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EC08E" w14:textId="7FDE9E7B" w:rsidR="00E92CC1" w:rsidRPr="00857C0B" w:rsidRDefault="00E92CC1" w:rsidP="00227576">
      <w:pPr>
        <w:pStyle w:val="Domylnie"/>
        <w:spacing w:after="0" w:line="360" w:lineRule="auto"/>
        <w:jc w:val="center"/>
        <w:rPr>
          <w:rFonts w:ascii="Times New Roman" w:hAnsi="Times New Roman" w:cs="Times New Roman"/>
          <w:color w:val="FF0000"/>
          <w:sz w:val="36"/>
          <w:szCs w:val="36"/>
        </w:rPr>
      </w:pPr>
      <w:r w:rsidRPr="007D157E">
        <w:rPr>
          <w:rFonts w:ascii="Times New Roman" w:hAnsi="Times New Roman" w:cs="Times New Roman"/>
          <w:b/>
          <w:sz w:val="24"/>
          <w:szCs w:val="24"/>
        </w:rPr>
        <w:t xml:space="preserve">Protokół </w:t>
      </w:r>
      <w:r w:rsidR="001E1A45" w:rsidRPr="007D157E">
        <w:rPr>
          <w:rFonts w:ascii="Times New Roman" w:hAnsi="Times New Roman" w:cs="Times New Roman"/>
          <w:b/>
          <w:sz w:val="24"/>
          <w:szCs w:val="24"/>
        </w:rPr>
        <w:t xml:space="preserve">z </w:t>
      </w:r>
      <w:bookmarkStart w:id="0" w:name="_GoBack"/>
      <w:bookmarkEnd w:id="0"/>
      <w:r w:rsidR="00015908" w:rsidRPr="007D157E">
        <w:rPr>
          <w:rFonts w:ascii="Times New Roman" w:hAnsi="Times New Roman" w:cs="Times New Roman"/>
          <w:b/>
          <w:sz w:val="24"/>
          <w:szCs w:val="24"/>
        </w:rPr>
        <w:t>V</w:t>
      </w:r>
      <w:r w:rsidR="00525B51" w:rsidRPr="007D157E">
        <w:rPr>
          <w:rFonts w:ascii="Times New Roman" w:hAnsi="Times New Roman" w:cs="Times New Roman"/>
          <w:b/>
          <w:sz w:val="24"/>
          <w:szCs w:val="24"/>
        </w:rPr>
        <w:t xml:space="preserve"> sesji Rady Gminy Domaradz</w:t>
      </w:r>
      <w:r w:rsidR="00F82168" w:rsidRPr="007D157E">
        <w:rPr>
          <w:rFonts w:ascii="Times New Roman" w:hAnsi="Times New Roman" w:cs="Times New Roman"/>
          <w:b/>
          <w:sz w:val="24"/>
          <w:szCs w:val="24"/>
        </w:rPr>
        <w:t xml:space="preserve"> </w:t>
      </w:r>
      <w:r w:rsidR="00857C0B">
        <w:rPr>
          <w:rFonts w:ascii="Times New Roman" w:hAnsi="Times New Roman" w:cs="Times New Roman"/>
          <w:b/>
          <w:sz w:val="24"/>
          <w:szCs w:val="24"/>
        </w:rPr>
        <w:t xml:space="preserve"> </w:t>
      </w:r>
    </w:p>
    <w:p w14:paraId="5E8DDD61" w14:textId="62B4E86B" w:rsidR="00782135" w:rsidRPr="007D157E" w:rsidRDefault="00525B51" w:rsidP="002776CC">
      <w:pPr>
        <w:pStyle w:val="Domylnie"/>
        <w:spacing w:after="0" w:line="276" w:lineRule="auto"/>
        <w:jc w:val="center"/>
        <w:rPr>
          <w:rFonts w:ascii="Times New Roman" w:hAnsi="Times New Roman" w:cs="Times New Roman"/>
          <w:b/>
          <w:sz w:val="24"/>
          <w:szCs w:val="24"/>
        </w:rPr>
      </w:pPr>
      <w:r w:rsidRPr="007D157E">
        <w:rPr>
          <w:rFonts w:ascii="Times New Roman" w:hAnsi="Times New Roman" w:cs="Times New Roman"/>
          <w:b/>
          <w:sz w:val="24"/>
          <w:szCs w:val="24"/>
        </w:rPr>
        <w:t xml:space="preserve">z dnia </w:t>
      </w:r>
      <w:r w:rsidR="00777B0C" w:rsidRPr="007D157E">
        <w:rPr>
          <w:rFonts w:ascii="Times New Roman" w:hAnsi="Times New Roman" w:cs="Times New Roman"/>
          <w:b/>
          <w:sz w:val="24"/>
          <w:szCs w:val="24"/>
        </w:rPr>
        <w:t xml:space="preserve">26 </w:t>
      </w:r>
      <w:r w:rsidR="00857C0B">
        <w:rPr>
          <w:rFonts w:ascii="Times New Roman" w:hAnsi="Times New Roman" w:cs="Times New Roman"/>
          <w:b/>
          <w:sz w:val="24"/>
          <w:szCs w:val="24"/>
        </w:rPr>
        <w:t xml:space="preserve">września </w:t>
      </w:r>
      <w:r w:rsidR="00777B0C" w:rsidRPr="007D157E">
        <w:rPr>
          <w:rFonts w:ascii="Times New Roman" w:hAnsi="Times New Roman" w:cs="Times New Roman"/>
          <w:b/>
          <w:sz w:val="24"/>
          <w:szCs w:val="24"/>
        </w:rPr>
        <w:t>2024r.</w:t>
      </w:r>
    </w:p>
    <w:p w14:paraId="0372AB42" w14:textId="77777777" w:rsidR="002776CC" w:rsidRPr="007D157E" w:rsidRDefault="002776CC" w:rsidP="002B4BF4">
      <w:pPr>
        <w:pStyle w:val="Domylnie"/>
        <w:spacing w:after="0" w:line="276" w:lineRule="auto"/>
        <w:jc w:val="center"/>
        <w:rPr>
          <w:rFonts w:ascii="Times New Roman" w:hAnsi="Times New Roman" w:cs="Times New Roman"/>
          <w:b/>
          <w:sz w:val="24"/>
          <w:szCs w:val="24"/>
        </w:rPr>
      </w:pPr>
    </w:p>
    <w:p w14:paraId="1E0EC5C3" w14:textId="0FE36240" w:rsidR="002776CC" w:rsidRPr="007C6FF5" w:rsidRDefault="00E92CC1" w:rsidP="007C6FF5">
      <w:pPr>
        <w:pStyle w:val="Domylnie"/>
        <w:spacing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W dniu </w:t>
      </w:r>
      <w:r w:rsidR="00777B0C" w:rsidRPr="007C6FF5">
        <w:rPr>
          <w:rFonts w:ascii="Times New Roman" w:hAnsi="Times New Roman" w:cs="Times New Roman"/>
          <w:b/>
          <w:sz w:val="24"/>
          <w:szCs w:val="24"/>
          <w:u w:val="single"/>
        </w:rPr>
        <w:t xml:space="preserve">26 </w:t>
      </w:r>
      <w:r w:rsidR="004D7017" w:rsidRPr="007C6FF5">
        <w:rPr>
          <w:rFonts w:ascii="Times New Roman" w:hAnsi="Times New Roman" w:cs="Times New Roman"/>
          <w:b/>
          <w:sz w:val="24"/>
          <w:szCs w:val="24"/>
          <w:u w:val="single"/>
        </w:rPr>
        <w:t>września</w:t>
      </w:r>
      <w:r w:rsidR="00777B0C" w:rsidRPr="007C6FF5">
        <w:rPr>
          <w:rFonts w:ascii="Times New Roman" w:hAnsi="Times New Roman" w:cs="Times New Roman"/>
          <w:b/>
          <w:sz w:val="24"/>
          <w:szCs w:val="24"/>
          <w:u w:val="single"/>
        </w:rPr>
        <w:t xml:space="preserve"> 2024r. (tj. </w:t>
      </w:r>
      <w:r w:rsidR="004D7017" w:rsidRPr="007C6FF5">
        <w:rPr>
          <w:rFonts w:ascii="Times New Roman" w:hAnsi="Times New Roman" w:cs="Times New Roman"/>
          <w:b/>
          <w:sz w:val="24"/>
          <w:szCs w:val="24"/>
          <w:u w:val="single"/>
        </w:rPr>
        <w:t>czwartek</w:t>
      </w:r>
      <w:r w:rsidR="00777B0C" w:rsidRPr="007C6FF5">
        <w:rPr>
          <w:rFonts w:ascii="Times New Roman" w:hAnsi="Times New Roman" w:cs="Times New Roman"/>
          <w:b/>
          <w:sz w:val="24"/>
          <w:szCs w:val="24"/>
          <w:u w:val="single"/>
        </w:rPr>
        <w:t>) o godz. 1</w:t>
      </w:r>
      <w:r w:rsidR="004D7017" w:rsidRPr="007C6FF5">
        <w:rPr>
          <w:rFonts w:ascii="Times New Roman" w:hAnsi="Times New Roman" w:cs="Times New Roman"/>
          <w:b/>
          <w:sz w:val="24"/>
          <w:szCs w:val="24"/>
          <w:u w:val="single"/>
        </w:rPr>
        <w:t xml:space="preserve">3 </w:t>
      </w:r>
      <w:r w:rsidR="00777B0C" w:rsidRPr="007C6FF5">
        <w:rPr>
          <w:rFonts w:ascii="Times New Roman" w:hAnsi="Times New Roman" w:cs="Times New Roman"/>
          <w:b/>
          <w:sz w:val="24"/>
          <w:szCs w:val="24"/>
          <w:u w:val="single"/>
        </w:rPr>
        <w:t xml:space="preserve">.00 </w:t>
      </w:r>
      <w:r w:rsidR="00777B0C" w:rsidRPr="007C6FF5">
        <w:rPr>
          <w:rFonts w:ascii="Times New Roman" w:hAnsi="Times New Roman" w:cs="Times New Roman"/>
          <w:sz w:val="24"/>
          <w:szCs w:val="24"/>
        </w:rPr>
        <w:t xml:space="preserve"> </w:t>
      </w:r>
      <w:r w:rsidRPr="007C6FF5">
        <w:rPr>
          <w:rFonts w:ascii="Times New Roman" w:hAnsi="Times New Roman" w:cs="Times New Roman"/>
          <w:sz w:val="24"/>
          <w:szCs w:val="24"/>
        </w:rPr>
        <w:t>w sali</w:t>
      </w:r>
      <w:r w:rsidR="00BF1867" w:rsidRPr="007C6FF5">
        <w:rPr>
          <w:rFonts w:ascii="Times New Roman" w:hAnsi="Times New Roman" w:cs="Times New Roman"/>
          <w:sz w:val="24"/>
          <w:szCs w:val="24"/>
        </w:rPr>
        <w:t xml:space="preserve"> nr 3 Urzędu Gminy </w:t>
      </w:r>
      <w:r w:rsidR="004D7017" w:rsidRPr="007C6FF5">
        <w:rPr>
          <w:rFonts w:ascii="Times New Roman" w:hAnsi="Times New Roman" w:cs="Times New Roman"/>
          <w:sz w:val="24"/>
          <w:szCs w:val="24"/>
        </w:rPr>
        <w:t xml:space="preserve">               </w:t>
      </w:r>
      <w:r w:rsidR="001E1A45" w:rsidRPr="007C6FF5">
        <w:rPr>
          <w:rFonts w:ascii="Times New Roman" w:hAnsi="Times New Roman" w:cs="Times New Roman"/>
          <w:sz w:val="24"/>
          <w:szCs w:val="24"/>
        </w:rPr>
        <w:t xml:space="preserve">w Domaradzu odbyła się </w:t>
      </w:r>
      <w:r w:rsidR="00777B0C" w:rsidRPr="007C6FF5">
        <w:rPr>
          <w:rFonts w:ascii="Times New Roman" w:hAnsi="Times New Roman" w:cs="Times New Roman"/>
          <w:sz w:val="24"/>
          <w:szCs w:val="24"/>
        </w:rPr>
        <w:t>V</w:t>
      </w:r>
      <w:r w:rsidRPr="007C6FF5">
        <w:rPr>
          <w:rFonts w:ascii="Times New Roman" w:hAnsi="Times New Roman" w:cs="Times New Roman"/>
          <w:sz w:val="24"/>
          <w:szCs w:val="24"/>
        </w:rPr>
        <w:t xml:space="preserve"> sesja Rady Gminy Domaradz. Sesję otworzył Przewodniczący </w:t>
      </w:r>
      <w:r w:rsidR="00415ACE" w:rsidRPr="007C6FF5">
        <w:rPr>
          <w:rFonts w:ascii="Times New Roman" w:hAnsi="Times New Roman" w:cs="Times New Roman"/>
          <w:sz w:val="24"/>
          <w:szCs w:val="24"/>
        </w:rPr>
        <w:t>Rady Gminy Domaradz Dariusz Dudek</w:t>
      </w:r>
      <w:r w:rsidR="00BF1867" w:rsidRPr="007C6FF5">
        <w:rPr>
          <w:rFonts w:ascii="Times New Roman" w:hAnsi="Times New Roman" w:cs="Times New Roman"/>
          <w:sz w:val="24"/>
          <w:szCs w:val="24"/>
        </w:rPr>
        <w:t>,</w:t>
      </w:r>
      <w:r w:rsidR="00415ACE" w:rsidRPr="007C6FF5">
        <w:rPr>
          <w:rFonts w:ascii="Times New Roman" w:hAnsi="Times New Roman" w:cs="Times New Roman"/>
          <w:sz w:val="24"/>
          <w:szCs w:val="24"/>
        </w:rPr>
        <w:t xml:space="preserve"> który</w:t>
      </w:r>
      <w:r w:rsidR="008B3EF6" w:rsidRPr="007C6FF5">
        <w:rPr>
          <w:rFonts w:ascii="Times New Roman" w:hAnsi="Times New Roman" w:cs="Times New Roman"/>
          <w:sz w:val="24"/>
          <w:szCs w:val="24"/>
        </w:rPr>
        <w:t xml:space="preserve"> powitał radnych, </w:t>
      </w:r>
      <w:r w:rsidR="00415ACE" w:rsidRPr="007C6FF5">
        <w:rPr>
          <w:rFonts w:ascii="Times New Roman" w:hAnsi="Times New Roman" w:cs="Times New Roman"/>
          <w:sz w:val="24"/>
          <w:szCs w:val="24"/>
        </w:rPr>
        <w:t>Wójta – Marcina Tarabuła,</w:t>
      </w:r>
      <w:r w:rsidR="0002416E" w:rsidRPr="007C6FF5">
        <w:rPr>
          <w:rFonts w:ascii="Times New Roman" w:hAnsi="Times New Roman" w:cs="Times New Roman"/>
          <w:sz w:val="24"/>
          <w:szCs w:val="24"/>
        </w:rPr>
        <w:t xml:space="preserve"> </w:t>
      </w:r>
      <w:r w:rsidR="00BF1867" w:rsidRPr="007C6FF5">
        <w:rPr>
          <w:rFonts w:ascii="Times New Roman" w:hAnsi="Times New Roman" w:cs="Times New Roman"/>
          <w:sz w:val="24"/>
          <w:szCs w:val="24"/>
        </w:rPr>
        <w:t>Stanisława Gierulę</w:t>
      </w:r>
      <w:r w:rsidR="0002416E" w:rsidRPr="007C6FF5">
        <w:rPr>
          <w:rFonts w:ascii="Times New Roman" w:hAnsi="Times New Roman" w:cs="Times New Roman"/>
          <w:sz w:val="24"/>
          <w:szCs w:val="24"/>
        </w:rPr>
        <w:t xml:space="preserve"> –Sekretarza</w:t>
      </w:r>
      <w:r w:rsidR="00BF1867" w:rsidRPr="007C6FF5">
        <w:rPr>
          <w:rFonts w:ascii="Times New Roman" w:hAnsi="Times New Roman" w:cs="Times New Roman"/>
          <w:sz w:val="24"/>
          <w:szCs w:val="24"/>
        </w:rPr>
        <w:t>, Elżbietę Barud –</w:t>
      </w:r>
      <w:r w:rsidR="001E1A45" w:rsidRPr="007C6FF5">
        <w:rPr>
          <w:rFonts w:ascii="Times New Roman" w:hAnsi="Times New Roman" w:cs="Times New Roman"/>
          <w:sz w:val="24"/>
          <w:szCs w:val="24"/>
        </w:rPr>
        <w:t xml:space="preserve"> </w:t>
      </w:r>
      <w:r w:rsidRPr="007C6FF5">
        <w:rPr>
          <w:rFonts w:ascii="Times New Roman" w:hAnsi="Times New Roman" w:cs="Times New Roman"/>
          <w:sz w:val="24"/>
          <w:szCs w:val="24"/>
        </w:rPr>
        <w:t>Skarbnik</w:t>
      </w:r>
      <w:r w:rsidR="00BF1867" w:rsidRPr="007C6FF5">
        <w:rPr>
          <w:rFonts w:ascii="Times New Roman" w:hAnsi="Times New Roman" w:cs="Times New Roman"/>
          <w:sz w:val="24"/>
          <w:szCs w:val="24"/>
        </w:rPr>
        <w:t>a</w:t>
      </w:r>
      <w:r w:rsidR="004D7017" w:rsidRPr="007C6FF5">
        <w:rPr>
          <w:rFonts w:ascii="Times New Roman" w:hAnsi="Times New Roman" w:cs="Times New Roman"/>
          <w:sz w:val="24"/>
          <w:szCs w:val="24"/>
        </w:rPr>
        <w:t>, Panią sołtys z Golcowej</w:t>
      </w:r>
      <w:r w:rsidR="008F6440" w:rsidRPr="007C6FF5">
        <w:rPr>
          <w:rFonts w:ascii="Times New Roman" w:hAnsi="Times New Roman" w:cs="Times New Roman"/>
          <w:sz w:val="24"/>
          <w:szCs w:val="24"/>
        </w:rPr>
        <w:t xml:space="preserve"> oraz mieszkańców gminy uczestniczących w sesji poprzez media </w:t>
      </w:r>
      <w:r w:rsidR="001E1A45" w:rsidRPr="007C6FF5">
        <w:rPr>
          <w:rFonts w:ascii="Times New Roman" w:hAnsi="Times New Roman" w:cs="Times New Roman"/>
          <w:sz w:val="24"/>
          <w:szCs w:val="24"/>
        </w:rPr>
        <w:t>społecznościowe</w:t>
      </w:r>
      <w:r w:rsidR="008F6440" w:rsidRPr="007C6FF5">
        <w:rPr>
          <w:rFonts w:ascii="Times New Roman" w:hAnsi="Times New Roman" w:cs="Times New Roman"/>
          <w:sz w:val="24"/>
          <w:szCs w:val="24"/>
        </w:rPr>
        <w:t>.</w:t>
      </w:r>
      <w:r w:rsidR="0002416E" w:rsidRPr="007C6FF5">
        <w:rPr>
          <w:rFonts w:ascii="Times New Roman" w:hAnsi="Times New Roman" w:cs="Times New Roman"/>
          <w:sz w:val="24"/>
          <w:szCs w:val="24"/>
        </w:rPr>
        <w:t xml:space="preserve"> </w:t>
      </w:r>
    </w:p>
    <w:p w14:paraId="5E38A582" w14:textId="77777777" w:rsidR="0031500A" w:rsidRPr="007C6FF5" w:rsidRDefault="00777B0C"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b/>
          <w:sz w:val="24"/>
          <w:szCs w:val="24"/>
        </w:rPr>
        <w:t xml:space="preserve">Ad. 2 </w:t>
      </w:r>
      <w:r w:rsidR="004B3A14" w:rsidRPr="007C6FF5">
        <w:rPr>
          <w:rFonts w:ascii="Times New Roman" w:hAnsi="Times New Roman" w:cs="Times New Roman"/>
          <w:sz w:val="24"/>
          <w:szCs w:val="24"/>
        </w:rPr>
        <w:t>Na podstawie listy obecności Przewodnicząc</w:t>
      </w:r>
      <w:r w:rsidR="0002416E" w:rsidRPr="007C6FF5">
        <w:rPr>
          <w:rFonts w:ascii="Times New Roman" w:hAnsi="Times New Roman" w:cs="Times New Roman"/>
          <w:sz w:val="24"/>
          <w:szCs w:val="24"/>
        </w:rPr>
        <w:t>y stwierdził, że na sali jest 1</w:t>
      </w:r>
      <w:r w:rsidR="0031500A" w:rsidRPr="007C6FF5">
        <w:rPr>
          <w:rFonts w:ascii="Times New Roman" w:hAnsi="Times New Roman" w:cs="Times New Roman"/>
          <w:sz w:val="24"/>
          <w:szCs w:val="24"/>
        </w:rPr>
        <w:t>5</w:t>
      </w:r>
      <w:r w:rsidR="004B3A14" w:rsidRPr="007C6FF5">
        <w:rPr>
          <w:rFonts w:ascii="Times New Roman" w:hAnsi="Times New Roman" w:cs="Times New Roman"/>
          <w:sz w:val="24"/>
          <w:szCs w:val="24"/>
        </w:rPr>
        <w:t xml:space="preserve"> radnych </w:t>
      </w:r>
      <w:r w:rsidRPr="007C6FF5">
        <w:rPr>
          <w:rFonts w:ascii="Times New Roman" w:hAnsi="Times New Roman" w:cs="Times New Roman"/>
          <w:sz w:val="24"/>
          <w:szCs w:val="24"/>
        </w:rPr>
        <w:t xml:space="preserve">wobec tego obrady są prawomocne. </w:t>
      </w:r>
    </w:p>
    <w:p w14:paraId="2B579919" w14:textId="77777777" w:rsidR="0031500A" w:rsidRPr="007C6FF5" w:rsidRDefault="0031500A" w:rsidP="007C6FF5">
      <w:pPr>
        <w:spacing w:after="0" w:line="276" w:lineRule="auto"/>
        <w:jc w:val="both"/>
        <w:rPr>
          <w:rFonts w:ascii="Times New Roman" w:eastAsiaTheme="minorEastAsia" w:hAnsi="Times New Roman" w:cs="Times New Roman"/>
          <w:sz w:val="24"/>
          <w:szCs w:val="24"/>
          <w:lang w:eastAsia="pl-PL"/>
        </w:rPr>
      </w:pPr>
    </w:p>
    <w:p w14:paraId="1A799AA7" w14:textId="77777777" w:rsidR="00CD3EBB" w:rsidRPr="007C6FF5" w:rsidRDefault="0031500A"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eastAsiaTheme="minorEastAsia" w:hAnsi="Times New Roman" w:cs="Times New Roman"/>
          <w:sz w:val="24"/>
          <w:szCs w:val="24"/>
          <w:lang w:eastAsia="pl-PL"/>
        </w:rPr>
        <w:t xml:space="preserve">Przewodniczący RG wprowadził do porządku obrad </w:t>
      </w:r>
      <w:r w:rsidRPr="007C6FF5">
        <w:rPr>
          <w:rFonts w:ascii="Times New Roman" w:eastAsia="Times New Roman" w:hAnsi="Times New Roman" w:cs="Times New Roman"/>
          <w:b/>
          <w:bCs/>
          <w:sz w:val="24"/>
          <w:szCs w:val="24"/>
          <w:u w:val="single"/>
          <w:lang w:eastAsia="pl-PL"/>
        </w:rPr>
        <w:t>projekt Uchwały Nr V.30.2024</w:t>
      </w:r>
      <w:r w:rsidRPr="007C6FF5">
        <w:rPr>
          <w:rFonts w:ascii="Times New Roman" w:hAnsi="Times New Roman" w:cs="Times New Roman"/>
          <w:sz w:val="24"/>
          <w:szCs w:val="24"/>
        </w:rPr>
        <w:t xml:space="preserve"> </w:t>
      </w:r>
      <w:r w:rsidRPr="007C6FF5">
        <w:rPr>
          <w:rFonts w:ascii="Times New Roman" w:eastAsiaTheme="minorEastAsia" w:hAnsi="Times New Roman" w:cs="Times New Roman"/>
          <w:sz w:val="24"/>
          <w:szCs w:val="24"/>
          <w:lang w:eastAsia="pl-PL"/>
        </w:rPr>
        <w:t xml:space="preserve">                </w:t>
      </w:r>
      <w:r w:rsidR="00CD3EBB" w:rsidRPr="007C6FF5">
        <w:rPr>
          <w:rFonts w:ascii="Times New Roman" w:eastAsiaTheme="minorEastAsia" w:hAnsi="Times New Roman" w:cs="Times New Roman"/>
          <w:bCs/>
          <w:sz w:val="24"/>
          <w:szCs w:val="24"/>
          <w:lang w:eastAsia="pl-PL"/>
        </w:rPr>
        <w:t>w sprawie</w:t>
      </w:r>
      <w:r w:rsidR="00CD3EBB" w:rsidRPr="007C6FF5">
        <w:rPr>
          <w:rFonts w:ascii="Times New Roman" w:hAnsi="Times New Roman" w:cs="Times New Roman"/>
          <w:sz w:val="24"/>
          <w:szCs w:val="24"/>
        </w:rPr>
        <w:t xml:space="preserve"> </w:t>
      </w:r>
      <w:r w:rsidR="00CD3EBB" w:rsidRPr="007C6FF5">
        <w:rPr>
          <w:rFonts w:ascii="Times New Roman" w:eastAsiaTheme="minorEastAsia" w:hAnsi="Times New Roman" w:cs="Times New Roman"/>
          <w:bCs/>
          <w:sz w:val="24"/>
          <w:szCs w:val="24"/>
          <w:lang w:eastAsia="pl-PL"/>
        </w:rPr>
        <w:t>zarządzenia poboru podatku rolnego, podatku leśnego oraz podatku od nieruchomości od osób fizycznych w drodze inkasa, wyznaczenia inkasentów oraz ustalenia wynagrodzenia za inkaso w Gminie Domaradz</w:t>
      </w:r>
    </w:p>
    <w:p w14:paraId="21BAB0E9" w14:textId="3C86CD2A" w:rsidR="0031500A" w:rsidRPr="007C6FF5" w:rsidRDefault="0031500A" w:rsidP="007C6FF5">
      <w:pPr>
        <w:spacing w:after="0" w:line="276" w:lineRule="auto"/>
        <w:jc w:val="both"/>
        <w:rPr>
          <w:rFonts w:ascii="Times New Roman" w:eastAsiaTheme="minorEastAsia" w:hAnsi="Times New Roman" w:cs="Times New Roman"/>
          <w:sz w:val="24"/>
          <w:szCs w:val="24"/>
          <w:lang w:eastAsia="pl-PL"/>
        </w:rPr>
      </w:pPr>
    </w:p>
    <w:p w14:paraId="2DA65DCE" w14:textId="40F570C3" w:rsidR="0031500A" w:rsidRPr="007C6FF5" w:rsidRDefault="0031500A"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eastAsiaTheme="minorEastAsia" w:hAnsi="Times New Roman" w:cs="Times New Roman"/>
          <w:b/>
          <w:sz w:val="24"/>
          <w:szCs w:val="24"/>
          <w:u w:val="single"/>
          <w:lang w:eastAsia="pl-PL" w:bidi="en-US"/>
        </w:rPr>
        <w:t xml:space="preserve">projekt </w:t>
      </w:r>
      <w:r w:rsidRPr="007C6FF5">
        <w:rPr>
          <w:rFonts w:ascii="Times New Roman" w:eastAsiaTheme="minorEastAsia" w:hAnsi="Times New Roman" w:cs="Times New Roman"/>
          <w:b/>
          <w:bCs/>
          <w:sz w:val="24"/>
          <w:szCs w:val="24"/>
          <w:u w:val="single"/>
          <w:lang w:eastAsia="pl-PL"/>
        </w:rPr>
        <w:t>Uchwały Nr V.31.2024</w:t>
      </w:r>
      <w:r w:rsidRPr="007C6FF5">
        <w:rPr>
          <w:rFonts w:ascii="Times New Roman" w:eastAsiaTheme="minorEastAsia" w:hAnsi="Times New Roman" w:cs="Times New Roman"/>
          <w:b/>
          <w:bCs/>
          <w:sz w:val="24"/>
          <w:szCs w:val="24"/>
          <w:lang w:eastAsia="pl-PL"/>
        </w:rPr>
        <w:t xml:space="preserve">  </w:t>
      </w:r>
      <w:r w:rsidR="00CD3EBB" w:rsidRPr="007C6FF5">
        <w:rPr>
          <w:rFonts w:ascii="Times New Roman" w:eastAsiaTheme="minorEastAsia" w:hAnsi="Times New Roman" w:cs="Times New Roman"/>
          <w:sz w:val="24"/>
          <w:szCs w:val="24"/>
          <w:lang w:eastAsia="pl-PL"/>
        </w:rPr>
        <w:t>zmieniająca uchwałę w sprawie zarządzenia poboru opłaty za gospodarowanie odpadami komunalnymi w drodze inkasa oraz wyznaczenia i określenia wysokości wynagrodzenia inkasentów,</w:t>
      </w:r>
    </w:p>
    <w:p w14:paraId="01C01E57" w14:textId="43B72513" w:rsidR="0031500A" w:rsidRPr="007C6FF5" w:rsidRDefault="0031500A" w:rsidP="007C6FF5">
      <w:pPr>
        <w:spacing w:after="0" w:line="276" w:lineRule="auto"/>
        <w:jc w:val="both"/>
        <w:rPr>
          <w:rFonts w:ascii="Times New Roman" w:eastAsia="Times New Roman" w:hAnsi="Times New Roman" w:cs="Times New Roman"/>
          <w:bCs/>
          <w:caps/>
          <w:sz w:val="24"/>
          <w:szCs w:val="24"/>
          <w:lang w:eastAsia="pl-PL"/>
        </w:rPr>
      </w:pPr>
      <w:r w:rsidRPr="007C6FF5">
        <w:rPr>
          <w:rFonts w:ascii="Times New Roman" w:hAnsi="Times New Roman" w:cs="Times New Roman"/>
          <w:sz w:val="24"/>
          <w:szCs w:val="24"/>
          <w:u w:val="single"/>
        </w:rPr>
        <w:t>któr</w:t>
      </w:r>
      <w:r w:rsidR="00CD3EBB" w:rsidRPr="007C6FF5">
        <w:rPr>
          <w:rFonts w:ascii="Times New Roman" w:hAnsi="Times New Roman" w:cs="Times New Roman"/>
          <w:sz w:val="24"/>
          <w:szCs w:val="24"/>
          <w:u w:val="single"/>
        </w:rPr>
        <w:t>e</w:t>
      </w:r>
      <w:r w:rsidRPr="007C6FF5">
        <w:rPr>
          <w:rFonts w:ascii="Times New Roman" w:hAnsi="Times New Roman" w:cs="Times New Roman"/>
          <w:sz w:val="24"/>
          <w:szCs w:val="24"/>
          <w:u w:val="single"/>
        </w:rPr>
        <w:t xml:space="preserve"> wprowadził do punktu 9 jako podpunkt </w:t>
      </w:r>
      <w:r w:rsidR="00CD3EBB" w:rsidRPr="007C6FF5">
        <w:rPr>
          <w:rFonts w:ascii="Times New Roman" w:hAnsi="Times New Roman" w:cs="Times New Roman"/>
          <w:b/>
          <w:sz w:val="24"/>
          <w:szCs w:val="24"/>
          <w:u w:val="single"/>
        </w:rPr>
        <w:t>e</w:t>
      </w:r>
      <w:r w:rsidRPr="007C6FF5">
        <w:rPr>
          <w:rFonts w:ascii="Times New Roman" w:hAnsi="Times New Roman" w:cs="Times New Roman"/>
          <w:b/>
          <w:sz w:val="24"/>
          <w:szCs w:val="24"/>
          <w:u w:val="single"/>
        </w:rPr>
        <w:t>)</w:t>
      </w:r>
      <w:r w:rsidR="00CD3EBB" w:rsidRPr="007C6FF5">
        <w:rPr>
          <w:rFonts w:ascii="Times New Roman" w:hAnsi="Times New Roman" w:cs="Times New Roman"/>
          <w:b/>
          <w:sz w:val="24"/>
          <w:szCs w:val="24"/>
          <w:u w:val="single"/>
        </w:rPr>
        <w:t xml:space="preserve"> i f)</w:t>
      </w:r>
      <w:r w:rsidRPr="007C6FF5">
        <w:rPr>
          <w:rFonts w:ascii="Times New Roman" w:hAnsi="Times New Roman" w:cs="Times New Roman"/>
          <w:b/>
          <w:sz w:val="24"/>
          <w:szCs w:val="24"/>
          <w:u w:val="single"/>
        </w:rPr>
        <w:t>.</w:t>
      </w:r>
      <w:r w:rsidRPr="007C6FF5">
        <w:rPr>
          <w:rFonts w:ascii="Times New Roman" w:hAnsi="Times New Roman" w:cs="Times New Roman"/>
          <w:sz w:val="24"/>
          <w:szCs w:val="24"/>
        </w:rPr>
        <w:t xml:space="preserve"> Uwag nie było. </w:t>
      </w:r>
    </w:p>
    <w:p w14:paraId="4258A82D" w14:textId="42E704DB" w:rsidR="0031500A" w:rsidRPr="007C6FF5" w:rsidRDefault="0031500A" w:rsidP="007C6FF5">
      <w:pPr>
        <w:tabs>
          <w:tab w:val="left" w:pos="708"/>
        </w:tabs>
        <w:suppressAutoHyphens/>
        <w:spacing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Głosowanie za wprowadzeniem do porządku obrad w/w uchwały przez podniesienie ręki :        za – 1</w:t>
      </w:r>
      <w:r w:rsidR="00CD3EBB" w:rsidRPr="007C6FF5">
        <w:rPr>
          <w:rFonts w:ascii="Times New Roman" w:eastAsia="SimSun" w:hAnsi="Times New Roman" w:cs="Times New Roman"/>
          <w:sz w:val="24"/>
          <w:szCs w:val="24"/>
        </w:rPr>
        <w:t>5</w:t>
      </w:r>
      <w:r w:rsidRPr="007C6FF5">
        <w:rPr>
          <w:rFonts w:ascii="Times New Roman" w:eastAsia="SimSun" w:hAnsi="Times New Roman" w:cs="Times New Roman"/>
          <w:sz w:val="24"/>
          <w:szCs w:val="24"/>
        </w:rPr>
        <w:t>, przeciw – 0, wstrzymało się – 0.</w:t>
      </w:r>
    </w:p>
    <w:p w14:paraId="3217138D" w14:textId="77777777" w:rsidR="008B3EF6" w:rsidRPr="007C6FF5" w:rsidRDefault="008B3EF6" w:rsidP="007C6FF5">
      <w:pPr>
        <w:pStyle w:val="Domylnie"/>
        <w:spacing w:after="0" w:line="276" w:lineRule="auto"/>
        <w:jc w:val="both"/>
        <w:rPr>
          <w:rFonts w:ascii="Times New Roman" w:hAnsi="Times New Roman" w:cs="Times New Roman"/>
          <w:sz w:val="24"/>
          <w:szCs w:val="24"/>
        </w:rPr>
      </w:pPr>
    </w:p>
    <w:p w14:paraId="5209C8D6" w14:textId="0293F697" w:rsidR="003E1442" w:rsidRPr="007C6FF5" w:rsidRDefault="00777B0C" w:rsidP="007C6FF5">
      <w:pPr>
        <w:pStyle w:val="Domylnie"/>
        <w:spacing w:after="0" w:line="276" w:lineRule="auto"/>
        <w:jc w:val="both"/>
        <w:rPr>
          <w:rFonts w:ascii="Times New Roman" w:hAnsi="Times New Roman" w:cs="Times New Roman"/>
          <w:sz w:val="24"/>
          <w:szCs w:val="24"/>
          <w:u w:val="single"/>
        </w:rPr>
      </w:pPr>
      <w:r w:rsidRPr="007C6FF5">
        <w:rPr>
          <w:rFonts w:ascii="Times New Roman" w:hAnsi="Times New Roman" w:cs="Times New Roman"/>
          <w:b/>
          <w:sz w:val="24"/>
          <w:szCs w:val="24"/>
          <w:u w:val="single"/>
        </w:rPr>
        <w:t>Ad. 3</w:t>
      </w:r>
      <w:r w:rsidRPr="007C6FF5">
        <w:rPr>
          <w:rFonts w:ascii="Times New Roman" w:hAnsi="Times New Roman" w:cs="Times New Roman"/>
          <w:sz w:val="24"/>
          <w:szCs w:val="24"/>
          <w:u w:val="single"/>
        </w:rPr>
        <w:t xml:space="preserve"> </w:t>
      </w:r>
      <w:r w:rsidR="008B3EF6" w:rsidRPr="007C6FF5">
        <w:rPr>
          <w:rFonts w:ascii="Times New Roman" w:hAnsi="Times New Roman" w:cs="Times New Roman"/>
          <w:sz w:val="24"/>
          <w:szCs w:val="24"/>
          <w:u w:val="single"/>
        </w:rPr>
        <w:t xml:space="preserve">Następnie </w:t>
      </w:r>
      <w:r w:rsidR="00A567D2" w:rsidRPr="007C6FF5">
        <w:rPr>
          <w:rFonts w:ascii="Times New Roman" w:hAnsi="Times New Roman" w:cs="Times New Roman"/>
          <w:sz w:val="24"/>
          <w:szCs w:val="24"/>
          <w:u w:val="single"/>
        </w:rPr>
        <w:t>Przewodniczący RG odczytał  porządku obrad</w:t>
      </w:r>
      <w:r w:rsidR="00CD3EBB" w:rsidRPr="007C6FF5">
        <w:rPr>
          <w:rFonts w:ascii="Times New Roman" w:hAnsi="Times New Roman" w:cs="Times New Roman"/>
          <w:sz w:val="24"/>
          <w:szCs w:val="24"/>
          <w:u w:val="single"/>
        </w:rPr>
        <w:t xml:space="preserve"> po zmianach</w:t>
      </w:r>
      <w:r w:rsidR="003F6AFF" w:rsidRPr="007C6FF5">
        <w:rPr>
          <w:rFonts w:ascii="Times New Roman" w:hAnsi="Times New Roman" w:cs="Times New Roman"/>
          <w:sz w:val="24"/>
          <w:szCs w:val="24"/>
          <w:u w:val="single"/>
        </w:rPr>
        <w:t xml:space="preserve"> </w:t>
      </w:r>
    </w:p>
    <w:p w14:paraId="1862BE23" w14:textId="77777777" w:rsidR="00A56308" w:rsidRPr="007C6FF5" w:rsidRDefault="00A56308" w:rsidP="007C6FF5">
      <w:pPr>
        <w:pStyle w:val="Domylnie"/>
        <w:spacing w:after="0" w:line="276" w:lineRule="auto"/>
        <w:jc w:val="both"/>
        <w:rPr>
          <w:rFonts w:ascii="Times New Roman" w:hAnsi="Times New Roman" w:cs="Times New Roman"/>
          <w:sz w:val="24"/>
          <w:szCs w:val="24"/>
          <w:u w:val="single"/>
        </w:rPr>
      </w:pPr>
    </w:p>
    <w:p w14:paraId="0C31FFEB" w14:textId="77777777" w:rsidR="004D7017" w:rsidRPr="007C6FF5" w:rsidRDefault="004D7017" w:rsidP="007C6FF5">
      <w:pPr>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1. Otwarcie sesji</w:t>
      </w:r>
    </w:p>
    <w:p w14:paraId="75339E2E"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2. Stwierdzenie prawomocności obrad.</w:t>
      </w:r>
    </w:p>
    <w:p w14:paraId="5848334F"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3. Ustalenie porządku obrad.</w:t>
      </w:r>
    </w:p>
    <w:p w14:paraId="64E54D6A"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4. Powołanie Komisji wnioskowej.</w:t>
      </w:r>
    </w:p>
    <w:p w14:paraId="4BD7D50B"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5. Przyjęcie protokołu z poprzedniej sesji.</w:t>
      </w:r>
    </w:p>
    <w:p w14:paraId="3214D24D" w14:textId="77777777" w:rsidR="004D7017" w:rsidRPr="007C6FF5" w:rsidRDefault="004D7017" w:rsidP="007C6FF5">
      <w:pPr>
        <w:tabs>
          <w:tab w:val="left" w:pos="284"/>
        </w:tabs>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6.Informacja Przewodniczącego Rady o działaniach podejmowanych w okresie międzysesyjnym.</w:t>
      </w:r>
    </w:p>
    <w:p w14:paraId="63D49C80"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7. Informacja Wójta z realizacji uchwał i wniosków z poprzedniej sesji.</w:t>
      </w:r>
    </w:p>
    <w:p w14:paraId="6E84D41B" w14:textId="77777777" w:rsidR="004D7017" w:rsidRPr="007C6FF5" w:rsidRDefault="004D701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8. Informacja o pracy Wójta Gminy Domaradz w okresie między sesjami oraz działaniach inwestycyjnych Gminy</w:t>
      </w:r>
    </w:p>
    <w:p w14:paraId="78CA0871" w14:textId="77777777" w:rsidR="004D7017" w:rsidRPr="007C6FF5" w:rsidRDefault="004D7017" w:rsidP="007C6FF5">
      <w:pPr>
        <w:spacing w:line="276" w:lineRule="auto"/>
        <w:contextualSpacing/>
        <w:jc w:val="both"/>
        <w:rPr>
          <w:rFonts w:ascii="Times New Roman" w:hAnsi="Times New Roman" w:cs="Times New Roman"/>
          <w:sz w:val="24"/>
          <w:szCs w:val="24"/>
        </w:rPr>
      </w:pPr>
    </w:p>
    <w:p w14:paraId="79B2C1F8" w14:textId="77777777" w:rsidR="004D7017" w:rsidRPr="007C6FF5" w:rsidRDefault="004D7017" w:rsidP="007C6FF5">
      <w:pPr>
        <w:spacing w:after="0" w:line="276" w:lineRule="auto"/>
        <w:contextualSpacing/>
        <w:jc w:val="both"/>
        <w:rPr>
          <w:rFonts w:ascii="Times New Roman" w:eastAsia="Calibri" w:hAnsi="Times New Roman" w:cs="Times New Roman"/>
          <w:sz w:val="24"/>
          <w:szCs w:val="24"/>
          <w:u w:val="single"/>
        </w:rPr>
      </w:pPr>
      <w:r w:rsidRPr="007C6FF5">
        <w:rPr>
          <w:rFonts w:ascii="Times New Roman" w:eastAsia="Calibri" w:hAnsi="Times New Roman" w:cs="Times New Roman"/>
          <w:sz w:val="24"/>
          <w:szCs w:val="24"/>
          <w:u w:val="single"/>
        </w:rPr>
        <w:t>9.</w:t>
      </w:r>
      <w:r w:rsidRPr="007C6FF5">
        <w:rPr>
          <w:rFonts w:ascii="Times New Roman" w:hAnsi="Times New Roman" w:cs="Times New Roman"/>
          <w:sz w:val="24"/>
          <w:szCs w:val="24"/>
          <w:u w:val="single"/>
        </w:rPr>
        <w:t xml:space="preserve">Rozpatrzenie projektów uchwał lub zajęcie stanowiska </w:t>
      </w:r>
      <w:r w:rsidRPr="007C6FF5">
        <w:rPr>
          <w:rFonts w:ascii="Times New Roman" w:hAnsi="Times New Roman" w:cs="Times New Roman"/>
          <w:b/>
          <w:sz w:val="24"/>
          <w:szCs w:val="24"/>
          <w:u w:val="single"/>
        </w:rPr>
        <w:t>w sprawie</w:t>
      </w:r>
      <w:r w:rsidRPr="007C6FF5">
        <w:rPr>
          <w:rFonts w:ascii="Times New Roman" w:hAnsi="Times New Roman" w:cs="Times New Roman"/>
          <w:sz w:val="24"/>
          <w:szCs w:val="24"/>
          <w:u w:val="single"/>
        </w:rPr>
        <w:t>:</w:t>
      </w:r>
    </w:p>
    <w:p w14:paraId="59C84F16" w14:textId="5BAE0D12" w:rsidR="004D7017" w:rsidRPr="007C6FF5" w:rsidRDefault="004D7017" w:rsidP="007C6FF5">
      <w:pPr>
        <w:pStyle w:val="v1msolistparagraph"/>
        <w:spacing w:after="0" w:afterAutospacing="0" w:line="276" w:lineRule="auto"/>
        <w:ind w:hanging="360"/>
        <w:contextualSpacing/>
        <w:jc w:val="both"/>
        <w:rPr>
          <w:b/>
          <w:bCs/>
          <w:u w:val="single"/>
        </w:rPr>
      </w:pPr>
      <w:r w:rsidRPr="007C6FF5">
        <w:t>a)   udzielenia pomocy finansowej dla Powiatu Brzozowskiego  </w:t>
      </w:r>
      <w:r w:rsidRPr="007C6FF5">
        <w:rPr>
          <w:rFonts w:eastAsia="Calibri"/>
          <w:b/>
          <w:kern w:val="3"/>
          <w:u w:val="single"/>
          <w:lang w:val="en-US" w:bidi="en-US"/>
        </w:rPr>
        <w:t xml:space="preserve"> projekt </w:t>
      </w:r>
      <w:r w:rsidRPr="007C6FF5">
        <w:rPr>
          <w:b/>
          <w:bCs/>
          <w:u w:val="single"/>
        </w:rPr>
        <w:t>Uchwały Nr V.26.2024</w:t>
      </w:r>
    </w:p>
    <w:p w14:paraId="748EF2E7" w14:textId="77777777" w:rsidR="004D7017" w:rsidRPr="007C6FF5" w:rsidRDefault="004D7017" w:rsidP="007C6FF5">
      <w:pPr>
        <w:pStyle w:val="v1msolistparagraph"/>
        <w:keepNext/>
        <w:spacing w:after="0" w:afterAutospacing="0" w:line="276" w:lineRule="auto"/>
        <w:ind w:hanging="360"/>
        <w:contextualSpacing/>
        <w:jc w:val="both"/>
      </w:pPr>
      <w:r w:rsidRPr="007C6FF5">
        <w:t>b)   udzielenia pomocy finansowej dla Gminy Stronie Śląskie z przeznaczeniem na usuwanie skutków powodzi  </w:t>
      </w:r>
      <w:r w:rsidRPr="007C6FF5">
        <w:rPr>
          <w:rFonts w:eastAsia="Calibri"/>
          <w:b/>
          <w:kern w:val="3"/>
          <w:u w:val="single"/>
          <w:lang w:val="en-US" w:bidi="en-US"/>
        </w:rPr>
        <w:t xml:space="preserve">projekt </w:t>
      </w:r>
      <w:r w:rsidRPr="007C6FF5">
        <w:rPr>
          <w:b/>
          <w:bCs/>
          <w:u w:val="single"/>
        </w:rPr>
        <w:t>Uchwały Nr V.27.2024</w:t>
      </w:r>
    </w:p>
    <w:p w14:paraId="2B09880C" w14:textId="77777777" w:rsidR="004D7017" w:rsidRPr="007C6FF5" w:rsidRDefault="004D7017" w:rsidP="007C6FF5">
      <w:pPr>
        <w:pStyle w:val="v1msolistparagraph"/>
        <w:autoSpaceDE w:val="0"/>
        <w:autoSpaceDN w:val="0"/>
        <w:spacing w:after="0" w:afterAutospacing="0" w:line="276" w:lineRule="auto"/>
        <w:ind w:hanging="360"/>
        <w:contextualSpacing/>
        <w:jc w:val="both"/>
      </w:pPr>
      <w:r w:rsidRPr="007C6FF5">
        <w:t xml:space="preserve">c)     zmian w uchwale budżetowej na 2024 rok </w:t>
      </w:r>
      <w:r w:rsidRPr="007C6FF5">
        <w:rPr>
          <w:rFonts w:eastAsia="Calibri"/>
          <w:b/>
          <w:kern w:val="3"/>
          <w:u w:val="single"/>
          <w:lang w:val="en-US" w:bidi="en-US"/>
        </w:rPr>
        <w:t xml:space="preserve"> projekt </w:t>
      </w:r>
      <w:r w:rsidRPr="007C6FF5">
        <w:rPr>
          <w:b/>
          <w:bCs/>
          <w:u w:val="single"/>
        </w:rPr>
        <w:t>Uchwały Nr V.28.2024</w:t>
      </w:r>
    </w:p>
    <w:p w14:paraId="27B4FF37" w14:textId="77777777" w:rsidR="004D7017" w:rsidRPr="007C6FF5" w:rsidRDefault="004D7017" w:rsidP="007C6FF5">
      <w:pPr>
        <w:pStyle w:val="v1msolistparagraph"/>
        <w:spacing w:line="276" w:lineRule="auto"/>
        <w:ind w:hanging="360"/>
        <w:contextualSpacing/>
        <w:jc w:val="both"/>
      </w:pPr>
      <w:r w:rsidRPr="007C6FF5">
        <w:t>d)   rozpatrzenia skargi na Kierownika Gminnego Ośrodka Pomocy Społecznej</w:t>
      </w:r>
    </w:p>
    <w:p w14:paraId="65AFA610" w14:textId="77777777" w:rsidR="004D7017" w:rsidRPr="007C6FF5" w:rsidRDefault="004D7017" w:rsidP="007C6FF5">
      <w:pPr>
        <w:pStyle w:val="v1msolistparagraph"/>
        <w:spacing w:line="276" w:lineRule="auto"/>
        <w:ind w:hanging="360"/>
        <w:contextualSpacing/>
        <w:jc w:val="both"/>
      </w:pPr>
      <w:r w:rsidRPr="007C6FF5">
        <w:t xml:space="preserve"> </w:t>
      </w:r>
      <w:r w:rsidRPr="007C6FF5">
        <w:tab/>
      </w:r>
      <w:r w:rsidRPr="007C6FF5">
        <w:rPr>
          <w:rFonts w:eastAsia="Calibri"/>
          <w:b/>
          <w:kern w:val="3"/>
          <w:u w:val="single"/>
          <w:lang w:val="en-US" w:bidi="en-US"/>
        </w:rPr>
        <w:t xml:space="preserve">projekt </w:t>
      </w:r>
      <w:r w:rsidRPr="007C6FF5">
        <w:rPr>
          <w:b/>
          <w:bCs/>
          <w:u w:val="single"/>
        </w:rPr>
        <w:t>Uchwały Nr V.29.2024</w:t>
      </w:r>
    </w:p>
    <w:p w14:paraId="1FA77255" w14:textId="77777777" w:rsidR="00CD3EBB" w:rsidRPr="007C6FF5" w:rsidRDefault="00CD3EBB" w:rsidP="007C6FF5">
      <w:pPr>
        <w:pStyle w:val="v1msolistparagraph"/>
        <w:autoSpaceDE w:val="0"/>
        <w:autoSpaceDN w:val="0"/>
        <w:spacing w:after="0" w:afterAutospacing="0" w:line="276" w:lineRule="auto"/>
        <w:ind w:hanging="360"/>
        <w:contextualSpacing/>
        <w:jc w:val="both"/>
      </w:pPr>
      <w:r w:rsidRPr="007C6FF5">
        <w:lastRenderedPageBreak/>
        <w:t xml:space="preserve">e) zarządzenia poboru podatku rolnego, podatku leśnego oraz podatku od nieruchomości od osób fizycznych w drodze inkasa, wyznaczenia inkasentów oraz ustalenia wynagrodzenia za inkaso w Gminie Domaradz projekt Uchwały Nr V.30.2024  </w:t>
      </w:r>
    </w:p>
    <w:p w14:paraId="37C20482" w14:textId="77777777" w:rsidR="00CD3EBB" w:rsidRPr="007C6FF5" w:rsidRDefault="00CD3EBB" w:rsidP="007C6FF5">
      <w:pPr>
        <w:pStyle w:val="v1msolistparagraph"/>
        <w:autoSpaceDE w:val="0"/>
        <w:autoSpaceDN w:val="0"/>
        <w:spacing w:after="0" w:afterAutospacing="0" w:line="276" w:lineRule="auto"/>
        <w:ind w:hanging="360"/>
        <w:contextualSpacing/>
        <w:jc w:val="both"/>
      </w:pPr>
    </w:p>
    <w:p w14:paraId="1E829FC9" w14:textId="35D7ED94" w:rsidR="004D7017" w:rsidRPr="007C6FF5" w:rsidRDefault="00CD3EBB" w:rsidP="007C6FF5">
      <w:pPr>
        <w:pStyle w:val="v1msolistparagraph"/>
        <w:autoSpaceDE w:val="0"/>
        <w:autoSpaceDN w:val="0"/>
        <w:spacing w:after="0" w:afterAutospacing="0" w:line="276" w:lineRule="auto"/>
        <w:ind w:hanging="360"/>
        <w:contextualSpacing/>
        <w:jc w:val="both"/>
      </w:pPr>
      <w:r w:rsidRPr="007C6FF5">
        <w:t xml:space="preserve">f)  </w:t>
      </w:r>
      <w:r w:rsidRPr="007C6FF5">
        <w:rPr>
          <w:rFonts w:eastAsiaTheme="minorEastAsia"/>
        </w:rPr>
        <w:t>zmieniająca uchwałę w sprawie zarządzenia poboru opłaty za gospodarowanie odpadami komunalnymi w drodze inkasa oraz wyznaczenia i określenia wysokości wynagrodzenia inkasentów,</w:t>
      </w:r>
      <w:r w:rsidRPr="007C6FF5">
        <w:t xml:space="preserve">        </w:t>
      </w:r>
    </w:p>
    <w:p w14:paraId="1438B20C" w14:textId="77777777" w:rsidR="004D7017" w:rsidRPr="007C6FF5" w:rsidRDefault="004D7017" w:rsidP="007C6FF5">
      <w:pPr>
        <w:pStyle w:val="v1msolistparagraph"/>
        <w:autoSpaceDE w:val="0"/>
        <w:autoSpaceDN w:val="0"/>
        <w:spacing w:after="0" w:afterAutospacing="0" w:line="276" w:lineRule="auto"/>
        <w:contextualSpacing/>
        <w:jc w:val="both"/>
      </w:pPr>
    </w:p>
    <w:p w14:paraId="5E132989" w14:textId="77777777" w:rsidR="004D7017" w:rsidRPr="007C6FF5" w:rsidRDefault="004D7017"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10. Wolne wnioski i informacje.</w:t>
      </w:r>
    </w:p>
    <w:p w14:paraId="202D48EF" w14:textId="77777777" w:rsidR="004D7017" w:rsidRPr="007C6FF5" w:rsidRDefault="004D7017"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11. Przyjęcie wypracowanych wniosków z sesji.</w:t>
      </w:r>
      <w:r w:rsidRPr="007C6FF5">
        <w:rPr>
          <w:rFonts w:ascii="Times New Roman" w:eastAsia="Times New Roman" w:hAnsi="Times New Roman" w:cs="Times New Roman"/>
          <w:sz w:val="24"/>
          <w:szCs w:val="24"/>
          <w:lang w:eastAsia="pl-PL"/>
        </w:rPr>
        <w:t xml:space="preserve">                             </w:t>
      </w:r>
    </w:p>
    <w:p w14:paraId="1B6CFBF9" w14:textId="2933BC7B" w:rsidR="004D7017" w:rsidRPr="007C6FF5" w:rsidRDefault="004D7017"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12. Zamknięcie sesji.</w:t>
      </w:r>
    </w:p>
    <w:p w14:paraId="3F0B32EF" w14:textId="77777777" w:rsidR="004D7017" w:rsidRPr="007C6FF5" w:rsidRDefault="004D7017" w:rsidP="007C6FF5">
      <w:pPr>
        <w:tabs>
          <w:tab w:val="left" w:pos="6237"/>
        </w:tabs>
        <w:spacing w:after="0" w:line="276" w:lineRule="auto"/>
        <w:jc w:val="both"/>
        <w:rPr>
          <w:rFonts w:ascii="Times New Roman" w:hAnsi="Times New Roman" w:cs="Times New Roman"/>
          <w:sz w:val="24"/>
          <w:szCs w:val="24"/>
        </w:rPr>
      </w:pPr>
    </w:p>
    <w:p w14:paraId="722CDE67" w14:textId="77777777" w:rsidR="004B3A14" w:rsidRPr="007C6FF5" w:rsidRDefault="004B3A14"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Uwag do porządku obrad nie wniesiono.</w:t>
      </w:r>
    </w:p>
    <w:p w14:paraId="3E5CF8A0" w14:textId="77777777" w:rsidR="008B3EF6" w:rsidRPr="007C6FF5" w:rsidRDefault="004B3A14" w:rsidP="007C6FF5">
      <w:pPr>
        <w:tabs>
          <w:tab w:val="left" w:pos="708"/>
        </w:tabs>
        <w:suppressAutoHyphens/>
        <w:spacing w:after="0"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Przewodniczący poddał porządek obrad pod głosowanie</w:t>
      </w:r>
      <w:r w:rsidR="00B6482E" w:rsidRPr="007C6FF5">
        <w:rPr>
          <w:rFonts w:ascii="Times New Roman" w:eastAsia="SimSun" w:hAnsi="Times New Roman" w:cs="Times New Roman"/>
          <w:sz w:val="24"/>
          <w:szCs w:val="24"/>
        </w:rPr>
        <w:t xml:space="preserve"> przez podniesienie ręki</w:t>
      </w:r>
      <w:r w:rsidRPr="007C6FF5">
        <w:rPr>
          <w:rFonts w:ascii="Times New Roman" w:eastAsia="SimSun" w:hAnsi="Times New Roman" w:cs="Times New Roman"/>
          <w:sz w:val="24"/>
          <w:szCs w:val="24"/>
        </w:rPr>
        <w:t>:</w:t>
      </w:r>
      <w:r w:rsidR="00A32203" w:rsidRPr="007C6FF5">
        <w:rPr>
          <w:rFonts w:ascii="Times New Roman" w:eastAsia="SimSun" w:hAnsi="Times New Roman" w:cs="Times New Roman"/>
          <w:sz w:val="24"/>
          <w:szCs w:val="24"/>
        </w:rPr>
        <w:t xml:space="preserve"> </w:t>
      </w:r>
    </w:p>
    <w:p w14:paraId="0FBAD87C" w14:textId="017940D6" w:rsidR="004B3A14" w:rsidRPr="007C6FF5" w:rsidRDefault="004B3A14" w:rsidP="007C6FF5">
      <w:pPr>
        <w:tabs>
          <w:tab w:val="left" w:pos="708"/>
        </w:tabs>
        <w:suppressAutoHyphens/>
        <w:spacing w:after="0"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za – 1</w:t>
      </w:r>
      <w:r w:rsidR="00CD3EBB" w:rsidRPr="007C6FF5">
        <w:rPr>
          <w:rFonts w:ascii="Times New Roman" w:eastAsia="SimSun" w:hAnsi="Times New Roman" w:cs="Times New Roman"/>
          <w:sz w:val="24"/>
          <w:szCs w:val="24"/>
        </w:rPr>
        <w:t>5</w:t>
      </w:r>
      <w:r w:rsidRPr="007C6FF5">
        <w:rPr>
          <w:rFonts w:ascii="Times New Roman" w:eastAsia="SimSun" w:hAnsi="Times New Roman" w:cs="Times New Roman"/>
          <w:sz w:val="24"/>
          <w:szCs w:val="24"/>
        </w:rPr>
        <w:t>, przeciw – 0, wstrzymało się – 0.</w:t>
      </w:r>
    </w:p>
    <w:p w14:paraId="0E0FD608" w14:textId="77777777" w:rsidR="00A567D2" w:rsidRPr="007C6FF5" w:rsidRDefault="00A567D2" w:rsidP="007C6FF5">
      <w:pPr>
        <w:tabs>
          <w:tab w:val="left" w:pos="708"/>
        </w:tabs>
        <w:suppressAutoHyphens/>
        <w:spacing w:after="0" w:line="276" w:lineRule="auto"/>
        <w:jc w:val="both"/>
        <w:rPr>
          <w:rFonts w:ascii="Times New Roman" w:eastAsia="SimSun" w:hAnsi="Times New Roman" w:cs="Times New Roman"/>
          <w:sz w:val="24"/>
          <w:szCs w:val="24"/>
        </w:rPr>
      </w:pPr>
    </w:p>
    <w:p w14:paraId="1092A13D" w14:textId="1BA05EC9" w:rsidR="0097348D" w:rsidRPr="007C6FF5" w:rsidRDefault="0097348D" w:rsidP="007C6FF5">
      <w:pPr>
        <w:spacing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4 </w:t>
      </w:r>
      <w:r w:rsidR="00D0641F" w:rsidRPr="007C6FF5">
        <w:rPr>
          <w:rFonts w:ascii="Times New Roman" w:hAnsi="Times New Roman" w:cs="Times New Roman"/>
          <w:b/>
          <w:sz w:val="24"/>
          <w:szCs w:val="24"/>
        </w:rPr>
        <w:t xml:space="preserve"> </w:t>
      </w:r>
      <w:r w:rsidRPr="007C6FF5">
        <w:rPr>
          <w:rFonts w:ascii="Times New Roman" w:hAnsi="Times New Roman" w:cs="Times New Roman"/>
          <w:b/>
          <w:sz w:val="24"/>
          <w:szCs w:val="24"/>
        </w:rPr>
        <w:t>Powołanie Komisji wnioskowej.</w:t>
      </w:r>
    </w:p>
    <w:p w14:paraId="13E4986A" w14:textId="68430B35" w:rsidR="004A77CB" w:rsidRPr="007C6FF5" w:rsidRDefault="0097348D"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Przewodniczący</w:t>
      </w:r>
      <w:r w:rsidR="00A567D2" w:rsidRPr="007C6FF5">
        <w:rPr>
          <w:rFonts w:ascii="Times New Roman" w:hAnsi="Times New Roman" w:cs="Times New Roman"/>
          <w:sz w:val="24"/>
          <w:szCs w:val="24"/>
        </w:rPr>
        <w:t xml:space="preserve"> RG</w:t>
      </w:r>
      <w:r w:rsidRPr="007C6FF5">
        <w:rPr>
          <w:rFonts w:ascii="Times New Roman" w:hAnsi="Times New Roman" w:cs="Times New Roman"/>
          <w:sz w:val="24"/>
          <w:szCs w:val="24"/>
        </w:rPr>
        <w:t xml:space="preserve"> p</w:t>
      </w:r>
      <w:r w:rsidR="00A567D2" w:rsidRPr="007C6FF5">
        <w:rPr>
          <w:rFonts w:ascii="Times New Roman" w:hAnsi="Times New Roman" w:cs="Times New Roman"/>
          <w:sz w:val="24"/>
          <w:szCs w:val="24"/>
        </w:rPr>
        <w:t>op</w:t>
      </w:r>
      <w:r w:rsidRPr="007C6FF5">
        <w:rPr>
          <w:rFonts w:ascii="Times New Roman" w:hAnsi="Times New Roman" w:cs="Times New Roman"/>
          <w:sz w:val="24"/>
          <w:szCs w:val="24"/>
        </w:rPr>
        <w:t>rosił o zgłaszanie kandydatów do Komisji wnioskowej.</w:t>
      </w:r>
    </w:p>
    <w:p w14:paraId="43B7D900" w14:textId="0E39C768" w:rsidR="00A567D2" w:rsidRPr="007C6FF5" w:rsidRDefault="00A567D2"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Wiceprzewodniczący RG </w:t>
      </w:r>
      <w:r w:rsidR="008B3EF6" w:rsidRPr="007C6FF5">
        <w:rPr>
          <w:rFonts w:ascii="Times New Roman" w:hAnsi="Times New Roman" w:cs="Times New Roman"/>
          <w:sz w:val="24"/>
          <w:szCs w:val="24"/>
        </w:rPr>
        <w:t>Mateusz Czuba</w:t>
      </w:r>
      <w:r w:rsidR="00B6482E" w:rsidRPr="007C6FF5">
        <w:rPr>
          <w:rFonts w:ascii="Times New Roman" w:hAnsi="Times New Roman" w:cs="Times New Roman"/>
          <w:sz w:val="24"/>
          <w:szCs w:val="24"/>
        </w:rPr>
        <w:t xml:space="preserve"> zgłosił </w:t>
      </w:r>
      <w:r w:rsidR="008B3EF6" w:rsidRPr="007C6FF5">
        <w:rPr>
          <w:rFonts w:ascii="Times New Roman" w:hAnsi="Times New Roman" w:cs="Times New Roman"/>
          <w:sz w:val="24"/>
          <w:szCs w:val="24"/>
        </w:rPr>
        <w:t>radnych :</w:t>
      </w:r>
      <w:r w:rsidRPr="007C6FF5">
        <w:rPr>
          <w:rFonts w:ascii="Times New Roman" w:hAnsi="Times New Roman" w:cs="Times New Roman"/>
          <w:sz w:val="24"/>
          <w:szCs w:val="24"/>
        </w:rPr>
        <w:t xml:space="preserve"> </w:t>
      </w:r>
      <w:r w:rsidR="00CD3EBB" w:rsidRPr="007C6FF5">
        <w:rPr>
          <w:rFonts w:ascii="Times New Roman" w:hAnsi="Times New Roman" w:cs="Times New Roman"/>
          <w:sz w:val="24"/>
          <w:szCs w:val="24"/>
        </w:rPr>
        <w:t>Danuta Fic</w:t>
      </w:r>
      <w:r w:rsidR="00065908" w:rsidRPr="007C6FF5">
        <w:rPr>
          <w:rFonts w:ascii="Times New Roman" w:hAnsi="Times New Roman" w:cs="Times New Roman"/>
          <w:sz w:val="24"/>
          <w:szCs w:val="24"/>
        </w:rPr>
        <w:t xml:space="preserve"> i </w:t>
      </w:r>
      <w:r w:rsidR="00CD3EBB" w:rsidRPr="007C6FF5">
        <w:rPr>
          <w:rFonts w:ascii="Times New Roman" w:hAnsi="Times New Roman" w:cs="Times New Roman"/>
          <w:sz w:val="24"/>
          <w:szCs w:val="24"/>
        </w:rPr>
        <w:t>Barbara Łobaza</w:t>
      </w:r>
      <w:r w:rsidR="008B3EF6" w:rsidRPr="007C6FF5">
        <w:rPr>
          <w:rFonts w:ascii="Times New Roman" w:hAnsi="Times New Roman" w:cs="Times New Roman"/>
          <w:sz w:val="24"/>
          <w:szCs w:val="24"/>
        </w:rPr>
        <w:t xml:space="preserve"> </w:t>
      </w:r>
      <w:r w:rsidR="007F25E9" w:rsidRPr="007C6FF5">
        <w:rPr>
          <w:rFonts w:ascii="Times New Roman" w:hAnsi="Times New Roman" w:cs="Times New Roman"/>
          <w:sz w:val="24"/>
          <w:szCs w:val="24"/>
        </w:rPr>
        <w:t>Zgłoszeni radni wyrazili zgodę</w:t>
      </w:r>
      <w:r w:rsidR="00D0641F" w:rsidRPr="007C6FF5">
        <w:rPr>
          <w:rFonts w:ascii="Times New Roman" w:hAnsi="Times New Roman" w:cs="Times New Roman"/>
          <w:sz w:val="24"/>
          <w:szCs w:val="24"/>
        </w:rPr>
        <w:t xml:space="preserve">.  </w:t>
      </w:r>
    </w:p>
    <w:p w14:paraId="5B5241D1" w14:textId="77777777" w:rsidR="00D0641F" w:rsidRPr="007C6FF5" w:rsidRDefault="0097348D"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Przewodniczący poddał skład komisji pod głosowanie</w:t>
      </w:r>
      <w:r w:rsidR="00B6482E" w:rsidRPr="007C6FF5">
        <w:rPr>
          <w:rFonts w:ascii="Times New Roman" w:hAnsi="Times New Roman" w:cs="Times New Roman"/>
          <w:sz w:val="24"/>
          <w:szCs w:val="24"/>
        </w:rPr>
        <w:t xml:space="preserve"> przez podniesienie ręki</w:t>
      </w:r>
      <w:r w:rsidR="00171336" w:rsidRPr="007C6FF5">
        <w:rPr>
          <w:rFonts w:ascii="Times New Roman" w:hAnsi="Times New Roman" w:cs="Times New Roman"/>
          <w:sz w:val="24"/>
          <w:szCs w:val="24"/>
        </w:rPr>
        <w:t>:</w:t>
      </w:r>
      <w:r w:rsidR="00A32203" w:rsidRPr="007C6FF5">
        <w:rPr>
          <w:rFonts w:ascii="Times New Roman" w:hAnsi="Times New Roman" w:cs="Times New Roman"/>
          <w:sz w:val="24"/>
          <w:szCs w:val="24"/>
        </w:rPr>
        <w:t xml:space="preserve"> </w:t>
      </w:r>
    </w:p>
    <w:p w14:paraId="7F0C9B34" w14:textId="2FB9C86E" w:rsidR="004A77CB" w:rsidRPr="007C6FF5" w:rsidRDefault="00D0641F"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Głosował 1</w:t>
      </w:r>
      <w:r w:rsidR="00CD3EBB" w:rsidRPr="007C6FF5">
        <w:rPr>
          <w:rFonts w:ascii="Times New Roman" w:hAnsi="Times New Roman" w:cs="Times New Roman"/>
          <w:sz w:val="24"/>
          <w:szCs w:val="24"/>
        </w:rPr>
        <w:t>5</w:t>
      </w:r>
      <w:r w:rsidRPr="007C6FF5">
        <w:rPr>
          <w:rFonts w:ascii="Times New Roman" w:hAnsi="Times New Roman" w:cs="Times New Roman"/>
          <w:sz w:val="24"/>
          <w:szCs w:val="24"/>
        </w:rPr>
        <w:t xml:space="preserve"> radnych : </w:t>
      </w:r>
      <w:r w:rsidR="0097348D" w:rsidRPr="007C6FF5">
        <w:rPr>
          <w:rFonts w:ascii="Times New Roman" w:hAnsi="Times New Roman" w:cs="Times New Roman"/>
          <w:sz w:val="24"/>
          <w:szCs w:val="24"/>
        </w:rPr>
        <w:t xml:space="preserve">za – </w:t>
      </w:r>
      <w:r w:rsidR="00B6482E" w:rsidRPr="007C6FF5">
        <w:rPr>
          <w:rFonts w:ascii="Times New Roman" w:hAnsi="Times New Roman" w:cs="Times New Roman"/>
          <w:sz w:val="24"/>
          <w:szCs w:val="24"/>
        </w:rPr>
        <w:t>1</w:t>
      </w:r>
      <w:r w:rsidR="00CD3EBB" w:rsidRPr="007C6FF5">
        <w:rPr>
          <w:rFonts w:ascii="Times New Roman" w:hAnsi="Times New Roman" w:cs="Times New Roman"/>
          <w:sz w:val="24"/>
          <w:szCs w:val="24"/>
        </w:rPr>
        <w:t>3</w:t>
      </w:r>
      <w:r w:rsidR="00A32203" w:rsidRPr="007C6FF5">
        <w:rPr>
          <w:rFonts w:ascii="Times New Roman" w:hAnsi="Times New Roman" w:cs="Times New Roman"/>
          <w:sz w:val="24"/>
          <w:szCs w:val="24"/>
        </w:rPr>
        <w:t>,</w:t>
      </w:r>
      <w:r w:rsidR="0097348D" w:rsidRPr="007C6FF5">
        <w:rPr>
          <w:rFonts w:ascii="Times New Roman" w:hAnsi="Times New Roman" w:cs="Times New Roman"/>
          <w:sz w:val="24"/>
          <w:szCs w:val="24"/>
        </w:rPr>
        <w:t xml:space="preserve"> p</w:t>
      </w:r>
      <w:r w:rsidR="008B3EF6" w:rsidRPr="007C6FF5">
        <w:rPr>
          <w:rFonts w:ascii="Times New Roman" w:hAnsi="Times New Roman" w:cs="Times New Roman"/>
          <w:sz w:val="24"/>
          <w:szCs w:val="24"/>
        </w:rPr>
        <w:t>rzeciw – 0, wstrzymało się – 2.</w:t>
      </w:r>
    </w:p>
    <w:p w14:paraId="21AB21AA" w14:textId="75D92EE1" w:rsidR="0097348D" w:rsidRPr="007C6FF5" w:rsidRDefault="0097348D"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W skład</w:t>
      </w:r>
      <w:r w:rsidR="00B6482E" w:rsidRPr="007C6FF5">
        <w:rPr>
          <w:rFonts w:ascii="Times New Roman" w:hAnsi="Times New Roman" w:cs="Times New Roman"/>
          <w:sz w:val="24"/>
          <w:szCs w:val="24"/>
        </w:rPr>
        <w:t xml:space="preserve"> Komisji wnioskowej weszli </w:t>
      </w:r>
      <w:r w:rsidR="008B3EF6" w:rsidRPr="007C6FF5">
        <w:rPr>
          <w:rFonts w:ascii="Times New Roman" w:hAnsi="Times New Roman" w:cs="Times New Roman"/>
          <w:sz w:val="24"/>
          <w:szCs w:val="24"/>
        </w:rPr>
        <w:t xml:space="preserve">radni </w:t>
      </w:r>
      <w:r w:rsidR="00D0641F" w:rsidRPr="007C6FF5">
        <w:rPr>
          <w:rFonts w:ascii="Times New Roman" w:hAnsi="Times New Roman" w:cs="Times New Roman"/>
          <w:sz w:val="24"/>
          <w:szCs w:val="24"/>
        </w:rPr>
        <w:t>Marta Anioł i Ewa Mazur</w:t>
      </w:r>
      <w:r w:rsidR="008B3EF6" w:rsidRPr="007C6FF5">
        <w:rPr>
          <w:rFonts w:ascii="Times New Roman" w:hAnsi="Times New Roman" w:cs="Times New Roman"/>
          <w:sz w:val="24"/>
          <w:szCs w:val="24"/>
        </w:rPr>
        <w:t>.</w:t>
      </w:r>
    </w:p>
    <w:p w14:paraId="3D372F54" w14:textId="77777777" w:rsidR="0016072C" w:rsidRPr="007C6FF5" w:rsidRDefault="0016072C" w:rsidP="007C6FF5">
      <w:pPr>
        <w:pStyle w:val="Domylnie"/>
        <w:spacing w:after="0" w:line="276" w:lineRule="auto"/>
        <w:jc w:val="both"/>
        <w:rPr>
          <w:rFonts w:ascii="Times New Roman" w:hAnsi="Times New Roman" w:cs="Times New Roman"/>
          <w:sz w:val="24"/>
          <w:szCs w:val="24"/>
        </w:rPr>
      </w:pPr>
    </w:p>
    <w:p w14:paraId="19CB228D" w14:textId="1925350D" w:rsidR="0016072C" w:rsidRPr="007C6FF5" w:rsidRDefault="0097348D" w:rsidP="007C6FF5">
      <w:pPr>
        <w:pStyle w:val="Domylnie"/>
        <w:spacing w:after="0"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5 </w:t>
      </w:r>
      <w:r w:rsidR="00D0641F" w:rsidRPr="007C6FF5">
        <w:rPr>
          <w:rFonts w:ascii="Times New Roman" w:hAnsi="Times New Roman" w:cs="Times New Roman"/>
          <w:b/>
          <w:sz w:val="24"/>
          <w:szCs w:val="24"/>
        </w:rPr>
        <w:t xml:space="preserve"> </w:t>
      </w:r>
      <w:r w:rsidRPr="007C6FF5">
        <w:rPr>
          <w:rFonts w:ascii="Times New Roman" w:hAnsi="Times New Roman" w:cs="Times New Roman"/>
          <w:b/>
          <w:sz w:val="24"/>
          <w:szCs w:val="24"/>
        </w:rPr>
        <w:t>Przyjęcie protokołu z poprzedniej sesji.</w:t>
      </w:r>
    </w:p>
    <w:p w14:paraId="20F93C90" w14:textId="77777777" w:rsidR="002776CC" w:rsidRPr="007C6FF5" w:rsidRDefault="0097348D"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Przewodniczący </w:t>
      </w:r>
      <w:r w:rsidR="00A567D2" w:rsidRPr="007C6FF5">
        <w:rPr>
          <w:rFonts w:ascii="Times New Roman" w:hAnsi="Times New Roman" w:cs="Times New Roman"/>
          <w:sz w:val="24"/>
          <w:szCs w:val="24"/>
        </w:rPr>
        <w:t xml:space="preserve">RG poinformował, że zapoznał się z protokołem do którego nie wnosi uwag oraz </w:t>
      </w:r>
      <w:r w:rsidR="0016072C" w:rsidRPr="007C6FF5">
        <w:rPr>
          <w:rFonts w:ascii="Times New Roman" w:hAnsi="Times New Roman" w:cs="Times New Roman"/>
          <w:sz w:val="24"/>
          <w:szCs w:val="24"/>
        </w:rPr>
        <w:t>zaproponował</w:t>
      </w:r>
      <w:r w:rsidRPr="007C6FF5">
        <w:rPr>
          <w:rFonts w:ascii="Times New Roman" w:hAnsi="Times New Roman" w:cs="Times New Roman"/>
          <w:sz w:val="24"/>
          <w:szCs w:val="24"/>
        </w:rPr>
        <w:t xml:space="preserve">, aby przyjąć protokół z poprzedniej sesji bez odczytywania. </w:t>
      </w:r>
    </w:p>
    <w:p w14:paraId="149522C7" w14:textId="77777777" w:rsidR="00B5670E" w:rsidRPr="007C6FF5" w:rsidRDefault="0097348D"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Uwag nie było.</w:t>
      </w:r>
    </w:p>
    <w:p w14:paraId="25C7A99C" w14:textId="77777777" w:rsidR="00CD3EBB" w:rsidRPr="007C6FF5" w:rsidRDefault="0097348D"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Przew</w:t>
      </w:r>
      <w:r w:rsidR="0016072C" w:rsidRPr="007C6FF5">
        <w:rPr>
          <w:rFonts w:ascii="Times New Roman" w:hAnsi="Times New Roman" w:cs="Times New Roman"/>
          <w:sz w:val="24"/>
          <w:szCs w:val="24"/>
        </w:rPr>
        <w:t>odniczący</w:t>
      </w:r>
      <w:r w:rsidR="00A567D2" w:rsidRPr="007C6FF5">
        <w:rPr>
          <w:rFonts w:ascii="Times New Roman" w:hAnsi="Times New Roman" w:cs="Times New Roman"/>
          <w:sz w:val="24"/>
          <w:szCs w:val="24"/>
        </w:rPr>
        <w:t xml:space="preserve"> RG</w:t>
      </w:r>
      <w:r w:rsidR="0016072C" w:rsidRPr="007C6FF5">
        <w:rPr>
          <w:rFonts w:ascii="Times New Roman" w:hAnsi="Times New Roman" w:cs="Times New Roman"/>
          <w:sz w:val="24"/>
          <w:szCs w:val="24"/>
        </w:rPr>
        <w:t xml:space="preserve"> poddał pod głosowanie</w:t>
      </w:r>
      <w:r w:rsidR="00B6482E" w:rsidRPr="007C6FF5">
        <w:rPr>
          <w:rFonts w:ascii="Times New Roman" w:hAnsi="Times New Roman" w:cs="Times New Roman"/>
          <w:sz w:val="24"/>
          <w:szCs w:val="24"/>
        </w:rPr>
        <w:t xml:space="preserve"> przez podniesienie ręki</w:t>
      </w:r>
      <w:r w:rsidRPr="007C6FF5">
        <w:rPr>
          <w:rFonts w:ascii="Times New Roman" w:hAnsi="Times New Roman" w:cs="Times New Roman"/>
          <w:sz w:val="24"/>
          <w:szCs w:val="24"/>
        </w:rPr>
        <w:t>, kto jest za przyjęciem protokołu bez odczytywania.</w:t>
      </w:r>
      <w:r w:rsidR="007F25E9" w:rsidRPr="007C6FF5">
        <w:rPr>
          <w:rFonts w:ascii="Times New Roman" w:hAnsi="Times New Roman" w:cs="Times New Roman"/>
          <w:sz w:val="24"/>
          <w:szCs w:val="24"/>
        </w:rPr>
        <w:t xml:space="preserve"> </w:t>
      </w:r>
    </w:p>
    <w:p w14:paraId="3863E431" w14:textId="7D85B7C1" w:rsidR="0097348D" w:rsidRPr="007C6FF5" w:rsidRDefault="00D0641F"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Głosował 14 radnych</w:t>
      </w:r>
      <w:r w:rsidR="00A567D2" w:rsidRPr="007C6FF5">
        <w:rPr>
          <w:rFonts w:ascii="Times New Roman" w:hAnsi="Times New Roman" w:cs="Times New Roman"/>
          <w:sz w:val="24"/>
          <w:szCs w:val="24"/>
        </w:rPr>
        <w:t xml:space="preserve">: </w:t>
      </w:r>
      <w:r w:rsidR="0097348D" w:rsidRPr="007C6FF5">
        <w:rPr>
          <w:rFonts w:ascii="Times New Roman" w:hAnsi="Times New Roman" w:cs="Times New Roman"/>
          <w:sz w:val="24"/>
          <w:szCs w:val="24"/>
        </w:rPr>
        <w:t>za – 1</w:t>
      </w:r>
      <w:r w:rsidRPr="007C6FF5">
        <w:rPr>
          <w:rFonts w:ascii="Times New Roman" w:hAnsi="Times New Roman" w:cs="Times New Roman"/>
          <w:sz w:val="24"/>
          <w:szCs w:val="24"/>
        </w:rPr>
        <w:t>4</w:t>
      </w:r>
      <w:r w:rsidR="0097348D" w:rsidRPr="007C6FF5">
        <w:rPr>
          <w:rFonts w:ascii="Times New Roman" w:hAnsi="Times New Roman" w:cs="Times New Roman"/>
          <w:sz w:val="24"/>
          <w:szCs w:val="24"/>
        </w:rPr>
        <w:t xml:space="preserve">,  przeciw – 0 , wstrzymało się – </w:t>
      </w:r>
      <w:r w:rsidR="00CD3EBB" w:rsidRPr="007C6FF5">
        <w:rPr>
          <w:rFonts w:ascii="Times New Roman" w:hAnsi="Times New Roman" w:cs="Times New Roman"/>
          <w:sz w:val="24"/>
          <w:szCs w:val="24"/>
        </w:rPr>
        <w:t>1( nieobecny na ostatniej sesji)</w:t>
      </w:r>
      <w:r w:rsidR="008B3EF6" w:rsidRPr="007C6FF5">
        <w:rPr>
          <w:rFonts w:ascii="Times New Roman" w:hAnsi="Times New Roman" w:cs="Times New Roman"/>
          <w:sz w:val="24"/>
          <w:szCs w:val="24"/>
        </w:rPr>
        <w:t xml:space="preserve"> Protokół został przyjęty.</w:t>
      </w:r>
    </w:p>
    <w:p w14:paraId="6B35F29B" w14:textId="77777777" w:rsidR="0016072C" w:rsidRPr="007C6FF5" w:rsidRDefault="0016072C" w:rsidP="007C6FF5">
      <w:pPr>
        <w:pStyle w:val="Domylnie"/>
        <w:spacing w:after="0" w:line="276" w:lineRule="auto"/>
        <w:jc w:val="both"/>
        <w:rPr>
          <w:rFonts w:ascii="Times New Roman" w:hAnsi="Times New Roman" w:cs="Times New Roman"/>
          <w:sz w:val="24"/>
          <w:szCs w:val="24"/>
        </w:rPr>
      </w:pPr>
    </w:p>
    <w:p w14:paraId="0FA9171A" w14:textId="77777777" w:rsidR="0097348D" w:rsidRPr="007C6FF5" w:rsidRDefault="0097348D" w:rsidP="007C6FF5">
      <w:pPr>
        <w:tabs>
          <w:tab w:val="left" w:pos="708"/>
        </w:tabs>
        <w:suppressAutoHyphens/>
        <w:spacing w:line="276" w:lineRule="auto"/>
        <w:jc w:val="both"/>
        <w:rPr>
          <w:rFonts w:ascii="Times New Roman" w:eastAsia="SimSun" w:hAnsi="Times New Roman" w:cs="Times New Roman"/>
          <w:sz w:val="24"/>
          <w:szCs w:val="24"/>
        </w:rPr>
      </w:pPr>
      <w:r w:rsidRPr="007C6FF5">
        <w:rPr>
          <w:rFonts w:ascii="Times New Roman" w:eastAsia="SimSun" w:hAnsi="Times New Roman" w:cs="Times New Roman"/>
          <w:b/>
          <w:sz w:val="24"/>
          <w:szCs w:val="24"/>
        </w:rPr>
        <w:t>Ad. 6  Informacja Przewodniczącego R</w:t>
      </w:r>
      <w:r w:rsidR="00A32203" w:rsidRPr="007C6FF5">
        <w:rPr>
          <w:rFonts w:ascii="Times New Roman" w:eastAsia="SimSun" w:hAnsi="Times New Roman" w:cs="Times New Roman"/>
          <w:b/>
          <w:sz w:val="24"/>
          <w:szCs w:val="24"/>
        </w:rPr>
        <w:t xml:space="preserve">ady o działaniach podejmowanych </w:t>
      </w:r>
      <w:r w:rsidRPr="007C6FF5">
        <w:rPr>
          <w:rFonts w:ascii="Times New Roman" w:eastAsia="SimSun" w:hAnsi="Times New Roman" w:cs="Times New Roman"/>
          <w:b/>
          <w:sz w:val="24"/>
          <w:szCs w:val="24"/>
        </w:rPr>
        <w:t>w okresie międzysesyjnym.</w:t>
      </w:r>
    </w:p>
    <w:p w14:paraId="64E7FE69" w14:textId="05E750AE" w:rsidR="00AC16C5" w:rsidRPr="007C6FF5" w:rsidRDefault="0097348D"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eastAsiaTheme="minorEastAsia" w:hAnsi="Times New Roman" w:cs="Times New Roman"/>
          <w:sz w:val="24"/>
          <w:szCs w:val="24"/>
          <w:lang w:eastAsia="pl-PL"/>
        </w:rPr>
        <w:t>Przewod</w:t>
      </w:r>
      <w:r w:rsidR="00A36869" w:rsidRPr="007C6FF5">
        <w:rPr>
          <w:rFonts w:ascii="Times New Roman" w:eastAsiaTheme="minorEastAsia" w:hAnsi="Times New Roman" w:cs="Times New Roman"/>
          <w:sz w:val="24"/>
          <w:szCs w:val="24"/>
          <w:lang w:eastAsia="pl-PL"/>
        </w:rPr>
        <w:t xml:space="preserve">niczący </w:t>
      </w:r>
      <w:r w:rsidR="008B3EF6" w:rsidRPr="007C6FF5">
        <w:rPr>
          <w:rFonts w:ascii="Times New Roman" w:eastAsiaTheme="minorEastAsia" w:hAnsi="Times New Roman" w:cs="Times New Roman"/>
          <w:sz w:val="24"/>
          <w:szCs w:val="24"/>
          <w:lang w:eastAsia="pl-PL"/>
        </w:rPr>
        <w:t>Dariusz Dudek</w:t>
      </w:r>
      <w:r w:rsidR="00A36869" w:rsidRPr="007C6FF5">
        <w:rPr>
          <w:rFonts w:ascii="Times New Roman" w:eastAsiaTheme="minorEastAsia" w:hAnsi="Times New Roman" w:cs="Times New Roman"/>
          <w:sz w:val="24"/>
          <w:szCs w:val="24"/>
          <w:lang w:eastAsia="pl-PL"/>
        </w:rPr>
        <w:t xml:space="preserve"> </w:t>
      </w:r>
      <w:r w:rsidR="00E7731B" w:rsidRPr="007C6FF5">
        <w:rPr>
          <w:rFonts w:ascii="Times New Roman" w:eastAsiaTheme="minorEastAsia" w:hAnsi="Times New Roman" w:cs="Times New Roman"/>
          <w:sz w:val="24"/>
          <w:szCs w:val="24"/>
          <w:lang w:eastAsia="pl-PL"/>
        </w:rPr>
        <w:t>poinformował, że</w:t>
      </w:r>
      <w:r w:rsidR="007F25E9" w:rsidRPr="007C6FF5">
        <w:rPr>
          <w:rFonts w:ascii="Times New Roman" w:eastAsiaTheme="minorEastAsia" w:hAnsi="Times New Roman" w:cs="Times New Roman"/>
          <w:sz w:val="24"/>
          <w:szCs w:val="24"/>
          <w:lang w:eastAsia="pl-PL"/>
        </w:rPr>
        <w:t xml:space="preserve"> </w:t>
      </w:r>
      <w:r w:rsidR="00E7731B" w:rsidRPr="007C6FF5">
        <w:rPr>
          <w:rFonts w:ascii="Times New Roman" w:eastAsiaTheme="minorEastAsia" w:hAnsi="Times New Roman" w:cs="Times New Roman"/>
          <w:sz w:val="24"/>
          <w:szCs w:val="24"/>
          <w:lang w:eastAsia="pl-PL"/>
        </w:rPr>
        <w:t xml:space="preserve">w dniu </w:t>
      </w:r>
      <w:r w:rsidR="00EC3D78" w:rsidRPr="007C6FF5">
        <w:rPr>
          <w:rFonts w:ascii="Times New Roman" w:eastAsiaTheme="minorEastAsia" w:hAnsi="Times New Roman" w:cs="Times New Roman"/>
          <w:sz w:val="24"/>
          <w:szCs w:val="24"/>
          <w:lang w:eastAsia="pl-PL"/>
        </w:rPr>
        <w:t>8 września 2024</w:t>
      </w:r>
      <w:r w:rsidR="002776CC" w:rsidRPr="007C6FF5">
        <w:rPr>
          <w:rFonts w:ascii="Times New Roman" w:eastAsiaTheme="minorEastAsia" w:hAnsi="Times New Roman" w:cs="Times New Roman"/>
          <w:sz w:val="24"/>
          <w:szCs w:val="24"/>
          <w:lang w:eastAsia="pl-PL"/>
        </w:rPr>
        <w:t xml:space="preserve"> </w:t>
      </w:r>
      <w:r w:rsidR="007F25E9" w:rsidRPr="007C6FF5">
        <w:rPr>
          <w:rFonts w:ascii="Times New Roman" w:eastAsiaTheme="minorEastAsia" w:hAnsi="Times New Roman" w:cs="Times New Roman"/>
          <w:sz w:val="24"/>
          <w:szCs w:val="24"/>
          <w:lang w:eastAsia="pl-PL"/>
        </w:rPr>
        <w:t xml:space="preserve">uczestniczył </w:t>
      </w:r>
      <w:r w:rsidR="00E7731B" w:rsidRPr="007C6FF5">
        <w:rPr>
          <w:rFonts w:ascii="Times New Roman" w:eastAsiaTheme="minorEastAsia" w:hAnsi="Times New Roman" w:cs="Times New Roman"/>
          <w:sz w:val="24"/>
          <w:szCs w:val="24"/>
          <w:lang w:eastAsia="pl-PL"/>
        </w:rPr>
        <w:t xml:space="preserve">         </w:t>
      </w:r>
      <w:r w:rsidRPr="007C6FF5">
        <w:rPr>
          <w:rFonts w:ascii="Times New Roman" w:eastAsiaTheme="minorEastAsia" w:hAnsi="Times New Roman" w:cs="Times New Roman"/>
          <w:sz w:val="24"/>
          <w:szCs w:val="24"/>
          <w:lang w:eastAsia="pl-PL"/>
        </w:rPr>
        <w:t xml:space="preserve">w </w:t>
      </w:r>
      <w:r w:rsidR="00CD3EBB" w:rsidRPr="007C6FF5">
        <w:rPr>
          <w:rFonts w:ascii="Times New Roman" w:eastAsiaTheme="minorEastAsia" w:hAnsi="Times New Roman" w:cs="Times New Roman"/>
          <w:sz w:val="24"/>
          <w:szCs w:val="24"/>
          <w:lang w:eastAsia="pl-PL"/>
        </w:rPr>
        <w:t>zebraniach wiejskich w Domaradzu</w:t>
      </w:r>
      <w:r w:rsidR="00EC3D78" w:rsidRPr="007C6FF5">
        <w:rPr>
          <w:rFonts w:ascii="Times New Roman" w:eastAsiaTheme="minorEastAsia" w:hAnsi="Times New Roman" w:cs="Times New Roman"/>
          <w:sz w:val="24"/>
          <w:szCs w:val="24"/>
          <w:lang w:eastAsia="pl-PL"/>
        </w:rPr>
        <w:t xml:space="preserve"> i </w:t>
      </w:r>
      <w:r w:rsidR="00CD3EBB" w:rsidRPr="007C6FF5">
        <w:rPr>
          <w:rFonts w:ascii="Times New Roman" w:eastAsiaTheme="minorEastAsia" w:hAnsi="Times New Roman" w:cs="Times New Roman"/>
          <w:sz w:val="24"/>
          <w:szCs w:val="24"/>
          <w:lang w:eastAsia="pl-PL"/>
        </w:rPr>
        <w:t>Golcowej</w:t>
      </w:r>
      <w:r w:rsidR="00EC3D78" w:rsidRPr="007C6FF5">
        <w:rPr>
          <w:rFonts w:ascii="Times New Roman" w:eastAsiaTheme="minorEastAsia" w:hAnsi="Times New Roman" w:cs="Times New Roman"/>
          <w:sz w:val="24"/>
          <w:szCs w:val="24"/>
          <w:lang w:eastAsia="pl-PL"/>
        </w:rPr>
        <w:t>, a</w:t>
      </w:r>
      <w:r w:rsidR="00CD3EBB" w:rsidRPr="007C6FF5">
        <w:rPr>
          <w:rFonts w:ascii="Times New Roman" w:eastAsiaTheme="minorEastAsia" w:hAnsi="Times New Roman" w:cs="Times New Roman"/>
          <w:sz w:val="24"/>
          <w:szCs w:val="24"/>
          <w:lang w:eastAsia="pl-PL"/>
        </w:rPr>
        <w:t xml:space="preserve"> </w:t>
      </w:r>
      <w:r w:rsidR="00EC3D78" w:rsidRPr="007C6FF5">
        <w:rPr>
          <w:rFonts w:ascii="Times New Roman" w:eastAsiaTheme="minorEastAsia" w:hAnsi="Times New Roman" w:cs="Times New Roman"/>
          <w:sz w:val="24"/>
          <w:szCs w:val="24"/>
          <w:lang w:eastAsia="pl-PL"/>
        </w:rPr>
        <w:t>w</w:t>
      </w:r>
      <w:r w:rsidR="00CD3EBB" w:rsidRPr="007C6FF5">
        <w:rPr>
          <w:rFonts w:ascii="Times New Roman" w:eastAsiaTheme="minorEastAsia" w:hAnsi="Times New Roman" w:cs="Times New Roman"/>
          <w:sz w:val="24"/>
          <w:szCs w:val="24"/>
          <w:lang w:eastAsia="pl-PL"/>
        </w:rPr>
        <w:t xml:space="preserve"> Baryczy</w:t>
      </w:r>
      <w:r w:rsidR="00EC3D78" w:rsidRPr="007C6FF5">
        <w:rPr>
          <w:rFonts w:ascii="Times New Roman" w:eastAsiaTheme="minorEastAsia" w:hAnsi="Times New Roman" w:cs="Times New Roman"/>
          <w:sz w:val="24"/>
          <w:szCs w:val="24"/>
          <w:lang w:eastAsia="pl-PL"/>
        </w:rPr>
        <w:t xml:space="preserve"> w dniu 15 września 2024r.</w:t>
      </w:r>
      <w:r w:rsidR="007F25E9" w:rsidRPr="007C6FF5">
        <w:rPr>
          <w:rFonts w:ascii="Times New Roman" w:eastAsiaTheme="minorEastAsia" w:hAnsi="Times New Roman" w:cs="Times New Roman"/>
          <w:sz w:val="24"/>
          <w:szCs w:val="24"/>
          <w:lang w:eastAsia="pl-PL"/>
        </w:rPr>
        <w:t xml:space="preserve"> </w:t>
      </w:r>
      <w:r w:rsidR="00EC3D78" w:rsidRPr="007C6FF5">
        <w:rPr>
          <w:rFonts w:ascii="Times New Roman" w:hAnsi="Times New Roman" w:cs="Times New Roman"/>
          <w:sz w:val="24"/>
          <w:szCs w:val="24"/>
        </w:rPr>
        <w:t>Poza tym</w:t>
      </w:r>
      <w:r w:rsidR="004A73C2" w:rsidRPr="007C6FF5">
        <w:rPr>
          <w:rFonts w:ascii="Times New Roman" w:hAnsi="Times New Roman" w:cs="Times New Roman"/>
          <w:sz w:val="24"/>
          <w:szCs w:val="24"/>
        </w:rPr>
        <w:t xml:space="preserve"> wykonywał obowiązki związane </w:t>
      </w:r>
      <w:r w:rsidRPr="007C6FF5">
        <w:rPr>
          <w:rFonts w:ascii="Times New Roman" w:hAnsi="Times New Roman" w:cs="Times New Roman"/>
          <w:sz w:val="24"/>
          <w:szCs w:val="24"/>
        </w:rPr>
        <w:t>z funkcją Przewodniczącego Rady.</w:t>
      </w:r>
    </w:p>
    <w:p w14:paraId="02319C29" w14:textId="77777777" w:rsidR="007E7762" w:rsidRPr="007C6FF5" w:rsidRDefault="007E7762" w:rsidP="007C6FF5">
      <w:pPr>
        <w:pStyle w:val="Domylnie"/>
        <w:spacing w:after="0" w:line="276" w:lineRule="auto"/>
        <w:jc w:val="both"/>
        <w:rPr>
          <w:rFonts w:ascii="Times New Roman" w:hAnsi="Times New Roman" w:cs="Times New Roman"/>
          <w:b/>
          <w:sz w:val="24"/>
          <w:szCs w:val="24"/>
        </w:rPr>
      </w:pPr>
    </w:p>
    <w:p w14:paraId="369E35DD" w14:textId="77777777" w:rsidR="004A77CB" w:rsidRPr="007C6FF5" w:rsidRDefault="008A5B13" w:rsidP="007C6FF5">
      <w:pPr>
        <w:pStyle w:val="Domylnie"/>
        <w:spacing w:after="0"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w:t>
      </w:r>
      <w:r w:rsidR="00205EF1" w:rsidRPr="007C6FF5">
        <w:rPr>
          <w:rFonts w:ascii="Times New Roman" w:hAnsi="Times New Roman" w:cs="Times New Roman"/>
          <w:b/>
          <w:sz w:val="24"/>
          <w:szCs w:val="24"/>
        </w:rPr>
        <w:t xml:space="preserve"> </w:t>
      </w:r>
      <w:r w:rsidRPr="007C6FF5">
        <w:rPr>
          <w:rFonts w:ascii="Times New Roman" w:hAnsi="Times New Roman" w:cs="Times New Roman"/>
          <w:b/>
          <w:sz w:val="24"/>
          <w:szCs w:val="24"/>
        </w:rPr>
        <w:t>7 Informacja Wójta z realizacji uchwał</w:t>
      </w:r>
      <w:r w:rsidR="00AC16C5" w:rsidRPr="007C6FF5">
        <w:rPr>
          <w:rFonts w:ascii="Times New Roman" w:hAnsi="Times New Roman" w:cs="Times New Roman"/>
          <w:b/>
          <w:sz w:val="24"/>
          <w:szCs w:val="24"/>
        </w:rPr>
        <w:t xml:space="preserve"> i wniosków z poprzedniej sesji. </w:t>
      </w:r>
    </w:p>
    <w:p w14:paraId="09323E6A" w14:textId="77777777" w:rsidR="007E7762" w:rsidRPr="007C6FF5" w:rsidRDefault="00A32203" w:rsidP="007C6FF5">
      <w:pPr>
        <w:pStyle w:val="Domylnie"/>
        <w:spacing w:after="0"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8 Informacja o pracy Wójta Gminy Domaradz </w:t>
      </w:r>
      <w:bookmarkStart w:id="1" w:name="_Hlk172553374"/>
      <w:r w:rsidRPr="007C6FF5">
        <w:rPr>
          <w:rFonts w:ascii="Times New Roman" w:hAnsi="Times New Roman" w:cs="Times New Roman"/>
          <w:b/>
          <w:sz w:val="24"/>
          <w:szCs w:val="24"/>
        </w:rPr>
        <w:t xml:space="preserve">w okresie między sesjami </w:t>
      </w:r>
      <w:bookmarkEnd w:id="1"/>
      <w:r w:rsidRPr="007C6FF5">
        <w:rPr>
          <w:rFonts w:ascii="Times New Roman" w:hAnsi="Times New Roman" w:cs="Times New Roman"/>
          <w:b/>
          <w:sz w:val="24"/>
          <w:szCs w:val="24"/>
        </w:rPr>
        <w:t>oraz działaniach inwestycyjnych Gminy.</w:t>
      </w:r>
    </w:p>
    <w:p w14:paraId="1BFF5001" w14:textId="77777777" w:rsidR="007E7762" w:rsidRPr="007C6FF5" w:rsidRDefault="00FB12FA"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Wójt Gminy wyjaśnił</w:t>
      </w:r>
      <w:r w:rsidR="00ED56CF" w:rsidRPr="007C6FF5">
        <w:rPr>
          <w:rFonts w:ascii="Times New Roman" w:hAnsi="Times New Roman" w:cs="Times New Roman"/>
          <w:sz w:val="24"/>
          <w:szCs w:val="24"/>
        </w:rPr>
        <w:t>, że uchwały</w:t>
      </w:r>
      <w:r w:rsidR="007E7762" w:rsidRPr="007C6FF5">
        <w:rPr>
          <w:rFonts w:ascii="Times New Roman" w:hAnsi="Times New Roman" w:cs="Times New Roman"/>
          <w:sz w:val="24"/>
          <w:szCs w:val="24"/>
        </w:rPr>
        <w:t xml:space="preserve"> w sprawie:</w:t>
      </w:r>
    </w:p>
    <w:p w14:paraId="5A78D6C6" w14:textId="55B7C401" w:rsidR="007E7762" w:rsidRPr="007C6FF5" w:rsidRDefault="007E7762"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sz w:val="24"/>
          <w:szCs w:val="24"/>
        </w:rPr>
        <w:t xml:space="preserve"> przyznania dotacji na prace konserwatorskie, restauratorskie lub roboty budowlane przy zabytku wpisanym do rejestru zabytków lub gminnej ewidencji zabytków w ramach </w:t>
      </w:r>
      <w:r w:rsidRPr="007C6FF5">
        <w:rPr>
          <w:rFonts w:ascii="Times New Roman" w:hAnsi="Times New Roman" w:cs="Times New Roman"/>
          <w:sz w:val="24"/>
          <w:szCs w:val="24"/>
        </w:rPr>
        <w:lastRenderedPageBreak/>
        <w:t xml:space="preserve">Rządowego Programu </w:t>
      </w:r>
      <w:r w:rsidR="00620953" w:rsidRPr="007C6FF5">
        <w:rPr>
          <w:rFonts w:ascii="Times New Roman" w:hAnsi="Times New Roman" w:cs="Times New Roman"/>
          <w:b/>
          <w:bCs/>
          <w:sz w:val="24"/>
          <w:szCs w:val="24"/>
        </w:rPr>
        <w:t xml:space="preserve">Uchwała Nr IV.19.2024 w sprawie </w:t>
      </w:r>
      <w:r w:rsidRPr="007C6FF5">
        <w:rPr>
          <w:rFonts w:ascii="Times New Roman" w:hAnsi="Times New Roman" w:cs="Times New Roman"/>
          <w:sz w:val="24"/>
          <w:szCs w:val="24"/>
        </w:rPr>
        <w:t>Odbudowy Zabytków</w:t>
      </w:r>
      <w:r w:rsidR="007C6FF5">
        <w:rPr>
          <w:rFonts w:ascii="Times New Roman" w:hAnsi="Times New Roman" w:cs="Times New Roman"/>
          <w:sz w:val="24"/>
          <w:szCs w:val="24"/>
        </w:rPr>
        <w:t xml:space="preserve"> dla Parafii Rzymskokatolickiej </w:t>
      </w:r>
      <w:r w:rsidRPr="007C6FF5">
        <w:rPr>
          <w:rFonts w:ascii="Times New Roman" w:hAnsi="Times New Roman" w:cs="Times New Roman"/>
          <w:sz w:val="24"/>
          <w:szCs w:val="24"/>
        </w:rPr>
        <w:t>w Golcowej</w:t>
      </w:r>
      <w:r w:rsidR="00620953" w:rsidRPr="007C6FF5">
        <w:rPr>
          <w:rFonts w:ascii="Times New Roman" w:hAnsi="Times New Roman" w:cs="Times New Roman"/>
          <w:sz w:val="24"/>
          <w:szCs w:val="24"/>
        </w:rPr>
        <w:t xml:space="preserve"> </w:t>
      </w:r>
      <w:r w:rsidRPr="007C6FF5">
        <w:rPr>
          <w:rFonts w:ascii="Times New Roman" w:hAnsi="Times New Roman" w:cs="Times New Roman"/>
          <w:b/>
          <w:bCs/>
          <w:sz w:val="24"/>
          <w:szCs w:val="24"/>
        </w:rPr>
        <w:t xml:space="preserve">– brak wykonawcy , trzeba ja uchylić </w:t>
      </w:r>
      <w:r w:rsidR="007C6FF5">
        <w:rPr>
          <w:rFonts w:ascii="Times New Roman" w:hAnsi="Times New Roman" w:cs="Times New Roman"/>
          <w:b/>
          <w:bCs/>
          <w:sz w:val="24"/>
          <w:szCs w:val="24"/>
        </w:rPr>
        <w:t xml:space="preserve">                                         </w:t>
      </w:r>
      <w:r w:rsidRPr="007C6FF5">
        <w:rPr>
          <w:rFonts w:ascii="Times New Roman" w:hAnsi="Times New Roman" w:cs="Times New Roman"/>
          <w:b/>
          <w:bCs/>
          <w:sz w:val="24"/>
          <w:szCs w:val="24"/>
        </w:rPr>
        <w:t>( bezprzedmiotowa)</w:t>
      </w:r>
    </w:p>
    <w:p w14:paraId="320210B2" w14:textId="77777777" w:rsidR="007E7762" w:rsidRPr="007C6FF5" w:rsidRDefault="007E7762" w:rsidP="007C6FF5">
      <w:pPr>
        <w:pStyle w:val="Domylnie"/>
        <w:spacing w:after="0" w:line="276" w:lineRule="auto"/>
        <w:jc w:val="both"/>
        <w:rPr>
          <w:rFonts w:ascii="Times New Roman" w:hAnsi="Times New Roman" w:cs="Times New Roman"/>
          <w:b/>
          <w:bCs/>
          <w:sz w:val="24"/>
          <w:szCs w:val="24"/>
          <w:u w:val="single"/>
        </w:rPr>
      </w:pPr>
    </w:p>
    <w:p w14:paraId="5C2C0533" w14:textId="7B2AD886" w:rsidR="007E7762" w:rsidRPr="007C6FF5" w:rsidRDefault="00620953"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b/>
          <w:bCs/>
          <w:sz w:val="24"/>
          <w:szCs w:val="24"/>
        </w:rPr>
        <w:t xml:space="preserve">Uchwała Nr IV.20.2024 w sprawie </w:t>
      </w:r>
      <w:r w:rsidR="007E7762" w:rsidRPr="007C6FF5">
        <w:rPr>
          <w:rFonts w:ascii="Times New Roman" w:hAnsi="Times New Roman" w:cs="Times New Roman"/>
          <w:sz w:val="24"/>
          <w:szCs w:val="24"/>
        </w:rPr>
        <w:t>zaciągnięcia zobowiązania finansowego ponad kwotę wydatków określoną w budżecie gminy na 2024 r. (dotacja dla Parafii Golcowa)</w:t>
      </w:r>
      <w:r w:rsidRPr="007C6FF5">
        <w:rPr>
          <w:rFonts w:ascii="Times New Roman" w:hAnsi="Times New Roman" w:cs="Times New Roman"/>
          <w:sz w:val="24"/>
          <w:szCs w:val="24"/>
        </w:rPr>
        <w:t xml:space="preserve"> </w:t>
      </w:r>
      <w:r w:rsidR="007E7762" w:rsidRPr="007C6FF5">
        <w:rPr>
          <w:rFonts w:ascii="Times New Roman" w:hAnsi="Times New Roman" w:cs="Times New Roman"/>
          <w:b/>
          <w:bCs/>
          <w:sz w:val="24"/>
          <w:szCs w:val="24"/>
        </w:rPr>
        <w:t>– w trakcie realizacji</w:t>
      </w:r>
    </w:p>
    <w:p w14:paraId="5189DB9D" w14:textId="77777777" w:rsidR="00620953" w:rsidRPr="007C6FF5" w:rsidRDefault="00620953" w:rsidP="007C6FF5">
      <w:pPr>
        <w:pStyle w:val="Domylnie"/>
        <w:spacing w:after="0" w:line="276" w:lineRule="auto"/>
        <w:jc w:val="both"/>
        <w:rPr>
          <w:rFonts w:ascii="Times New Roman" w:hAnsi="Times New Roman" w:cs="Times New Roman"/>
          <w:b/>
          <w:bCs/>
          <w:sz w:val="24"/>
          <w:szCs w:val="24"/>
          <w:u w:val="single"/>
        </w:rPr>
      </w:pPr>
    </w:p>
    <w:p w14:paraId="159B334E" w14:textId="35C1870A" w:rsidR="007E7762" w:rsidRPr="007C6FF5" w:rsidRDefault="007E7762"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sz w:val="24"/>
          <w:szCs w:val="24"/>
        </w:rPr>
        <w:t> </w:t>
      </w:r>
      <w:r w:rsidR="00620953" w:rsidRPr="007C6FF5">
        <w:rPr>
          <w:rFonts w:ascii="Times New Roman" w:hAnsi="Times New Roman" w:cs="Times New Roman"/>
          <w:b/>
          <w:bCs/>
          <w:sz w:val="24"/>
          <w:szCs w:val="24"/>
        </w:rPr>
        <w:t xml:space="preserve">Uchwała Nr IV.21.2024 w sprawie </w:t>
      </w:r>
      <w:r w:rsidRPr="007C6FF5">
        <w:rPr>
          <w:rFonts w:ascii="Times New Roman" w:hAnsi="Times New Roman" w:cs="Times New Roman"/>
          <w:sz w:val="24"/>
          <w:szCs w:val="24"/>
        </w:rPr>
        <w:t>przyznania dotacji na prace konserwatorskie, restauratorskie lub roboty budowlane przy zabytku wpisanym do rejestru zabytków lub gminnej ewidencji zabytków w ramach Rządowego Programu Odbudowy Zabytków dla Parafii Rzymskokatolickiej w Baryczy</w:t>
      </w:r>
      <w:r w:rsidRPr="007C6FF5">
        <w:rPr>
          <w:rFonts w:ascii="Times New Roman" w:hAnsi="Times New Roman" w:cs="Times New Roman"/>
          <w:b/>
          <w:bCs/>
          <w:sz w:val="24"/>
          <w:szCs w:val="24"/>
        </w:rPr>
        <w:t>– w trakcie realizacji</w:t>
      </w:r>
    </w:p>
    <w:p w14:paraId="2AF3F6F6" w14:textId="77777777" w:rsidR="007E7762" w:rsidRPr="007C6FF5" w:rsidRDefault="007E7762" w:rsidP="007C6FF5">
      <w:pPr>
        <w:pStyle w:val="Domylnie"/>
        <w:spacing w:after="0" w:line="276" w:lineRule="auto"/>
        <w:jc w:val="both"/>
        <w:rPr>
          <w:rFonts w:ascii="Times New Roman" w:hAnsi="Times New Roman" w:cs="Times New Roman"/>
          <w:b/>
          <w:bCs/>
          <w:sz w:val="24"/>
          <w:szCs w:val="24"/>
          <w:u w:val="single"/>
        </w:rPr>
      </w:pPr>
    </w:p>
    <w:p w14:paraId="3A0B48E1" w14:textId="42F6B740" w:rsidR="007E7762" w:rsidRPr="007C6FF5" w:rsidRDefault="00620953"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b/>
          <w:bCs/>
          <w:sz w:val="24"/>
          <w:szCs w:val="24"/>
        </w:rPr>
        <w:t xml:space="preserve">Uchwała Nr IV.22.2024 w sprawie </w:t>
      </w:r>
      <w:r w:rsidR="007E7762" w:rsidRPr="007C6FF5">
        <w:rPr>
          <w:rFonts w:ascii="Times New Roman" w:hAnsi="Times New Roman" w:cs="Times New Roman"/>
          <w:sz w:val="24"/>
          <w:szCs w:val="24"/>
        </w:rPr>
        <w:t>zaciągnięcia zobowiązania finansowego ponad kwotę wydatków określoną w budżecie gminy na 2024 r. (dotacja dla Parafii Barycz)</w:t>
      </w:r>
      <w:r w:rsidR="007E7762" w:rsidRPr="007C6FF5">
        <w:rPr>
          <w:rFonts w:ascii="Times New Roman" w:eastAsia="Calibri" w:hAnsi="Times New Roman" w:cs="Times New Roman"/>
          <w:b/>
          <w:kern w:val="3"/>
          <w:sz w:val="24"/>
          <w:szCs w:val="24"/>
          <w:lang w:val="en-US" w:bidi="en-US"/>
        </w:rPr>
        <w:t xml:space="preserve"> </w:t>
      </w:r>
      <w:r w:rsidR="007E7762" w:rsidRPr="007C6FF5">
        <w:rPr>
          <w:rFonts w:ascii="Times New Roman" w:hAnsi="Times New Roman" w:cs="Times New Roman"/>
          <w:b/>
          <w:bCs/>
          <w:sz w:val="24"/>
          <w:szCs w:val="24"/>
        </w:rPr>
        <w:t>- w trakcie realizacji</w:t>
      </w:r>
    </w:p>
    <w:p w14:paraId="6E2A7A65" w14:textId="77777777" w:rsidR="007E7762" w:rsidRPr="007C6FF5" w:rsidRDefault="007E7762" w:rsidP="007C6FF5">
      <w:pPr>
        <w:pStyle w:val="Domylnie"/>
        <w:spacing w:after="0" w:line="276" w:lineRule="auto"/>
        <w:jc w:val="both"/>
        <w:rPr>
          <w:rFonts w:ascii="Times New Roman" w:hAnsi="Times New Roman" w:cs="Times New Roman"/>
          <w:b/>
          <w:bCs/>
          <w:sz w:val="24"/>
          <w:szCs w:val="24"/>
          <w:u w:val="single"/>
        </w:rPr>
      </w:pPr>
    </w:p>
    <w:p w14:paraId="6930FE0A" w14:textId="00309539" w:rsidR="007E7762" w:rsidRPr="007C6FF5" w:rsidRDefault="00620953"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b/>
          <w:bCs/>
          <w:sz w:val="24"/>
          <w:szCs w:val="24"/>
        </w:rPr>
        <w:t xml:space="preserve">Uchwała Nr IV.23.2024 w sprawie </w:t>
      </w:r>
      <w:r w:rsidR="007E7762" w:rsidRPr="007C6FF5">
        <w:rPr>
          <w:rFonts w:ascii="Times New Roman" w:hAnsi="Times New Roman" w:cs="Times New Roman"/>
          <w:sz w:val="24"/>
          <w:szCs w:val="24"/>
        </w:rPr>
        <w:t>zaciągnięcia zobowiązania finansowego ponad kwotę wydatków określoną w budżecie gminy na 2024 r. (opracowanie planu ogólnego)</w:t>
      </w:r>
      <w:r w:rsidR="007E7762" w:rsidRPr="007C6FF5">
        <w:rPr>
          <w:rFonts w:ascii="Times New Roman" w:eastAsia="Calibri" w:hAnsi="Times New Roman" w:cs="Times New Roman"/>
          <w:b/>
          <w:kern w:val="3"/>
          <w:sz w:val="24"/>
          <w:szCs w:val="24"/>
          <w:lang w:val="en-US" w:bidi="en-US"/>
        </w:rPr>
        <w:t xml:space="preserve"> </w:t>
      </w:r>
      <w:r w:rsidR="007E7762" w:rsidRPr="007C6FF5">
        <w:rPr>
          <w:rFonts w:ascii="Times New Roman" w:hAnsi="Times New Roman" w:cs="Times New Roman"/>
          <w:b/>
          <w:bCs/>
          <w:sz w:val="24"/>
          <w:szCs w:val="24"/>
        </w:rPr>
        <w:t>- w trakcie realizacji ( umowa zawarta – termin składania wniosków do 26 września 2024r.</w:t>
      </w:r>
    </w:p>
    <w:p w14:paraId="35615A0A" w14:textId="77777777" w:rsidR="00942AD9" w:rsidRPr="007C6FF5" w:rsidRDefault="00942AD9" w:rsidP="007C6FF5">
      <w:pPr>
        <w:pStyle w:val="newslead"/>
        <w:spacing w:line="276" w:lineRule="auto"/>
        <w:jc w:val="both"/>
      </w:pPr>
      <w:r w:rsidRPr="007C6FF5">
        <w:rPr>
          <w:rStyle w:val="Pogrubienie"/>
        </w:rPr>
        <w:t>Do 26 września 2024 r. można składać wnioski do planu ogólnego dla Gminy Domaradz.  Od tego może zależeć, jak w niedalekiej przyszłości będziesz mógł zagospodarować swoją nieruchomość.</w:t>
      </w:r>
    </w:p>
    <w:p w14:paraId="131F2C84" w14:textId="6AFF1A12" w:rsidR="00942AD9" w:rsidRPr="007C6FF5" w:rsidRDefault="00942AD9" w:rsidP="007C6FF5">
      <w:pPr>
        <w:pStyle w:val="NormalnyWeb"/>
        <w:spacing w:line="276" w:lineRule="auto"/>
        <w:jc w:val="both"/>
      </w:pPr>
      <w:r w:rsidRPr="007C6FF5">
        <w:t>Do końca przyszłego roku studia uwarunkowań i kierunków zagospodarowania, które dziś obowiązują w każdej gminie, muszą zastąpić plany ogólne. Gmina Domaradz to kolejny samorząd, który rozpoczął pracę nad nowym dokumentem, który będzie miał decydujący wpływ na zagospodarowanie nieruchomości. Plan ogólny określi nie tylko przeznaczenie nieruchomości, ale również podstawowe parametry obiektu, które będzie można wybudować na działce.</w:t>
      </w:r>
      <w:r w:rsidR="00620953" w:rsidRPr="007C6FF5">
        <w:t xml:space="preserve"> </w:t>
      </w:r>
      <w:r w:rsidRPr="007C6FF5">
        <w:t>Dlatego, jeżeli ktoś ma pomysł na zagospodarowanie swojej działki i chciałby go zrealizować w najbliższych latach, powinien złożyć wniosek do planu ogólnego.</w:t>
      </w:r>
    </w:p>
    <w:p w14:paraId="19BCD230" w14:textId="0BB6D1AC" w:rsidR="007E7762" w:rsidRPr="007C6FF5" w:rsidRDefault="00620953" w:rsidP="007C6FF5">
      <w:pPr>
        <w:pStyle w:val="Domylnie"/>
        <w:spacing w:after="0" w:line="276" w:lineRule="auto"/>
        <w:jc w:val="both"/>
        <w:rPr>
          <w:rFonts w:ascii="Times New Roman" w:hAnsi="Times New Roman" w:cs="Times New Roman"/>
          <w:b/>
          <w:bCs/>
          <w:sz w:val="24"/>
          <w:szCs w:val="24"/>
        </w:rPr>
      </w:pPr>
      <w:r w:rsidRPr="007C6FF5">
        <w:rPr>
          <w:rFonts w:ascii="Times New Roman" w:hAnsi="Times New Roman" w:cs="Times New Roman"/>
          <w:b/>
          <w:bCs/>
          <w:sz w:val="24"/>
          <w:szCs w:val="24"/>
        </w:rPr>
        <w:t xml:space="preserve">Uchwała Nr IV.24.2024 </w:t>
      </w:r>
      <w:r w:rsidR="007E7762" w:rsidRPr="007C6FF5">
        <w:rPr>
          <w:rFonts w:ascii="Times New Roman" w:hAnsi="Times New Roman" w:cs="Times New Roman"/>
          <w:sz w:val="24"/>
          <w:szCs w:val="24"/>
        </w:rPr>
        <w:t>zmian w uchwale budżetowej na 2024 rok</w:t>
      </w:r>
      <w:r w:rsidR="007E7762" w:rsidRPr="007C6FF5">
        <w:rPr>
          <w:rFonts w:ascii="Times New Roman" w:eastAsia="Calibri" w:hAnsi="Times New Roman" w:cs="Times New Roman"/>
          <w:b/>
          <w:kern w:val="3"/>
          <w:sz w:val="24"/>
          <w:szCs w:val="24"/>
          <w:lang w:val="en-US" w:bidi="en-US"/>
        </w:rPr>
        <w:t xml:space="preserve"> </w:t>
      </w:r>
      <w:r w:rsidR="007E7762" w:rsidRPr="007C6FF5">
        <w:rPr>
          <w:rFonts w:ascii="Times New Roman" w:hAnsi="Times New Roman" w:cs="Times New Roman"/>
          <w:b/>
          <w:bCs/>
          <w:sz w:val="24"/>
          <w:szCs w:val="24"/>
        </w:rPr>
        <w:t>- w trakcie realizacji</w:t>
      </w:r>
    </w:p>
    <w:p w14:paraId="7F965BDE" w14:textId="77777777" w:rsidR="00620953" w:rsidRPr="007C6FF5" w:rsidRDefault="00620953" w:rsidP="007C6FF5">
      <w:pPr>
        <w:pStyle w:val="Domylnie"/>
        <w:spacing w:after="0" w:line="276" w:lineRule="auto"/>
        <w:jc w:val="both"/>
        <w:rPr>
          <w:rFonts w:ascii="Times New Roman" w:hAnsi="Times New Roman" w:cs="Times New Roman"/>
          <w:sz w:val="24"/>
          <w:szCs w:val="24"/>
        </w:rPr>
      </w:pPr>
    </w:p>
    <w:p w14:paraId="624BEAD9" w14:textId="79392CEB" w:rsidR="00942AD9" w:rsidRPr="007C6FF5" w:rsidRDefault="007E7762"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w:t>
      </w:r>
      <w:r w:rsidR="00620953" w:rsidRPr="007C6FF5">
        <w:rPr>
          <w:rFonts w:ascii="Times New Roman" w:hAnsi="Times New Roman" w:cs="Times New Roman"/>
          <w:b/>
          <w:bCs/>
          <w:sz w:val="24"/>
          <w:szCs w:val="24"/>
        </w:rPr>
        <w:t xml:space="preserve">Uchwała Nr IV.25.2024 </w:t>
      </w:r>
      <w:r w:rsidRPr="007C6FF5">
        <w:rPr>
          <w:rFonts w:ascii="Times New Roman" w:hAnsi="Times New Roman" w:cs="Times New Roman"/>
          <w:sz w:val="24"/>
          <w:szCs w:val="24"/>
        </w:rPr>
        <w:t>zmian w wieloletniej prognozie finansowej Gminy Domaradz.</w:t>
      </w:r>
      <w:r w:rsidRPr="007C6FF5">
        <w:rPr>
          <w:rFonts w:ascii="Times New Roman" w:eastAsia="Calibri" w:hAnsi="Times New Roman" w:cs="Times New Roman"/>
          <w:b/>
          <w:kern w:val="3"/>
          <w:sz w:val="24"/>
          <w:szCs w:val="24"/>
          <w:lang w:val="en-US" w:bidi="en-US"/>
        </w:rPr>
        <w:t xml:space="preserve"> </w:t>
      </w:r>
      <w:r w:rsidRPr="007C6FF5">
        <w:rPr>
          <w:rFonts w:ascii="Times New Roman" w:hAnsi="Times New Roman" w:cs="Times New Roman"/>
          <w:b/>
          <w:bCs/>
          <w:sz w:val="24"/>
          <w:szCs w:val="24"/>
        </w:rPr>
        <w:t xml:space="preserve">- </w:t>
      </w:r>
      <w:r w:rsidR="00620953" w:rsidRPr="007C6FF5">
        <w:rPr>
          <w:rFonts w:ascii="Times New Roman" w:hAnsi="Times New Roman" w:cs="Times New Roman"/>
          <w:b/>
          <w:bCs/>
          <w:sz w:val="24"/>
          <w:szCs w:val="24"/>
        </w:rPr>
        <w:t xml:space="preserve">         </w:t>
      </w:r>
      <w:r w:rsidRPr="007C6FF5">
        <w:rPr>
          <w:rFonts w:ascii="Times New Roman" w:hAnsi="Times New Roman" w:cs="Times New Roman"/>
          <w:b/>
          <w:bCs/>
          <w:sz w:val="24"/>
          <w:szCs w:val="24"/>
        </w:rPr>
        <w:t>w trakcie realizacji</w:t>
      </w:r>
      <w:r w:rsidR="004A77CB" w:rsidRPr="007C6FF5">
        <w:rPr>
          <w:rFonts w:ascii="Times New Roman" w:hAnsi="Times New Roman" w:cs="Times New Roman"/>
          <w:sz w:val="24"/>
          <w:szCs w:val="24"/>
        </w:rPr>
        <w:t xml:space="preserve">, </w:t>
      </w:r>
    </w:p>
    <w:p w14:paraId="06CCEE55" w14:textId="77777777" w:rsidR="00942AD9" w:rsidRPr="007C6FF5" w:rsidRDefault="00942AD9" w:rsidP="007C6FF5">
      <w:pPr>
        <w:pStyle w:val="Domylnie"/>
        <w:spacing w:after="0" w:line="276" w:lineRule="auto"/>
        <w:jc w:val="both"/>
        <w:rPr>
          <w:rFonts w:ascii="Times New Roman" w:hAnsi="Times New Roman" w:cs="Times New Roman"/>
          <w:sz w:val="24"/>
          <w:szCs w:val="24"/>
        </w:rPr>
      </w:pPr>
    </w:p>
    <w:p w14:paraId="0AC46F8B" w14:textId="64BC135E" w:rsidR="007E7762" w:rsidRPr="007C6FF5" w:rsidRDefault="00E7731B" w:rsidP="007C6FF5">
      <w:pPr>
        <w:pStyle w:val="Domylnie"/>
        <w:spacing w:after="0" w:line="276" w:lineRule="auto"/>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 </w:t>
      </w:r>
      <w:r w:rsidR="00ED56CF" w:rsidRPr="007C6FF5">
        <w:rPr>
          <w:rFonts w:ascii="Times New Roman" w:hAnsi="Times New Roman" w:cs="Times New Roman"/>
          <w:sz w:val="24"/>
          <w:szCs w:val="24"/>
          <w:u w:val="single"/>
        </w:rPr>
        <w:t xml:space="preserve">a </w:t>
      </w:r>
      <w:r w:rsidR="008A5B13" w:rsidRPr="007C6FF5">
        <w:rPr>
          <w:rFonts w:ascii="Times New Roman" w:hAnsi="Times New Roman" w:cs="Times New Roman"/>
          <w:sz w:val="24"/>
          <w:szCs w:val="24"/>
          <w:u w:val="single"/>
        </w:rPr>
        <w:t>z poprz</w:t>
      </w:r>
      <w:r w:rsidR="007410F1" w:rsidRPr="007C6FF5">
        <w:rPr>
          <w:rFonts w:ascii="Times New Roman" w:hAnsi="Times New Roman" w:cs="Times New Roman"/>
          <w:sz w:val="24"/>
          <w:szCs w:val="24"/>
          <w:u w:val="single"/>
        </w:rPr>
        <w:t xml:space="preserve">edniej sesji </w:t>
      </w:r>
      <w:r w:rsidR="006710E7" w:rsidRPr="007C6FF5">
        <w:rPr>
          <w:rFonts w:ascii="Times New Roman" w:hAnsi="Times New Roman" w:cs="Times New Roman"/>
          <w:sz w:val="24"/>
          <w:szCs w:val="24"/>
          <w:u w:val="single"/>
        </w:rPr>
        <w:t>wniosków</w:t>
      </w:r>
      <w:r w:rsidR="00FB12FA" w:rsidRPr="007C6FF5">
        <w:rPr>
          <w:rFonts w:ascii="Times New Roman" w:hAnsi="Times New Roman" w:cs="Times New Roman"/>
          <w:sz w:val="24"/>
          <w:szCs w:val="24"/>
          <w:u w:val="single"/>
        </w:rPr>
        <w:t xml:space="preserve"> był</w:t>
      </w:r>
      <w:r w:rsidR="00EC3D78" w:rsidRPr="007C6FF5">
        <w:rPr>
          <w:rFonts w:ascii="Times New Roman" w:hAnsi="Times New Roman" w:cs="Times New Roman"/>
          <w:sz w:val="24"/>
          <w:szCs w:val="24"/>
          <w:u w:val="single"/>
        </w:rPr>
        <w:t>o</w:t>
      </w:r>
      <w:r w:rsidR="007410F1" w:rsidRPr="007C6FF5">
        <w:rPr>
          <w:rFonts w:ascii="Times New Roman" w:hAnsi="Times New Roman" w:cs="Times New Roman"/>
          <w:sz w:val="24"/>
          <w:szCs w:val="24"/>
          <w:u w:val="single"/>
        </w:rPr>
        <w:t xml:space="preserve"> </w:t>
      </w:r>
      <w:r w:rsidRPr="007C6FF5">
        <w:rPr>
          <w:rFonts w:ascii="Times New Roman" w:hAnsi="Times New Roman" w:cs="Times New Roman"/>
          <w:sz w:val="24"/>
          <w:szCs w:val="24"/>
          <w:u w:val="single"/>
        </w:rPr>
        <w:t>1</w:t>
      </w:r>
      <w:r w:rsidR="00942AD9" w:rsidRPr="007C6FF5">
        <w:rPr>
          <w:rFonts w:ascii="Times New Roman" w:hAnsi="Times New Roman" w:cs="Times New Roman"/>
          <w:sz w:val="24"/>
          <w:szCs w:val="24"/>
          <w:u w:val="single"/>
        </w:rPr>
        <w:t>6</w:t>
      </w:r>
      <w:r w:rsidR="006710E7" w:rsidRPr="007C6FF5">
        <w:rPr>
          <w:rFonts w:ascii="Times New Roman" w:hAnsi="Times New Roman" w:cs="Times New Roman"/>
          <w:sz w:val="24"/>
          <w:szCs w:val="24"/>
          <w:u w:val="single"/>
        </w:rPr>
        <w:t>:</w:t>
      </w:r>
      <w:r w:rsidRPr="007C6FF5">
        <w:rPr>
          <w:rFonts w:ascii="Times New Roman" w:hAnsi="Times New Roman" w:cs="Times New Roman"/>
          <w:sz w:val="24"/>
          <w:szCs w:val="24"/>
          <w:u w:val="single"/>
        </w:rPr>
        <w:t xml:space="preserve"> </w:t>
      </w:r>
    </w:p>
    <w:p w14:paraId="1EC66023" w14:textId="77E6930A"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Poprawa mostu na Zatylu Górnym koło Pana Bobera </w:t>
      </w:r>
      <w:r w:rsidRPr="007C6FF5">
        <w:rPr>
          <w:rFonts w:ascii="Times New Roman" w:hAnsi="Times New Roman" w:cs="Times New Roman"/>
          <w:sz w:val="24"/>
          <w:szCs w:val="24"/>
          <w:u w:val="single"/>
        </w:rPr>
        <w:t>- wykonane</w:t>
      </w:r>
      <w:r w:rsidRPr="007C6FF5">
        <w:rPr>
          <w:rFonts w:ascii="Times New Roman" w:hAnsi="Times New Roman" w:cs="Times New Roman"/>
          <w:sz w:val="24"/>
          <w:szCs w:val="24"/>
        </w:rPr>
        <w:t xml:space="preserve"> </w:t>
      </w:r>
    </w:p>
    <w:p w14:paraId="3B62F3C2" w14:textId="6B99D7BC"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Obciąć wystające gałęzie koło mos</w:t>
      </w:r>
      <w:r w:rsidR="00733471" w:rsidRPr="007C6FF5">
        <w:rPr>
          <w:rFonts w:ascii="Times New Roman" w:hAnsi="Times New Roman" w:cs="Times New Roman"/>
          <w:sz w:val="24"/>
          <w:szCs w:val="24"/>
        </w:rPr>
        <w:t>tu w Domaradzu w stronę Podhybu</w:t>
      </w:r>
      <w:r w:rsidRPr="007C6FF5">
        <w:rPr>
          <w:rFonts w:ascii="Times New Roman" w:hAnsi="Times New Roman" w:cs="Times New Roman"/>
          <w:sz w:val="24"/>
          <w:szCs w:val="24"/>
          <w:u w:val="single"/>
        </w:rPr>
        <w:t xml:space="preserve"> - wykonane</w:t>
      </w:r>
    </w:p>
    <w:p w14:paraId="5E2E3988" w14:textId="07224B05"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Wykonać prace na stadionie Domaradz-Góra polegające na usunięciu żywopłotu, założenie siatki </w:t>
      </w:r>
      <w:r w:rsidRPr="007C6FF5">
        <w:rPr>
          <w:rFonts w:ascii="Times New Roman" w:hAnsi="Times New Roman" w:cs="Times New Roman"/>
          <w:sz w:val="24"/>
          <w:szCs w:val="24"/>
          <w:u w:val="single"/>
        </w:rPr>
        <w:t>– żywopłot usunięty , ale siatka nie założona</w:t>
      </w:r>
    </w:p>
    <w:p w14:paraId="2E62115D" w14:textId="7FB1E581"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Na stadionie w Golcowej założyć brakującą siatkę oraz uzupełnić uchwyty mocujące w celu zapewnienia bezpieczeństwa dzieci korzystających </w:t>
      </w:r>
      <w:r w:rsidR="008B6246" w:rsidRPr="007C6FF5">
        <w:rPr>
          <w:rFonts w:ascii="Times New Roman" w:hAnsi="Times New Roman" w:cs="Times New Roman"/>
          <w:sz w:val="24"/>
          <w:szCs w:val="24"/>
        </w:rPr>
        <w:t xml:space="preserve"> z boiska </w:t>
      </w:r>
      <w:r w:rsidR="008B6246" w:rsidRPr="007C6FF5">
        <w:rPr>
          <w:rFonts w:ascii="Times New Roman" w:hAnsi="Times New Roman" w:cs="Times New Roman"/>
          <w:sz w:val="24"/>
          <w:szCs w:val="24"/>
          <w:u w:val="single"/>
        </w:rPr>
        <w:t>- wykonane</w:t>
      </w:r>
    </w:p>
    <w:p w14:paraId="0340F967" w14:textId="0E05406A"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lastRenderedPageBreak/>
        <w:t xml:space="preserve"> Dokonać prac gruntowych poprzez utwardzenie części </w:t>
      </w:r>
      <w:r w:rsidR="00733471" w:rsidRPr="007C6FF5">
        <w:rPr>
          <w:rFonts w:ascii="Times New Roman" w:hAnsi="Times New Roman" w:cs="Times New Roman"/>
          <w:sz w:val="24"/>
          <w:szCs w:val="24"/>
        </w:rPr>
        <w:t xml:space="preserve">dróg gminnych </w:t>
      </w:r>
      <w:r w:rsidRPr="007C6FF5">
        <w:rPr>
          <w:rFonts w:ascii="Times New Roman" w:hAnsi="Times New Roman" w:cs="Times New Roman"/>
          <w:sz w:val="24"/>
          <w:szCs w:val="24"/>
        </w:rPr>
        <w:t>o nr 2185 oraz 2186 stanowiących jedyny dojazd do posesji o nr 2</w:t>
      </w:r>
      <w:r w:rsidR="00733471" w:rsidRPr="007C6FF5">
        <w:rPr>
          <w:rFonts w:ascii="Times New Roman" w:hAnsi="Times New Roman" w:cs="Times New Roman"/>
          <w:sz w:val="24"/>
          <w:szCs w:val="24"/>
        </w:rPr>
        <w:t xml:space="preserve">33 </w:t>
      </w:r>
      <w:r w:rsidR="008B6246" w:rsidRPr="007C6FF5">
        <w:rPr>
          <w:rFonts w:ascii="Times New Roman" w:hAnsi="Times New Roman" w:cs="Times New Roman"/>
          <w:sz w:val="24"/>
          <w:szCs w:val="24"/>
        </w:rPr>
        <w:t xml:space="preserve">w Baryczy </w:t>
      </w:r>
      <w:r w:rsidR="008B6246" w:rsidRPr="007C6FF5">
        <w:rPr>
          <w:rFonts w:ascii="Times New Roman" w:hAnsi="Times New Roman" w:cs="Times New Roman"/>
          <w:sz w:val="24"/>
          <w:szCs w:val="24"/>
          <w:u w:val="single"/>
        </w:rPr>
        <w:t>– działka prywatna trzeba uzyskać zgagę od właściciela</w:t>
      </w:r>
    </w:p>
    <w:p w14:paraId="6EAC8502" w14:textId="55300802"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Rozważyć zakup koparki</w:t>
      </w:r>
      <w:r w:rsidR="008B6246" w:rsidRPr="007C6FF5">
        <w:rPr>
          <w:rFonts w:ascii="Times New Roman" w:hAnsi="Times New Roman" w:cs="Times New Roman"/>
          <w:sz w:val="24"/>
          <w:szCs w:val="24"/>
        </w:rPr>
        <w:t xml:space="preserve"> </w:t>
      </w:r>
      <w:r w:rsidR="008B6246" w:rsidRPr="007C6FF5">
        <w:rPr>
          <w:rFonts w:ascii="Times New Roman" w:hAnsi="Times New Roman" w:cs="Times New Roman"/>
          <w:sz w:val="24"/>
          <w:szCs w:val="24"/>
          <w:u w:val="single"/>
        </w:rPr>
        <w:t>– przeanalizowanie kosztów ( eksploatacja. etat pracownika itp.)</w:t>
      </w:r>
    </w:p>
    <w:p w14:paraId="6B779E74" w14:textId="4F34FBBA"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Wycięcie oraz uzupełnienie ubytków w asfalcie na drodze Płosina Lewa.</w:t>
      </w:r>
      <w:r w:rsidR="008B6246" w:rsidRPr="007C6FF5">
        <w:rPr>
          <w:rFonts w:ascii="Times New Roman" w:hAnsi="Times New Roman" w:cs="Times New Roman"/>
          <w:sz w:val="24"/>
          <w:szCs w:val="24"/>
        </w:rPr>
        <w:t xml:space="preserve"> </w:t>
      </w:r>
      <w:r w:rsidR="008B6246" w:rsidRPr="007C6FF5">
        <w:rPr>
          <w:rFonts w:ascii="Times New Roman" w:hAnsi="Times New Roman" w:cs="Times New Roman"/>
          <w:sz w:val="24"/>
          <w:szCs w:val="24"/>
          <w:u w:val="single"/>
        </w:rPr>
        <w:t>– wykonane</w:t>
      </w:r>
      <w:r w:rsidR="008B6246" w:rsidRPr="007C6FF5">
        <w:rPr>
          <w:rFonts w:ascii="Times New Roman" w:hAnsi="Times New Roman" w:cs="Times New Roman"/>
          <w:sz w:val="24"/>
          <w:szCs w:val="24"/>
        </w:rPr>
        <w:t xml:space="preserve"> </w:t>
      </w:r>
    </w:p>
    <w:p w14:paraId="6706BB4E" w14:textId="0C369476"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Dołożyć starań aby jak najszybciej podłączyć  Podpalankę do wodociągu.</w:t>
      </w:r>
      <w:r w:rsidR="008B6246" w:rsidRPr="007C6FF5">
        <w:rPr>
          <w:rFonts w:ascii="Times New Roman" w:hAnsi="Times New Roman" w:cs="Times New Roman"/>
          <w:sz w:val="24"/>
          <w:szCs w:val="24"/>
        </w:rPr>
        <w:t xml:space="preserve"> </w:t>
      </w:r>
      <w:r w:rsidR="008B6246" w:rsidRPr="007C6FF5">
        <w:rPr>
          <w:rFonts w:ascii="Times New Roman" w:hAnsi="Times New Roman" w:cs="Times New Roman"/>
          <w:sz w:val="24"/>
          <w:szCs w:val="24"/>
          <w:u w:val="single"/>
        </w:rPr>
        <w:t>- w trakcie realizacji</w:t>
      </w:r>
    </w:p>
    <w:p w14:paraId="084C8039" w14:textId="29705115"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Doprecyzować uchwałę w sprawie przyznawania stypendiów dla uczniów</w:t>
      </w:r>
      <w:r w:rsidR="008B6246" w:rsidRPr="007C6FF5">
        <w:rPr>
          <w:rFonts w:ascii="Times New Roman" w:hAnsi="Times New Roman" w:cs="Times New Roman"/>
          <w:sz w:val="24"/>
          <w:szCs w:val="24"/>
        </w:rPr>
        <w:t xml:space="preserve"> </w:t>
      </w:r>
      <w:r w:rsidR="00733471" w:rsidRPr="007C6FF5">
        <w:rPr>
          <w:rFonts w:ascii="Times New Roman" w:hAnsi="Times New Roman" w:cs="Times New Roman"/>
          <w:sz w:val="24"/>
          <w:szCs w:val="24"/>
        </w:rPr>
        <w:t xml:space="preserve">                        </w:t>
      </w:r>
      <w:r w:rsidR="008B6246" w:rsidRPr="007C6FF5">
        <w:rPr>
          <w:rFonts w:ascii="Times New Roman" w:hAnsi="Times New Roman" w:cs="Times New Roman"/>
          <w:sz w:val="24"/>
          <w:szCs w:val="24"/>
          <w:u w:val="single"/>
        </w:rPr>
        <w:t>- w przygotowaniu</w:t>
      </w:r>
    </w:p>
    <w:p w14:paraId="79DFB8DC" w14:textId="649922EC"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Założyć siatkę do gry przy Szkole Domaradz-Góra.</w:t>
      </w:r>
      <w:r w:rsidR="00620953" w:rsidRPr="007C6FF5">
        <w:rPr>
          <w:rFonts w:ascii="Times New Roman" w:hAnsi="Times New Roman" w:cs="Times New Roman"/>
          <w:sz w:val="24"/>
          <w:szCs w:val="24"/>
          <w:u w:val="single"/>
        </w:rPr>
        <w:t xml:space="preserve"> – wykonane</w:t>
      </w:r>
    </w:p>
    <w:p w14:paraId="16C3CBEE" w14:textId="2D7A7A42"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 Podsypać pobocza kruszywem na drodze Ropa.</w:t>
      </w:r>
      <w:r w:rsidR="00E31D66" w:rsidRPr="007C6FF5">
        <w:rPr>
          <w:rFonts w:ascii="Times New Roman" w:hAnsi="Times New Roman" w:cs="Times New Roman"/>
          <w:sz w:val="24"/>
          <w:szCs w:val="24"/>
        </w:rPr>
        <w:t xml:space="preserve"> – </w:t>
      </w:r>
      <w:r w:rsidR="00E31D66" w:rsidRPr="007C6FF5">
        <w:rPr>
          <w:rFonts w:ascii="Times New Roman" w:hAnsi="Times New Roman" w:cs="Times New Roman"/>
          <w:sz w:val="24"/>
          <w:szCs w:val="24"/>
          <w:u w:val="single"/>
        </w:rPr>
        <w:t>temat inwestycyjny, potrzebny ciężki sprzęt</w:t>
      </w:r>
    </w:p>
    <w:p w14:paraId="0922D44C" w14:textId="77777777" w:rsidR="00E31D66"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Usunąć awarię lamp od mostu Ropa </w:t>
      </w:r>
      <w:r w:rsidR="00733471" w:rsidRPr="007C6FF5">
        <w:rPr>
          <w:rFonts w:ascii="Times New Roman" w:hAnsi="Times New Roman" w:cs="Times New Roman"/>
          <w:sz w:val="24"/>
          <w:szCs w:val="24"/>
        </w:rPr>
        <w:t xml:space="preserve">w kierunku Domu Strażaka </w:t>
      </w:r>
      <w:r w:rsidRPr="007C6FF5">
        <w:rPr>
          <w:rFonts w:ascii="Times New Roman" w:hAnsi="Times New Roman" w:cs="Times New Roman"/>
          <w:sz w:val="24"/>
          <w:szCs w:val="24"/>
        </w:rPr>
        <w:t>w Golcowej.</w:t>
      </w:r>
      <w:r w:rsidR="00E31D66" w:rsidRPr="007C6FF5">
        <w:rPr>
          <w:rFonts w:ascii="Times New Roman" w:hAnsi="Times New Roman" w:cs="Times New Roman"/>
          <w:sz w:val="24"/>
          <w:szCs w:val="24"/>
          <w:u w:val="single"/>
        </w:rPr>
        <w:t xml:space="preserve"> </w:t>
      </w:r>
    </w:p>
    <w:p w14:paraId="7073349D" w14:textId="1837165E" w:rsidR="00942AD9" w:rsidRPr="007C6FF5" w:rsidRDefault="00E31D66" w:rsidP="007C6FF5">
      <w:pPr>
        <w:spacing w:line="276" w:lineRule="auto"/>
        <w:ind w:left="360" w:firstLine="348"/>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 wykonane</w:t>
      </w:r>
    </w:p>
    <w:p w14:paraId="0EB64BFF" w14:textId="4EB10447"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Prośba o przesunięcie godzin pracy w Urzędzie Gminy</w:t>
      </w:r>
      <w:r w:rsidRPr="007C6FF5">
        <w:rPr>
          <w:rFonts w:ascii="Times New Roman" w:hAnsi="Times New Roman" w:cs="Times New Roman"/>
          <w:sz w:val="24"/>
          <w:szCs w:val="24"/>
          <w:u w:val="single"/>
        </w:rPr>
        <w:t>.</w:t>
      </w:r>
      <w:r w:rsidR="00E31D66" w:rsidRPr="007C6FF5">
        <w:rPr>
          <w:rFonts w:ascii="Times New Roman" w:hAnsi="Times New Roman" w:cs="Times New Roman"/>
          <w:sz w:val="24"/>
          <w:szCs w:val="24"/>
          <w:u w:val="single"/>
        </w:rPr>
        <w:t>- w trakcje negocjacji</w:t>
      </w:r>
    </w:p>
    <w:p w14:paraId="028E2AEA" w14:textId="1A20A060"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 Prośba o włączenie spycharki na prace przy drogach w Golcowej.</w:t>
      </w:r>
      <w:r w:rsidR="00E31D66" w:rsidRPr="007C6FF5">
        <w:rPr>
          <w:rFonts w:ascii="Times New Roman" w:hAnsi="Times New Roman" w:cs="Times New Roman"/>
          <w:sz w:val="24"/>
          <w:szCs w:val="24"/>
        </w:rPr>
        <w:t xml:space="preserve">- </w:t>
      </w:r>
      <w:r w:rsidR="00E31D66" w:rsidRPr="007C6FF5">
        <w:rPr>
          <w:rFonts w:ascii="Times New Roman" w:hAnsi="Times New Roman" w:cs="Times New Roman"/>
          <w:sz w:val="24"/>
          <w:szCs w:val="24"/>
          <w:u w:val="single"/>
        </w:rPr>
        <w:t>zadanie na przyszły rok</w:t>
      </w:r>
    </w:p>
    <w:p w14:paraId="23110C1B" w14:textId="3999E957"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Pomalowan</w:t>
      </w:r>
      <w:r w:rsidR="00E31D66" w:rsidRPr="007C6FF5">
        <w:rPr>
          <w:rFonts w:ascii="Times New Roman" w:hAnsi="Times New Roman" w:cs="Times New Roman"/>
          <w:sz w:val="24"/>
          <w:szCs w:val="24"/>
        </w:rPr>
        <w:t>ie ławek na stadionie w Baryczy</w:t>
      </w:r>
      <w:r w:rsidR="00E31D66" w:rsidRPr="007C6FF5">
        <w:rPr>
          <w:rFonts w:ascii="Times New Roman" w:hAnsi="Times New Roman" w:cs="Times New Roman"/>
          <w:sz w:val="24"/>
          <w:szCs w:val="24"/>
          <w:u w:val="single"/>
        </w:rPr>
        <w:t>- trzeba ich wymienić i zabezpieczyć</w:t>
      </w:r>
      <w:r w:rsidR="00E31D66" w:rsidRPr="007C6FF5">
        <w:rPr>
          <w:rFonts w:ascii="Times New Roman" w:hAnsi="Times New Roman" w:cs="Times New Roman"/>
          <w:sz w:val="24"/>
          <w:szCs w:val="24"/>
        </w:rPr>
        <w:t xml:space="preserve"> </w:t>
      </w:r>
    </w:p>
    <w:p w14:paraId="600A2B05" w14:textId="580ACA88" w:rsidR="00942AD9" w:rsidRPr="007C6FF5" w:rsidRDefault="00942AD9" w:rsidP="007C6FF5">
      <w:pPr>
        <w:numPr>
          <w:ilvl w:val="0"/>
          <w:numId w:val="19"/>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Wykosić pobocza i obciąć zakrzaczenia przy drodze Podlas.</w:t>
      </w:r>
      <w:r w:rsidR="00B24ACD" w:rsidRPr="007C6FF5">
        <w:rPr>
          <w:rFonts w:ascii="Times New Roman" w:hAnsi="Times New Roman" w:cs="Times New Roman"/>
          <w:sz w:val="24"/>
          <w:szCs w:val="24"/>
        </w:rPr>
        <w:t xml:space="preserve"> </w:t>
      </w:r>
      <w:r w:rsidR="00B24ACD" w:rsidRPr="007C6FF5">
        <w:rPr>
          <w:rFonts w:ascii="Times New Roman" w:hAnsi="Times New Roman" w:cs="Times New Roman"/>
          <w:sz w:val="24"/>
          <w:szCs w:val="24"/>
          <w:u w:val="single"/>
        </w:rPr>
        <w:t>- wykoszone</w:t>
      </w:r>
    </w:p>
    <w:p w14:paraId="16733662" w14:textId="1B30B250" w:rsidR="004430F4" w:rsidRPr="007C6FF5" w:rsidRDefault="004430F4" w:rsidP="007C6FF5">
      <w:pPr>
        <w:pStyle w:val="Domylnie"/>
        <w:spacing w:after="0" w:line="276" w:lineRule="auto"/>
        <w:jc w:val="both"/>
        <w:rPr>
          <w:rFonts w:ascii="Times New Roman" w:hAnsi="Times New Roman" w:cs="Times New Roman"/>
          <w:sz w:val="24"/>
          <w:szCs w:val="24"/>
          <w:u w:val="single"/>
        </w:rPr>
      </w:pPr>
      <w:r w:rsidRPr="007C6FF5">
        <w:rPr>
          <w:rFonts w:ascii="Times New Roman" w:hAnsi="Times New Roman" w:cs="Times New Roman"/>
          <w:sz w:val="24"/>
          <w:szCs w:val="24"/>
          <w:u w:val="single"/>
        </w:rPr>
        <w:t xml:space="preserve">Działania w okresie między sesjami. </w:t>
      </w:r>
    </w:p>
    <w:p w14:paraId="451F49AB" w14:textId="37F0A989" w:rsidR="00D83852" w:rsidRPr="007C6FF5" w:rsidRDefault="005150A6"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u w:val="single"/>
        </w:rPr>
        <w:t>W</w:t>
      </w:r>
      <w:r w:rsidR="004430F4" w:rsidRPr="007C6FF5">
        <w:rPr>
          <w:rFonts w:ascii="Times New Roman" w:hAnsi="Times New Roman" w:cs="Times New Roman"/>
          <w:sz w:val="24"/>
          <w:szCs w:val="24"/>
          <w:u w:val="single"/>
        </w:rPr>
        <w:t>ójt Gminy poinformował</w:t>
      </w:r>
      <w:r w:rsidR="004430F4" w:rsidRPr="007C6FF5">
        <w:rPr>
          <w:rFonts w:ascii="Times New Roman" w:hAnsi="Times New Roman" w:cs="Times New Roman"/>
          <w:sz w:val="24"/>
          <w:szCs w:val="24"/>
        </w:rPr>
        <w:t xml:space="preserve">, że </w:t>
      </w:r>
      <w:r w:rsidR="00B24ACD" w:rsidRPr="007C6FF5">
        <w:rPr>
          <w:rFonts w:ascii="Times New Roman" w:hAnsi="Times New Roman" w:cs="Times New Roman"/>
          <w:sz w:val="24"/>
          <w:szCs w:val="24"/>
        </w:rPr>
        <w:t>zakupiono 200 ton, kruszywa 50 to tłucznia również usługi dodatkowe 50 godzin pracy koparką z przeznaczeniem na drogi gminne</w:t>
      </w:r>
      <w:r w:rsidR="008D6ABD" w:rsidRPr="007C6FF5">
        <w:rPr>
          <w:rFonts w:ascii="Times New Roman" w:hAnsi="Times New Roman" w:cs="Times New Roman"/>
          <w:sz w:val="24"/>
          <w:szCs w:val="24"/>
        </w:rPr>
        <w:t xml:space="preserve">. Jeśli chodzi o płyty JUMBO. które zostały ściągnięte z drogi gminnej to Gmina musi je rozdysponować na drogi gminne, na które nie można położyć asfalty, a nie na prywatne. </w:t>
      </w:r>
    </w:p>
    <w:p w14:paraId="26A4B90C" w14:textId="2F892843" w:rsidR="008D6ABD" w:rsidRPr="007C6FF5" w:rsidRDefault="00D83852"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Wójt GD </w:t>
      </w:r>
      <w:r w:rsidR="007D157E" w:rsidRPr="007C6FF5">
        <w:rPr>
          <w:rFonts w:ascii="Times New Roman" w:hAnsi="Times New Roman" w:cs="Times New Roman"/>
          <w:sz w:val="24"/>
          <w:szCs w:val="24"/>
        </w:rPr>
        <w:t>przekazał</w:t>
      </w:r>
      <w:r w:rsidRPr="007C6FF5">
        <w:rPr>
          <w:rFonts w:ascii="Times New Roman" w:hAnsi="Times New Roman" w:cs="Times New Roman"/>
          <w:sz w:val="24"/>
          <w:szCs w:val="24"/>
        </w:rPr>
        <w:t xml:space="preserve">, że </w:t>
      </w:r>
      <w:r w:rsidR="008D6ABD" w:rsidRPr="007C6FF5">
        <w:rPr>
          <w:rFonts w:ascii="Times New Roman" w:hAnsi="Times New Roman" w:cs="Times New Roman"/>
          <w:sz w:val="24"/>
          <w:szCs w:val="24"/>
        </w:rPr>
        <w:t>zostały oddane 3 odcinki</w:t>
      </w:r>
    </w:p>
    <w:p w14:paraId="1670CB27" w14:textId="77777777" w:rsidR="008D6ABD" w:rsidRPr="007C6FF5" w:rsidRDefault="008D6ABD" w:rsidP="007C6FF5">
      <w:pPr>
        <w:pStyle w:val="Domylnie"/>
        <w:spacing w:after="0" w:line="276" w:lineRule="auto"/>
        <w:jc w:val="both"/>
        <w:rPr>
          <w:rFonts w:ascii="Times New Roman" w:hAnsi="Times New Roman" w:cs="Times New Roman"/>
          <w:sz w:val="24"/>
          <w:szCs w:val="24"/>
        </w:rPr>
      </w:pPr>
    </w:p>
    <w:p w14:paraId="152FBE7E" w14:textId="71FB65F6" w:rsidR="003A56CD" w:rsidRPr="007C6FF5" w:rsidRDefault="008A726A"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Wójt GD poinformował w sprawie kanalizacji</w:t>
      </w:r>
      <w:r w:rsidR="006E7B9D" w:rsidRPr="007C6FF5">
        <w:rPr>
          <w:rFonts w:ascii="Times New Roman" w:hAnsi="Times New Roman" w:cs="Times New Roman"/>
          <w:sz w:val="24"/>
          <w:szCs w:val="24"/>
        </w:rPr>
        <w:t xml:space="preserve"> w </w:t>
      </w:r>
      <w:r w:rsidRPr="007C6FF5">
        <w:rPr>
          <w:rFonts w:ascii="Times New Roman" w:hAnsi="Times New Roman" w:cs="Times New Roman"/>
          <w:sz w:val="24"/>
          <w:szCs w:val="24"/>
        </w:rPr>
        <w:t>Baryczy. Gmina wstępnie rozpoczęła podejmowanie działań zmierzających do przygotowania gruntu pod kanalizacje w Baryczy, gdyż jest to ostatnia miejscowość gminy, która nie ma kanalizacji wogóle. Jakkolwiek równolegle prowadzone są prace nad projektem II etapu kanalizacji</w:t>
      </w:r>
      <w:r w:rsidR="00DA1340" w:rsidRPr="007C6FF5">
        <w:rPr>
          <w:rFonts w:ascii="Times New Roman" w:hAnsi="Times New Roman" w:cs="Times New Roman"/>
          <w:sz w:val="24"/>
          <w:szCs w:val="24"/>
        </w:rPr>
        <w:t xml:space="preserve"> w Golcowej </w:t>
      </w:r>
      <w:r w:rsidR="004C5160" w:rsidRPr="007C6FF5">
        <w:rPr>
          <w:rFonts w:ascii="Times New Roman" w:hAnsi="Times New Roman" w:cs="Times New Roman"/>
          <w:sz w:val="24"/>
          <w:szCs w:val="24"/>
        </w:rPr>
        <w:t>– zgody od mieszkańców zakończone.</w:t>
      </w:r>
    </w:p>
    <w:p w14:paraId="0835BDF6" w14:textId="1566CDB9" w:rsidR="00EF42A8" w:rsidRPr="007C6FF5" w:rsidRDefault="00667E53"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Kolejna spraw jaką Wójt GD przedstawił to droga rolnicza koło P. G – remont </w:t>
      </w:r>
    </w:p>
    <w:p w14:paraId="4AD9D0FF" w14:textId="1C94687F" w:rsidR="00667E53" w:rsidRPr="007C6FF5" w:rsidRDefault="00BB345E"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Ponadto Wójt Gminy poinformował, że</w:t>
      </w:r>
      <w:r w:rsidR="00F34AB8" w:rsidRPr="007C6FF5">
        <w:rPr>
          <w:rFonts w:ascii="Times New Roman" w:hAnsi="Times New Roman" w:cs="Times New Roman"/>
          <w:sz w:val="24"/>
          <w:szCs w:val="24"/>
        </w:rPr>
        <w:t xml:space="preserve"> p</w:t>
      </w:r>
      <w:r w:rsidR="00667E53" w:rsidRPr="007C6FF5">
        <w:rPr>
          <w:rFonts w:ascii="Times New Roman" w:hAnsi="Times New Roman" w:cs="Times New Roman"/>
          <w:sz w:val="24"/>
          <w:szCs w:val="24"/>
        </w:rPr>
        <w:t xml:space="preserve">odań na </w:t>
      </w:r>
      <w:r w:rsidR="00F34AB8" w:rsidRPr="007C6FF5">
        <w:rPr>
          <w:rFonts w:ascii="Times New Roman" w:hAnsi="Times New Roman" w:cs="Times New Roman"/>
          <w:sz w:val="24"/>
          <w:szCs w:val="24"/>
        </w:rPr>
        <w:t xml:space="preserve">całościowy remont </w:t>
      </w:r>
      <w:r w:rsidR="00667E53" w:rsidRPr="007C6FF5">
        <w:rPr>
          <w:rFonts w:ascii="Times New Roman" w:hAnsi="Times New Roman" w:cs="Times New Roman"/>
          <w:sz w:val="24"/>
          <w:szCs w:val="24"/>
        </w:rPr>
        <w:t xml:space="preserve">dróg </w:t>
      </w:r>
      <w:r w:rsidR="00F34AB8" w:rsidRPr="007C6FF5">
        <w:rPr>
          <w:rFonts w:ascii="Times New Roman" w:hAnsi="Times New Roman" w:cs="Times New Roman"/>
          <w:sz w:val="24"/>
          <w:szCs w:val="24"/>
        </w:rPr>
        <w:t xml:space="preserve">wpłynęło 59, a </w:t>
      </w:r>
      <w:r w:rsidR="00667E53" w:rsidRPr="007C6FF5">
        <w:rPr>
          <w:rFonts w:ascii="Times New Roman" w:hAnsi="Times New Roman" w:cs="Times New Roman"/>
          <w:sz w:val="24"/>
          <w:szCs w:val="24"/>
        </w:rPr>
        <w:t>na</w:t>
      </w:r>
      <w:r w:rsidR="00F34AB8" w:rsidRPr="007C6FF5">
        <w:rPr>
          <w:rFonts w:ascii="Times New Roman" w:hAnsi="Times New Roman" w:cs="Times New Roman"/>
          <w:sz w:val="24"/>
          <w:szCs w:val="24"/>
        </w:rPr>
        <w:t xml:space="preserve"> drogi które wymagają wykonania przepustów, założenia rur, położenia płyt JUMBO itp. wpłynęło 70 podań.</w:t>
      </w:r>
    </w:p>
    <w:p w14:paraId="04798796" w14:textId="548385E0" w:rsidR="00F34AB8" w:rsidRPr="007C6FF5" w:rsidRDefault="00F34AB8" w:rsidP="007C6FF5">
      <w:pPr>
        <w:pStyle w:val="Domylnie"/>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Wójt Gminy wyjaśnił, że zostaną te drogi ocenione według kryterium, które </w:t>
      </w:r>
      <w:r w:rsidR="005D228F" w:rsidRPr="007C6FF5">
        <w:rPr>
          <w:rFonts w:ascii="Times New Roman" w:hAnsi="Times New Roman" w:cs="Times New Roman"/>
          <w:sz w:val="24"/>
          <w:szCs w:val="24"/>
        </w:rPr>
        <w:t xml:space="preserve">zakwalifikuje wykonanie drogi jajo pierwszej (kryterium </w:t>
      </w:r>
      <w:r w:rsidRPr="007C6FF5">
        <w:rPr>
          <w:rFonts w:ascii="Times New Roman" w:hAnsi="Times New Roman" w:cs="Times New Roman"/>
          <w:sz w:val="24"/>
          <w:szCs w:val="24"/>
        </w:rPr>
        <w:t xml:space="preserve">zostanie przedstawione na najbliższej sesji </w:t>
      </w:r>
      <w:r w:rsidR="005D228F" w:rsidRPr="007C6FF5">
        <w:rPr>
          <w:rFonts w:ascii="Times New Roman" w:hAnsi="Times New Roman" w:cs="Times New Roman"/>
          <w:sz w:val="24"/>
          <w:szCs w:val="24"/>
        </w:rPr>
        <w:t xml:space="preserve">          </w:t>
      </w:r>
    </w:p>
    <w:p w14:paraId="331890EE" w14:textId="304A97E4" w:rsidR="00560222" w:rsidRPr="007C6FF5" w:rsidRDefault="005D228F"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Następną sprawę jak</w:t>
      </w:r>
      <w:r w:rsidR="00070594" w:rsidRPr="007C6FF5">
        <w:rPr>
          <w:rFonts w:ascii="Times New Roman" w:hAnsi="Times New Roman" w:cs="Times New Roman"/>
          <w:sz w:val="24"/>
          <w:szCs w:val="24"/>
        </w:rPr>
        <w:t>ą</w:t>
      </w:r>
      <w:r w:rsidRPr="007C6FF5">
        <w:rPr>
          <w:rFonts w:ascii="Times New Roman" w:hAnsi="Times New Roman" w:cs="Times New Roman"/>
          <w:sz w:val="24"/>
          <w:szCs w:val="24"/>
        </w:rPr>
        <w:t xml:space="preserve"> Wójt Gminy poruszył to </w:t>
      </w:r>
      <w:r w:rsidR="00070594" w:rsidRPr="007C6FF5">
        <w:rPr>
          <w:rFonts w:ascii="Times New Roman" w:eastAsia="Times New Roman" w:hAnsi="Times New Roman" w:cs="Times New Roman"/>
          <w:sz w:val="24"/>
          <w:szCs w:val="24"/>
          <w:lang w:eastAsia="pl-PL"/>
        </w:rPr>
        <w:t>Nadbudowa i przebudowa części budynku Zespołu Szkolno-Przedszkolnego w Domaradzu"</w:t>
      </w:r>
      <w:r w:rsidRPr="007C6FF5">
        <w:rPr>
          <w:rFonts w:ascii="Times New Roman" w:hAnsi="Times New Roman" w:cs="Times New Roman"/>
          <w:sz w:val="24"/>
          <w:szCs w:val="24"/>
        </w:rPr>
        <w:t xml:space="preserve">. Wykonawca złożył kosztorys na </w:t>
      </w:r>
      <w:r w:rsidR="00F34AB8" w:rsidRPr="007C6FF5">
        <w:rPr>
          <w:rFonts w:ascii="Times New Roman" w:hAnsi="Times New Roman" w:cs="Times New Roman"/>
          <w:sz w:val="24"/>
          <w:szCs w:val="24"/>
        </w:rPr>
        <w:t xml:space="preserve">dodatkowe prace </w:t>
      </w:r>
      <w:r w:rsidR="00070594" w:rsidRPr="007C6FF5">
        <w:rPr>
          <w:rFonts w:ascii="Times New Roman" w:hAnsi="Times New Roman" w:cs="Times New Roman"/>
          <w:sz w:val="24"/>
          <w:szCs w:val="24"/>
        </w:rPr>
        <w:t xml:space="preserve">za </w:t>
      </w:r>
      <w:r w:rsidR="00F34AB8" w:rsidRPr="007C6FF5">
        <w:rPr>
          <w:rFonts w:ascii="Times New Roman" w:hAnsi="Times New Roman" w:cs="Times New Roman"/>
          <w:sz w:val="24"/>
          <w:szCs w:val="24"/>
        </w:rPr>
        <w:t>200 tys.</w:t>
      </w:r>
      <w:r w:rsidRPr="007C6FF5">
        <w:rPr>
          <w:rFonts w:ascii="Times New Roman" w:hAnsi="Times New Roman" w:cs="Times New Roman"/>
          <w:sz w:val="24"/>
          <w:szCs w:val="24"/>
        </w:rPr>
        <w:t xml:space="preserve"> zł. Wójt G</w:t>
      </w:r>
      <w:r w:rsidR="00B9431C" w:rsidRPr="007C6FF5">
        <w:rPr>
          <w:rFonts w:ascii="Times New Roman" w:hAnsi="Times New Roman" w:cs="Times New Roman"/>
          <w:sz w:val="24"/>
          <w:szCs w:val="24"/>
        </w:rPr>
        <w:t>miny</w:t>
      </w:r>
      <w:r w:rsidR="00070594" w:rsidRPr="007C6FF5">
        <w:rPr>
          <w:rFonts w:ascii="Times New Roman" w:hAnsi="Times New Roman" w:cs="Times New Roman"/>
          <w:sz w:val="24"/>
          <w:szCs w:val="24"/>
        </w:rPr>
        <w:t xml:space="preserve"> - </w:t>
      </w:r>
      <w:r w:rsidR="00560222" w:rsidRPr="007C6FF5">
        <w:rPr>
          <w:rFonts w:ascii="Times New Roman" w:eastAsia="Times New Roman" w:hAnsi="Times New Roman" w:cs="Times New Roman"/>
          <w:sz w:val="24"/>
          <w:szCs w:val="24"/>
          <w:lang w:eastAsia="pl-PL"/>
        </w:rPr>
        <w:t xml:space="preserve">3 kwietnia 2024 r. </w:t>
      </w:r>
      <w:r w:rsidR="00070594" w:rsidRPr="007C6FF5">
        <w:rPr>
          <w:rFonts w:ascii="Times New Roman" w:eastAsia="Times New Roman" w:hAnsi="Times New Roman" w:cs="Times New Roman"/>
          <w:sz w:val="24"/>
          <w:szCs w:val="24"/>
          <w:lang w:eastAsia="pl-PL"/>
        </w:rPr>
        <w:t xml:space="preserve">została podpisana umowa </w:t>
      </w:r>
      <w:r w:rsidR="00560222" w:rsidRPr="007C6FF5">
        <w:rPr>
          <w:rFonts w:ascii="Times New Roman" w:eastAsia="Times New Roman" w:hAnsi="Times New Roman" w:cs="Times New Roman"/>
          <w:sz w:val="24"/>
          <w:szCs w:val="24"/>
          <w:lang w:eastAsia="pl-PL"/>
        </w:rPr>
        <w:t xml:space="preserve">na realizację </w:t>
      </w:r>
      <w:r w:rsidR="00070594" w:rsidRPr="007C6FF5">
        <w:rPr>
          <w:rFonts w:ascii="Times New Roman" w:eastAsia="Times New Roman" w:hAnsi="Times New Roman" w:cs="Times New Roman"/>
          <w:sz w:val="24"/>
          <w:szCs w:val="24"/>
          <w:lang w:eastAsia="pl-PL"/>
        </w:rPr>
        <w:t xml:space="preserve">w/w </w:t>
      </w:r>
      <w:r w:rsidR="00650B35" w:rsidRPr="007C6FF5">
        <w:rPr>
          <w:rFonts w:ascii="Times New Roman" w:eastAsia="Times New Roman" w:hAnsi="Times New Roman" w:cs="Times New Roman"/>
          <w:sz w:val="24"/>
          <w:szCs w:val="24"/>
          <w:lang w:eastAsia="pl-PL"/>
        </w:rPr>
        <w:t>zadania</w:t>
      </w:r>
    </w:p>
    <w:p w14:paraId="1BBE41B4" w14:textId="77777777" w:rsidR="007D157E" w:rsidRPr="007C6FF5" w:rsidRDefault="00560222"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Przedmiotem zamówienia jest wykonanie robót budowlanych pole</w:t>
      </w:r>
      <w:r w:rsidR="00070594" w:rsidRPr="007C6FF5">
        <w:rPr>
          <w:rFonts w:ascii="Times New Roman" w:eastAsia="Times New Roman" w:hAnsi="Times New Roman" w:cs="Times New Roman"/>
          <w:sz w:val="24"/>
          <w:szCs w:val="24"/>
          <w:lang w:eastAsia="pl-PL"/>
        </w:rPr>
        <w:t>gających na wykonaniu</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nadbudowy</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i</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przebudowy</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części</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budynku</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Zespołu</w:t>
      </w:r>
      <w:r w:rsidR="00650B35" w:rsidRPr="007C6FF5">
        <w:rPr>
          <w:rFonts w:ascii="Times New Roman" w:eastAsia="Times New Roman" w:hAnsi="Times New Roman" w:cs="Times New Roman"/>
          <w:sz w:val="24"/>
          <w:szCs w:val="24"/>
          <w:lang w:eastAsia="pl-PL"/>
        </w:rPr>
        <w:t xml:space="preserve"> </w:t>
      </w:r>
      <w:r w:rsidRPr="007C6FF5">
        <w:rPr>
          <w:rFonts w:ascii="Times New Roman" w:eastAsia="Times New Roman" w:hAnsi="Times New Roman" w:cs="Times New Roman"/>
          <w:sz w:val="24"/>
          <w:szCs w:val="24"/>
          <w:lang w:eastAsia="pl-PL"/>
        </w:rPr>
        <w:t>Szko</w:t>
      </w:r>
      <w:r w:rsidR="00070594" w:rsidRPr="007C6FF5">
        <w:rPr>
          <w:rFonts w:ascii="Times New Roman" w:eastAsia="Times New Roman" w:hAnsi="Times New Roman" w:cs="Times New Roman"/>
          <w:sz w:val="24"/>
          <w:szCs w:val="24"/>
          <w:lang w:eastAsia="pl-PL"/>
        </w:rPr>
        <w:t>lno-Przedszkolnego</w:t>
      </w:r>
      <w:r w:rsidR="00650B35" w:rsidRPr="007C6FF5">
        <w:rPr>
          <w:rFonts w:ascii="Times New Roman" w:eastAsia="Times New Roman" w:hAnsi="Times New Roman" w:cs="Times New Roman"/>
          <w:sz w:val="24"/>
          <w:szCs w:val="24"/>
          <w:lang w:eastAsia="pl-PL"/>
        </w:rPr>
        <w:t xml:space="preserve"> w </w:t>
      </w:r>
      <w:r w:rsidR="00070594" w:rsidRPr="007C6FF5">
        <w:rPr>
          <w:rFonts w:ascii="Times New Roman" w:eastAsia="Times New Roman" w:hAnsi="Times New Roman" w:cs="Times New Roman"/>
          <w:sz w:val="24"/>
          <w:szCs w:val="24"/>
          <w:lang w:eastAsia="pl-PL"/>
        </w:rPr>
        <w:t>Domaradzu,</w:t>
      </w:r>
      <w:r w:rsidR="00650B35" w:rsidRPr="007C6FF5">
        <w:rPr>
          <w:rFonts w:ascii="Times New Roman" w:eastAsia="Times New Roman" w:hAnsi="Times New Roman" w:cs="Times New Roman"/>
          <w:sz w:val="24"/>
          <w:szCs w:val="24"/>
          <w:lang w:eastAsia="pl-PL"/>
        </w:rPr>
        <w:t xml:space="preserve">         </w:t>
      </w:r>
      <w:r w:rsidR="00070594" w:rsidRPr="007C6FF5">
        <w:rPr>
          <w:rFonts w:ascii="Times New Roman" w:eastAsia="Times New Roman" w:hAnsi="Times New Roman" w:cs="Times New Roman"/>
          <w:sz w:val="24"/>
          <w:szCs w:val="24"/>
          <w:lang w:eastAsia="pl-PL"/>
        </w:rPr>
        <w:t>w</w:t>
      </w:r>
      <w:r w:rsidR="00650B35" w:rsidRPr="007C6FF5">
        <w:rPr>
          <w:rFonts w:ascii="Times New Roman" w:eastAsia="Times New Roman" w:hAnsi="Times New Roman" w:cs="Times New Roman"/>
          <w:sz w:val="24"/>
          <w:szCs w:val="24"/>
          <w:lang w:eastAsia="pl-PL"/>
        </w:rPr>
        <w:t xml:space="preserve"> </w:t>
      </w:r>
      <w:r w:rsidRPr="007C6FF5">
        <w:rPr>
          <w:rFonts w:ascii="Times New Roman" w:eastAsia="Times New Roman" w:hAnsi="Times New Roman" w:cs="Times New Roman"/>
          <w:sz w:val="24"/>
          <w:szCs w:val="24"/>
          <w:lang w:eastAsia="pl-PL"/>
        </w:rPr>
        <w:t>nast</w:t>
      </w:r>
      <w:r w:rsidR="00070594" w:rsidRPr="007C6FF5">
        <w:rPr>
          <w:rFonts w:ascii="Times New Roman" w:eastAsia="Times New Roman" w:hAnsi="Times New Roman" w:cs="Times New Roman"/>
          <w:sz w:val="24"/>
          <w:szCs w:val="24"/>
          <w:lang w:eastAsia="pl-PL"/>
        </w:rPr>
        <w:t>ępującym</w:t>
      </w:r>
      <w:r w:rsidR="00650B35" w:rsidRPr="007C6FF5">
        <w:rPr>
          <w:rFonts w:ascii="Times New Roman" w:eastAsia="Times New Roman" w:hAnsi="Times New Roman" w:cs="Times New Roman"/>
          <w:sz w:val="24"/>
          <w:szCs w:val="24"/>
          <w:lang w:eastAsia="pl-PL"/>
        </w:rPr>
        <w:t xml:space="preserve"> </w:t>
      </w:r>
      <w:r w:rsidRPr="007C6FF5">
        <w:rPr>
          <w:rFonts w:ascii="Times New Roman" w:eastAsia="Times New Roman" w:hAnsi="Times New Roman" w:cs="Times New Roman"/>
          <w:sz w:val="24"/>
          <w:szCs w:val="24"/>
          <w:lang w:eastAsia="pl-PL"/>
        </w:rPr>
        <w:t>zakresie:</w:t>
      </w:r>
    </w:p>
    <w:p w14:paraId="0565D3EB" w14:textId="77777777" w:rsidR="007D157E" w:rsidRPr="007C6FF5" w:rsidRDefault="00560222"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lastRenderedPageBreak/>
        <w:t>1) Wykonanie nadbudowy trzeciej kondygnacji nad istniejącym segmentem szkolno-przedszkolnym, dla uzyskania dodatkowych klas lekcyjnych,</w:t>
      </w:r>
    </w:p>
    <w:p w14:paraId="701FA242" w14:textId="2ACA5A73" w:rsidR="007D157E" w:rsidRPr="007C6FF5" w:rsidRDefault="00560222"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2) Wejście do projektowanych pomieszczeń na drugim piętrze projektuje się poprzez istniejącą klatkę schodową, którą należy dostosować do warunków przeciwpożarowych zgodnie z obowiązującymi przepisami,</w:t>
      </w:r>
    </w:p>
    <w:p w14:paraId="44F69EF8" w14:textId="08A0A60E" w:rsidR="00650B35" w:rsidRPr="007C6FF5" w:rsidRDefault="00560222"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3) Istniejący budynek jak i projektowana nadbudowa ma konstrukcję murowaną z elementami żelbetowymi - słupy, belki, stropy, pokryty będzie dachem wielospado</w:t>
      </w:r>
      <w:r w:rsidR="00650B35" w:rsidRPr="007C6FF5">
        <w:rPr>
          <w:rFonts w:ascii="Times New Roman" w:eastAsia="Times New Roman" w:hAnsi="Times New Roman" w:cs="Times New Roman"/>
          <w:sz w:val="24"/>
          <w:szCs w:val="24"/>
          <w:lang w:eastAsia="pl-PL"/>
        </w:rPr>
        <w:t xml:space="preserve">wym, </w:t>
      </w:r>
      <w:r w:rsidRPr="007C6FF5">
        <w:rPr>
          <w:rFonts w:ascii="Times New Roman" w:eastAsia="Times New Roman" w:hAnsi="Times New Roman" w:cs="Times New Roman"/>
          <w:sz w:val="24"/>
          <w:szCs w:val="24"/>
          <w:lang w:eastAsia="pl-PL"/>
        </w:rPr>
        <w:t>o konstrukcji drewnianej i nachyleniu połaci dachowych 20°, pokrycie z blachy profilowanej (na rąbek stojący lub niski, szeroki trapez) w kolorze rudobrązowym</w:t>
      </w:r>
    </w:p>
    <w:p w14:paraId="16F65BF6" w14:textId="77777777" w:rsidR="00650B35" w:rsidRPr="007C6FF5" w:rsidRDefault="00560222"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4) Projektuje się dźwig osobowy dla osób z ograniczoną zdolnością poruszania się,</w:t>
      </w:r>
    </w:p>
    <w:p w14:paraId="507CC7B6" w14:textId="4AC35C6F" w:rsidR="00560222" w:rsidRPr="007C6FF5" w:rsidRDefault="00650B35"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 xml:space="preserve">5) </w:t>
      </w:r>
      <w:r w:rsidR="00560222" w:rsidRPr="007C6FF5">
        <w:rPr>
          <w:rFonts w:ascii="Times New Roman" w:eastAsia="Times New Roman" w:hAnsi="Times New Roman" w:cs="Times New Roman"/>
          <w:sz w:val="24"/>
          <w:szCs w:val="24"/>
          <w:lang w:eastAsia="pl-PL"/>
        </w:rPr>
        <w:t>Projektuje się docieplenie budynku, wymianę stolarki okiennej na spełniającą obowiązujące przepisy w zakresie energooszczędności oraz wykonanie nowej elewacji.</w:t>
      </w:r>
    </w:p>
    <w:p w14:paraId="3C610C63" w14:textId="77777777" w:rsidR="00560222" w:rsidRPr="007C6FF5" w:rsidRDefault="00560222" w:rsidP="007C6FF5">
      <w:pPr>
        <w:spacing w:line="276" w:lineRule="auto"/>
        <w:contextualSpacing/>
        <w:jc w:val="both"/>
        <w:rPr>
          <w:rFonts w:ascii="Times New Roman" w:eastAsia="Times New Roman" w:hAnsi="Times New Roman" w:cs="Times New Roman"/>
          <w:sz w:val="24"/>
          <w:szCs w:val="24"/>
        </w:rPr>
      </w:pPr>
      <w:r w:rsidRPr="007C6FF5">
        <w:rPr>
          <w:rFonts w:ascii="Times New Roman" w:eastAsia="Times New Roman" w:hAnsi="Times New Roman" w:cs="Times New Roman"/>
          <w:sz w:val="24"/>
          <w:szCs w:val="24"/>
        </w:rPr>
        <w:t>Termin zakończenia robót ustala się do 12 miesięcy od dnia podpisania umowy.</w:t>
      </w:r>
    </w:p>
    <w:p w14:paraId="7569D781" w14:textId="7B178CAB" w:rsidR="00560222" w:rsidRPr="007C6FF5" w:rsidRDefault="00560222" w:rsidP="007C6FF5">
      <w:pPr>
        <w:spacing w:line="276" w:lineRule="auto"/>
        <w:contextualSpacing/>
        <w:jc w:val="both"/>
        <w:rPr>
          <w:rFonts w:ascii="Times New Roman" w:eastAsia="Times New Roman" w:hAnsi="Times New Roman" w:cs="Times New Roman"/>
          <w:sz w:val="24"/>
          <w:szCs w:val="24"/>
        </w:rPr>
      </w:pPr>
      <w:r w:rsidRPr="007C6FF5">
        <w:rPr>
          <w:rFonts w:ascii="Times New Roman" w:eastAsia="Times New Roman" w:hAnsi="Times New Roman" w:cs="Times New Roman"/>
          <w:sz w:val="24"/>
          <w:szCs w:val="24"/>
        </w:rPr>
        <w:t>Wynagrodzenie za wykonanie przedmiotu umowy ma charakter ryczałtowy. Kosztorys</w:t>
      </w:r>
      <w:r w:rsidR="00650B35" w:rsidRPr="007C6FF5">
        <w:rPr>
          <w:rFonts w:ascii="Times New Roman" w:eastAsia="Times New Roman" w:hAnsi="Times New Roman" w:cs="Times New Roman"/>
          <w:sz w:val="24"/>
          <w:szCs w:val="24"/>
        </w:rPr>
        <w:t xml:space="preserve"> </w:t>
      </w:r>
      <w:r w:rsidRPr="007C6FF5">
        <w:rPr>
          <w:rFonts w:ascii="Times New Roman" w:eastAsia="Times New Roman" w:hAnsi="Times New Roman" w:cs="Times New Roman"/>
          <w:sz w:val="24"/>
          <w:szCs w:val="24"/>
        </w:rPr>
        <w:t>ofertowy jest podstawą do rozliczenia robót budow</w:t>
      </w:r>
      <w:r w:rsidR="00650B35" w:rsidRPr="007C6FF5">
        <w:rPr>
          <w:rFonts w:ascii="Times New Roman" w:eastAsia="Times New Roman" w:hAnsi="Times New Roman" w:cs="Times New Roman"/>
          <w:sz w:val="24"/>
          <w:szCs w:val="24"/>
        </w:rPr>
        <w:t xml:space="preserve">lanych w przypadku zmiany umowy </w:t>
      </w:r>
      <w:r w:rsidRPr="007C6FF5">
        <w:rPr>
          <w:rFonts w:ascii="Times New Roman" w:eastAsia="Times New Roman" w:hAnsi="Times New Roman" w:cs="Times New Roman"/>
          <w:sz w:val="24"/>
          <w:szCs w:val="24"/>
        </w:rPr>
        <w:t>lub odstąpienia od umowy.</w:t>
      </w:r>
    </w:p>
    <w:p w14:paraId="0860C86A" w14:textId="48CF5583" w:rsidR="004C5160" w:rsidRPr="007C6FF5" w:rsidRDefault="00650B35" w:rsidP="007C6FF5">
      <w:pPr>
        <w:spacing w:line="276" w:lineRule="auto"/>
        <w:contextualSpacing/>
        <w:jc w:val="both"/>
        <w:rPr>
          <w:rFonts w:ascii="Times New Roman" w:eastAsia="Times New Roman" w:hAnsi="Times New Roman" w:cs="Times New Roman"/>
          <w:sz w:val="24"/>
          <w:szCs w:val="24"/>
        </w:rPr>
      </w:pPr>
      <w:r w:rsidRPr="007C6FF5">
        <w:rPr>
          <w:rFonts w:ascii="Times New Roman" w:eastAsia="Times New Roman" w:hAnsi="Times New Roman" w:cs="Times New Roman"/>
          <w:sz w:val="24"/>
          <w:szCs w:val="24"/>
        </w:rPr>
        <w:t>Jak do tej pory prace idą w bardzo wolnym tępię, a na dodatkowe roboty Wójt Gminy poinformował, ze nie ma zamiaru dokładać .</w:t>
      </w:r>
    </w:p>
    <w:p w14:paraId="76E51DD5" w14:textId="1453C641" w:rsidR="00ED038C" w:rsidRPr="007C6FF5" w:rsidRDefault="00650B35" w:rsidP="007C6FF5">
      <w:pPr>
        <w:pStyle w:val="v1msolistparagraph"/>
        <w:spacing w:after="0" w:afterAutospacing="0" w:line="276" w:lineRule="auto"/>
        <w:contextualSpacing/>
        <w:jc w:val="both"/>
        <w:rPr>
          <w:bCs/>
        </w:rPr>
      </w:pPr>
      <w:r w:rsidRPr="007C6FF5">
        <w:t>Ponadto Wójt Gminy wyjaśnił</w:t>
      </w:r>
      <w:r w:rsidR="000206B7" w:rsidRPr="007C6FF5">
        <w:t>, że n</w:t>
      </w:r>
      <w:r w:rsidR="00ED038C" w:rsidRPr="007C6FF5">
        <w:t>a podstawie niniejszej uchwały w 2024 r. zostanie udzielona dotacja dla Parafii w Golcowej na prace przy zabytkowym kościele. Termin realizacji zadania do czerwca 2025 r. Zadanie dofinansowane w 98% ze środków Rządowego Programu Odbudowy Zabytków.</w:t>
      </w:r>
    </w:p>
    <w:p w14:paraId="036C93E2" w14:textId="145CFC95" w:rsidR="00AB5EE4" w:rsidRPr="007C6FF5" w:rsidRDefault="00AB5EE4" w:rsidP="007C6FF5">
      <w:pPr>
        <w:widowControl w:val="0"/>
        <w:autoSpaceDE w:val="0"/>
        <w:autoSpaceDN w:val="0"/>
        <w:adjustRightInd w:val="0"/>
        <w:spacing w:after="0" w:line="276" w:lineRule="auto"/>
        <w:jc w:val="both"/>
        <w:rPr>
          <w:rFonts w:ascii="Times New Roman" w:eastAsiaTheme="minorEastAsia" w:hAnsi="Times New Roman" w:cs="Times New Roman"/>
          <w:color w:val="000000"/>
          <w:sz w:val="24"/>
          <w:szCs w:val="24"/>
          <w:lang w:eastAsia="pl-PL"/>
        </w:rPr>
      </w:pPr>
      <w:r w:rsidRPr="007C6FF5">
        <w:rPr>
          <w:rFonts w:ascii="Times New Roman" w:eastAsiaTheme="minorEastAsia" w:hAnsi="Times New Roman" w:cs="Times New Roman"/>
          <w:color w:val="000000"/>
          <w:sz w:val="24"/>
          <w:szCs w:val="24"/>
          <w:lang w:eastAsia="pl-PL"/>
        </w:rPr>
        <w:t>Ład - udzielenie dotacji dla Parafii Rzymskokatolickiej w Golcowej na zadanie „Prace remontowo – konserwatorskie i restauratorskie przy kościele pw. Św. Barbary oraz jego otoczeniu, a także przy lamusie i dzwonnicy w Golcowej” kwota 195.214,71 zł – zadanie realizowane w 2025 r.)</w:t>
      </w:r>
      <w:r w:rsidR="000206B7" w:rsidRPr="007C6FF5">
        <w:rPr>
          <w:rFonts w:ascii="Times New Roman" w:eastAsiaTheme="minorEastAsia" w:hAnsi="Times New Roman" w:cs="Times New Roman"/>
          <w:color w:val="000000"/>
          <w:sz w:val="24"/>
          <w:szCs w:val="24"/>
          <w:lang w:eastAsia="pl-PL"/>
        </w:rPr>
        <w:t xml:space="preserve"> – nie zgłosił się wykonawca. ( za wysoka cena – zapytanie cenowe)</w:t>
      </w:r>
    </w:p>
    <w:p w14:paraId="0E5752B1" w14:textId="55AF4B06" w:rsidR="00717CF6" w:rsidRPr="007C6FF5" w:rsidRDefault="000206B7" w:rsidP="007C6FF5">
      <w:pPr>
        <w:pStyle w:val="NormalnyWeb"/>
        <w:spacing w:line="276" w:lineRule="auto"/>
        <w:jc w:val="both"/>
      </w:pPr>
      <w:r w:rsidRPr="007C6FF5">
        <w:rPr>
          <w:rFonts w:eastAsiaTheme="minorEastAsia"/>
          <w:color w:val="000000"/>
        </w:rPr>
        <w:t xml:space="preserve">Ponadto Wójt Gminy przekazał, że zadanie z FS Golcowa zostało wykonane tzn. plac przy Ośrodku Zdrowia w Golcowej. </w:t>
      </w:r>
      <w:r w:rsidR="00717CF6" w:rsidRPr="007C6FF5">
        <w:t xml:space="preserve">18 września 2024 r. zakończono prace i odebrano roboty budowlane wykonane w ramach zadania "Utwardzenie części działki nr ewid. 8881 </w:t>
      </w:r>
      <w:r w:rsidR="007C6FF5">
        <w:t xml:space="preserve">               </w:t>
      </w:r>
      <w:r w:rsidR="00717CF6" w:rsidRPr="007C6FF5">
        <w:t>w miejscowości Golcowa".  Zadanie dofinansowano z funduszu sołeckiego wsi Golcowa na rok 2024 w kwocie 68047,80 zł.</w:t>
      </w:r>
    </w:p>
    <w:p w14:paraId="7833A39F" w14:textId="4FA84500" w:rsidR="00717CF6" w:rsidRPr="007C6FF5" w:rsidRDefault="00717CF6" w:rsidP="007C6FF5">
      <w:pPr>
        <w:widowControl w:val="0"/>
        <w:autoSpaceDE w:val="0"/>
        <w:autoSpaceDN w:val="0"/>
        <w:adjustRightInd w:val="0"/>
        <w:spacing w:after="0" w:line="276" w:lineRule="auto"/>
        <w:jc w:val="both"/>
        <w:rPr>
          <w:rFonts w:ascii="Times New Roman" w:eastAsiaTheme="minorEastAsia" w:hAnsi="Times New Roman" w:cs="Times New Roman"/>
          <w:color w:val="000000"/>
          <w:sz w:val="24"/>
          <w:szCs w:val="24"/>
          <w:lang w:eastAsia="pl-PL"/>
        </w:rPr>
      </w:pPr>
      <w:r w:rsidRPr="007C6FF5">
        <w:rPr>
          <w:rFonts w:ascii="Times New Roman" w:eastAsiaTheme="minorEastAsia" w:hAnsi="Times New Roman" w:cs="Times New Roman"/>
          <w:color w:val="000000"/>
          <w:sz w:val="24"/>
          <w:szCs w:val="24"/>
          <w:lang w:eastAsia="pl-PL"/>
        </w:rPr>
        <w:t>Uległo zmianie zadanie z FS Baryczy- Altany nie będzie tylko zakup kruszywa i praca koparka na drogach gminnych ( wykonanie do końca 2024r.)</w:t>
      </w:r>
    </w:p>
    <w:p w14:paraId="4E529ED8" w14:textId="70191274" w:rsidR="000206B7" w:rsidRPr="007C6FF5" w:rsidRDefault="000206B7" w:rsidP="007C6FF5">
      <w:pPr>
        <w:widowControl w:val="0"/>
        <w:autoSpaceDE w:val="0"/>
        <w:autoSpaceDN w:val="0"/>
        <w:adjustRightInd w:val="0"/>
        <w:spacing w:after="0" w:line="276" w:lineRule="auto"/>
        <w:jc w:val="both"/>
        <w:rPr>
          <w:rFonts w:ascii="Times New Roman" w:eastAsiaTheme="minorEastAsia" w:hAnsi="Times New Roman" w:cs="Times New Roman"/>
          <w:color w:val="000000"/>
          <w:sz w:val="24"/>
          <w:szCs w:val="24"/>
          <w:lang w:eastAsia="pl-PL"/>
        </w:rPr>
      </w:pPr>
      <w:r w:rsidRPr="007C6FF5">
        <w:rPr>
          <w:rFonts w:ascii="Times New Roman" w:eastAsiaTheme="minorEastAsia" w:hAnsi="Times New Roman" w:cs="Times New Roman"/>
          <w:color w:val="000000"/>
          <w:sz w:val="24"/>
          <w:szCs w:val="24"/>
          <w:lang w:eastAsia="pl-PL"/>
        </w:rPr>
        <w:t>Następnie Plan Ogólny będzie przygotowywany przez Planistów jeszcze można składać wnioski</w:t>
      </w:r>
      <w:r w:rsidR="00717CF6" w:rsidRPr="007C6FF5">
        <w:rPr>
          <w:rFonts w:ascii="Times New Roman" w:eastAsiaTheme="minorEastAsia" w:hAnsi="Times New Roman" w:cs="Times New Roman"/>
          <w:color w:val="000000"/>
          <w:sz w:val="24"/>
          <w:szCs w:val="24"/>
          <w:lang w:eastAsia="pl-PL"/>
        </w:rPr>
        <w:t xml:space="preserve"> .</w:t>
      </w:r>
    </w:p>
    <w:p w14:paraId="6DC5D503" w14:textId="732EE719" w:rsidR="00717CF6" w:rsidRPr="007C6FF5" w:rsidRDefault="00717CF6"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 xml:space="preserve">W sierpniu Wójt przekazał, że zostało połatanych dróg gminnych masa </w:t>
      </w:r>
      <w:r w:rsidR="00CB4594" w:rsidRPr="007C6FF5">
        <w:rPr>
          <w:rFonts w:ascii="Times New Roman" w:eastAsia="Times New Roman" w:hAnsi="Times New Roman" w:cs="Times New Roman"/>
          <w:sz w:val="24"/>
          <w:szCs w:val="24"/>
          <w:lang w:eastAsia="pl-PL"/>
        </w:rPr>
        <w:t>asfaltowa</w:t>
      </w:r>
      <w:r w:rsidRPr="007C6FF5">
        <w:rPr>
          <w:rFonts w:ascii="Times New Roman" w:eastAsia="Times New Roman" w:hAnsi="Times New Roman" w:cs="Times New Roman"/>
          <w:sz w:val="24"/>
          <w:szCs w:val="24"/>
          <w:lang w:eastAsia="pl-PL"/>
        </w:rPr>
        <w:t xml:space="preserve"> – dziury. Ponadto OSP Golcow</w:t>
      </w:r>
      <w:r w:rsidR="00CB4594" w:rsidRPr="007C6FF5">
        <w:rPr>
          <w:rFonts w:ascii="Times New Roman" w:eastAsia="Times New Roman" w:hAnsi="Times New Roman" w:cs="Times New Roman"/>
          <w:sz w:val="24"/>
          <w:szCs w:val="24"/>
          <w:lang w:eastAsia="pl-PL"/>
        </w:rPr>
        <w:t>a</w:t>
      </w:r>
      <w:r w:rsidRPr="007C6FF5">
        <w:rPr>
          <w:rFonts w:ascii="Times New Roman" w:eastAsia="Times New Roman" w:hAnsi="Times New Roman" w:cs="Times New Roman"/>
          <w:sz w:val="24"/>
          <w:szCs w:val="24"/>
          <w:lang w:eastAsia="pl-PL"/>
        </w:rPr>
        <w:t xml:space="preserve"> </w:t>
      </w:r>
      <w:r w:rsidR="00CB4594" w:rsidRPr="007C6FF5">
        <w:rPr>
          <w:rFonts w:ascii="Times New Roman" w:eastAsia="Times New Roman" w:hAnsi="Times New Roman" w:cs="Times New Roman"/>
          <w:sz w:val="24"/>
          <w:szCs w:val="24"/>
          <w:lang w:eastAsia="pl-PL"/>
        </w:rPr>
        <w:t xml:space="preserve">zostało do wykonania zadanie  budowa garażu na kwotę 90 tys. zł </w:t>
      </w:r>
      <w:r w:rsidR="00CB4594" w:rsidRPr="007C6FF5">
        <w:rPr>
          <w:rFonts w:ascii="Times New Roman" w:eastAsia="Times New Roman" w:hAnsi="Times New Roman" w:cs="Times New Roman"/>
          <w:sz w:val="24"/>
          <w:szCs w:val="24"/>
          <w:lang w:eastAsia="pl-PL"/>
        </w:rPr>
        <w:lastRenderedPageBreak/>
        <w:t>Zapytanie cenowe zostało wyłonione na 89 296, 00 zł – 5.09.2024r. podpisana umowa termin realizacji do 15.11.2024r.</w:t>
      </w:r>
    </w:p>
    <w:p w14:paraId="14C49FF8" w14:textId="77777777" w:rsidR="00717CF6" w:rsidRPr="007C6FF5" w:rsidRDefault="00717CF6" w:rsidP="007C6FF5">
      <w:pPr>
        <w:spacing w:before="100" w:beforeAutospacing="1" w:after="100" w:afterAutospacing="1" w:line="276" w:lineRule="auto"/>
        <w:jc w:val="both"/>
        <w:rPr>
          <w:rFonts w:ascii="Times New Roman" w:eastAsia="Times New Roman" w:hAnsi="Times New Roman" w:cs="Times New Roman"/>
          <w:sz w:val="24"/>
          <w:szCs w:val="24"/>
          <w:u w:val="single"/>
          <w:lang w:eastAsia="pl-PL"/>
        </w:rPr>
      </w:pPr>
      <w:r w:rsidRPr="007C6FF5">
        <w:rPr>
          <w:rFonts w:ascii="Times New Roman" w:eastAsia="Times New Roman" w:hAnsi="Times New Roman" w:cs="Times New Roman"/>
          <w:sz w:val="24"/>
          <w:szCs w:val="24"/>
          <w:lang w:eastAsia="pl-PL"/>
        </w:rPr>
        <w:t xml:space="preserve">W dniu 17.09.2024 r. nastąpił odbiór zadania:  </w:t>
      </w:r>
      <w:r w:rsidRPr="007C6FF5">
        <w:rPr>
          <w:rFonts w:ascii="Times New Roman" w:eastAsia="Times New Roman" w:hAnsi="Times New Roman" w:cs="Times New Roman"/>
          <w:bCs/>
          <w:sz w:val="24"/>
          <w:szCs w:val="24"/>
          <w:u w:val="single"/>
          <w:lang w:eastAsia="pl-PL"/>
        </w:rPr>
        <w:t>Przebudowa drogi gminnej nr 115601R Domaradz Zatyle w miejscowości Domaradz</w:t>
      </w:r>
      <w:r w:rsidRPr="007C6FF5">
        <w:rPr>
          <w:rFonts w:ascii="Times New Roman" w:eastAsia="Times New Roman" w:hAnsi="Times New Roman" w:cs="Times New Roman"/>
          <w:sz w:val="24"/>
          <w:szCs w:val="24"/>
          <w:u w:val="single"/>
          <w:lang w:eastAsia="pl-PL"/>
        </w:rPr>
        <w:t>. </w:t>
      </w:r>
    </w:p>
    <w:p w14:paraId="56399D59" w14:textId="77777777" w:rsidR="00717CF6" w:rsidRPr="007C6FF5" w:rsidRDefault="00717CF6"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Operacja mająca na celu: wspieranie lokalnego rozwoju na obszarach wiejskich współfinansowana jest ze środków Unii Europejskiej na operacje w ramach działania</w:t>
      </w:r>
      <w:r w:rsidRPr="007C6FF5">
        <w:rPr>
          <w:rFonts w:ascii="Times New Roman" w:eastAsia="Times New Roman" w:hAnsi="Times New Roman" w:cs="Times New Roman"/>
          <w:i/>
          <w:iCs/>
          <w:sz w:val="24"/>
          <w:szCs w:val="24"/>
          <w:lang w:eastAsia="pl-PL"/>
        </w:rPr>
        <w:t xml:space="preserve"> „Wsparcie dla rozwoju lokalnego w ramach inicjatywy LEADER”</w:t>
      </w:r>
      <w:r w:rsidRPr="007C6FF5">
        <w:rPr>
          <w:rFonts w:ascii="Times New Roman" w:eastAsia="Times New Roman" w:hAnsi="Times New Roman" w:cs="Times New Roman"/>
          <w:sz w:val="24"/>
          <w:szCs w:val="24"/>
          <w:lang w:eastAsia="pl-PL"/>
        </w:rPr>
        <w:t xml:space="preserve">, poddziałania: </w:t>
      </w:r>
      <w:r w:rsidRPr="007C6FF5">
        <w:rPr>
          <w:rFonts w:ascii="Times New Roman" w:eastAsia="Times New Roman" w:hAnsi="Times New Roman" w:cs="Times New Roman"/>
          <w:i/>
          <w:iCs/>
          <w:sz w:val="24"/>
          <w:szCs w:val="24"/>
          <w:lang w:eastAsia="pl-PL"/>
        </w:rPr>
        <w:t xml:space="preserve">„Wsparcie na wdrażanie operacji w ramach strategii rozwoju lokalnego kierowanego przez społeczność”, </w:t>
      </w:r>
      <w:r w:rsidRPr="007C6FF5">
        <w:rPr>
          <w:rFonts w:ascii="Times New Roman" w:eastAsia="Times New Roman" w:hAnsi="Times New Roman" w:cs="Times New Roman"/>
          <w:sz w:val="24"/>
          <w:szCs w:val="24"/>
          <w:lang w:eastAsia="pl-PL"/>
        </w:rPr>
        <w:t>objętego Programem Rozwoju Obszarów Wiejskich na lata 2014 – 2020.</w:t>
      </w:r>
    </w:p>
    <w:p w14:paraId="7B563845" w14:textId="77777777" w:rsidR="00717CF6" w:rsidRPr="007C6FF5" w:rsidRDefault="00717CF6"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Wartość dofinansowania 113 493,00 zł. W ramach zadania zostało przebudowanych 0,563 km drogi.</w:t>
      </w:r>
    </w:p>
    <w:p w14:paraId="35B9A036" w14:textId="77777777" w:rsidR="00717CF6" w:rsidRPr="007C6FF5" w:rsidRDefault="00717CF6" w:rsidP="007C6FF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W ramach umowy zrealizowano roboty budowlane w następującym zakresie:</w:t>
      </w:r>
    </w:p>
    <w:p w14:paraId="2D43F5E2" w14:textId="77777777" w:rsidR="00717CF6" w:rsidRPr="007C6FF5" w:rsidRDefault="00717CF6" w:rsidP="007C6FF5">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Mechaniczne czyszczenie istniejącej nawierzchni drogi w km od 0+000 do km 0+563, szerokości tj. 3,0m,</w:t>
      </w:r>
    </w:p>
    <w:p w14:paraId="233CB6C5" w14:textId="77777777" w:rsidR="00717CF6" w:rsidRPr="007C6FF5" w:rsidRDefault="00717CF6" w:rsidP="007C6FF5">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Skropienie nawierzchni drogowej asfaltem,</w:t>
      </w:r>
    </w:p>
    <w:p w14:paraId="6B3C6AF9" w14:textId="77777777" w:rsidR="00717CF6" w:rsidRPr="007C6FF5" w:rsidRDefault="00717CF6" w:rsidP="007C6FF5">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Wykonanie nawierzchni z mieszanki mineralno-bitumicznej grysowo-żwirowej – warstwa wiążąca 4 cm + warstwa ścieralna 3 cm po zagęszczeniu,</w:t>
      </w:r>
    </w:p>
    <w:p w14:paraId="07E0B045" w14:textId="77777777" w:rsidR="00717CF6" w:rsidRPr="007C6FF5" w:rsidRDefault="00717CF6" w:rsidP="007C6FF5">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Wykonanie obustronne poboczy kruszywem łamanym o szerokości 30 cm,</w:t>
      </w:r>
    </w:p>
    <w:p w14:paraId="4FE98C4A" w14:textId="77777777" w:rsidR="00717CF6" w:rsidRPr="007C6FF5" w:rsidRDefault="00717CF6"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Zakończono pakowanie darów, które w ciągu ostatnich dwóch dni mieszkańcy Gminy Domaradz złożyli dla poszkodowanych w powodziach. Wszystkie dary zostały spakowane na palety i oczekują na transport w rejony poszkodowane przez powódź.</w:t>
      </w:r>
    </w:p>
    <w:p w14:paraId="5C4A5584" w14:textId="77777777" w:rsidR="00CB4594" w:rsidRPr="007C6FF5" w:rsidRDefault="00CB4594" w:rsidP="007C6FF5">
      <w:pPr>
        <w:spacing w:line="276" w:lineRule="auto"/>
        <w:contextualSpacing/>
        <w:jc w:val="both"/>
        <w:rPr>
          <w:rFonts w:ascii="Times New Roman" w:hAnsi="Times New Roman" w:cs="Times New Roman"/>
          <w:sz w:val="24"/>
          <w:szCs w:val="24"/>
        </w:rPr>
      </w:pPr>
    </w:p>
    <w:p w14:paraId="6B91A3F1" w14:textId="77777777" w:rsidR="00CB4594" w:rsidRPr="007C6FF5" w:rsidRDefault="00CB4594"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Uchwałą nr V.27.2024 z dnia 26 września 2024 r. Gmina Domaradz przeznaczyła 20 000 zł na pomoc finansową na usuwanie skutków powodzi dla Gminy Stronie Śląskie. Mamy nadzieję, że środki te przyczynią się do odbudowy gminy po powodzi.</w:t>
      </w:r>
    </w:p>
    <w:p w14:paraId="2C3E42B3" w14:textId="77777777" w:rsidR="00CB4594" w:rsidRPr="007C6FF5" w:rsidRDefault="00CB4594" w:rsidP="007C6FF5">
      <w:pPr>
        <w:spacing w:line="276" w:lineRule="auto"/>
        <w:contextualSpacing/>
        <w:jc w:val="both"/>
        <w:rPr>
          <w:rFonts w:ascii="Times New Roman" w:hAnsi="Times New Roman" w:cs="Times New Roman"/>
          <w:sz w:val="24"/>
          <w:szCs w:val="24"/>
        </w:rPr>
      </w:pPr>
    </w:p>
    <w:p w14:paraId="208E975D" w14:textId="2E5A9762" w:rsidR="00717CF6" w:rsidRPr="007C6FF5" w:rsidRDefault="00717CF6"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Na sesji Rady Gminy Wójt Gminy Domaradz Marcin Tarabuła wręczył zaświadczenia </w:t>
      </w:r>
      <w:r w:rsidR="00CB4594" w:rsidRP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o wyborze sołtysom wybranym w wyborach 22 września 2024 r. Edward Jara (Domaradz) </w:t>
      </w:r>
      <w:r w:rsidR="00CB4594" w:rsidRP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i Tadeusz Koza (Golcowa) </w:t>
      </w:r>
      <w:r w:rsidR="00CB4594" w:rsidRPr="007C6FF5">
        <w:rPr>
          <w:rFonts w:ascii="Times New Roman" w:hAnsi="Times New Roman" w:cs="Times New Roman"/>
          <w:sz w:val="24"/>
          <w:szCs w:val="24"/>
        </w:rPr>
        <w:t xml:space="preserve">oraz </w:t>
      </w:r>
      <w:r w:rsidRPr="007C6FF5">
        <w:rPr>
          <w:rFonts w:ascii="Times New Roman" w:hAnsi="Times New Roman" w:cs="Times New Roman"/>
          <w:sz w:val="24"/>
          <w:szCs w:val="24"/>
        </w:rPr>
        <w:t>sołtysa Baryczy Mateusz Czuba.</w:t>
      </w:r>
    </w:p>
    <w:p w14:paraId="0A03F6CB" w14:textId="77777777" w:rsidR="00CB4594" w:rsidRPr="007C6FF5" w:rsidRDefault="00CB4594" w:rsidP="007C6FF5">
      <w:pPr>
        <w:spacing w:line="276" w:lineRule="auto"/>
        <w:contextualSpacing/>
        <w:jc w:val="both"/>
        <w:rPr>
          <w:rFonts w:ascii="Times New Roman" w:hAnsi="Times New Roman" w:cs="Times New Roman"/>
          <w:sz w:val="24"/>
          <w:szCs w:val="24"/>
        </w:rPr>
      </w:pPr>
    </w:p>
    <w:p w14:paraId="4317123F" w14:textId="19921152" w:rsidR="00777B0C" w:rsidRPr="007C6FF5" w:rsidRDefault="00777B0C" w:rsidP="007C6FF5">
      <w:pPr>
        <w:spacing w:after="0" w:line="276" w:lineRule="auto"/>
        <w:contextualSpacing/>
        <w:jc w:val="both"/>
        <w:rPr>
          <w:rFonts w:ascii="Times New Roman" w:eastAsia="Calibri" w:hAnsi="Times New Roman" w:cs="Times New Roman"/>
          <w:sz w:val="24"/>
          <w:szCs w:val="24"/>
          <w:u w:val="single"/>
        </w:rPr>
      </w:pPr>
      <w:r w:rsidRPr="007C6FF5">
        <w:rPr>
          <w:rFonts w:ascii="Times New Roman" w:eastAsia="Calibri" w:hAnsi="Times New Roman" w:cs="Times New Roman"/>
          <w:b/>
          <w:sz w:val="24"/>
          <w:szCs w:val="24"/>
          <w:u w:val="single"/>
        </w:rPr>
        <w:t>Ad. 9</w:t>
      </w:r>
      <w:r w:rsidRPr="007C6FF5">
        <w:rPr>
          <w:rFonts w:ascii="Times New Roman" w:eastAsia="Calibri" w:hAnsi="Times New Roman" w:cs="Times New Roman"/>
          <w:sz w:val="24"/>
          <w:szCs w:val="24"/>
          <w:u w:val="single"/>
        </w:rPr>
        <w:t xml:space="preserve"> </w:t>
      </w:r>
      <w:r w:rsidRPr="007C6FF5">
        <w:rPr>
          <w:rFonts w:ascii="Times New Roman" w:hAnsi="Times New Roman" w:cs="Times New Roman"/>
          <w:sz w:val="24"/>
          <w:szCs w:val="24"/>
          <w:u w:val="single"/>
        </w:rPr>
        <w:t xml:space="preserve">Rozpatrzenie projektów uchwał lub zajęcie stanowiska </w:t>
      </w:r>
      <w:r w:rsidRPr="007C6FF5">
        <w:rPr>
          <w:rFonts w:ascii="Times New Roman" w:hAnsi="Times New Roman" w:cs="Times New Roman"/>
          <w:b/>
          <w:sz w:val="24"/>
          <w:szCs w:val="24"/>
          <w:u w:val="single"/>
        </w:rPr>
        <w:t>w sprawie</w:t>
      </w:r>
      <w:r w:rsidRPr="007C6FF5">
        <w:rPr>
          <w:rFonts w:ascii="Times New Roman" w:hAnsi="Times New Roman" w:cs="Times New Roman"/>
          <w:sz w:val="24"/>
          <w:szCs w:val="24"/>
          <w:u w:val="single"/>
        </w:rPr>
        <w:t>:</w:t>
      </w:r>
    </w:p>
    <w:p w14:paraId="67E5BBA2" w14:textId="753FF77E" w:rsidR="009365D6" w:rsidRPr="007C6FF5" w:rsidRDefault="009365D6" w:rsidP="007C6FF5">
      <w:pPr>
        <w:pStyle w:val="v1msolistparagraph"/>
        <w:spacing w:after="0" w:afterAutospacing="0" w:line="276" w:lineRule="auto"/>
        <w:ind w:hanging="360"/>
        <w:contextualSpacing/>
        <w:jc w:val="both"/>
        <w:rPr>
          <w:b/>
          <w:bCs/>
          <w:u w:val="single"/>
        </w:rPr>
      </w:pPr>
      <w:r w:rsidRPr="007C6FF5">
        <w:t>a)  udzielenia pomocy finansowej dla Powiatu Brzozowskiego  </w:t>
      </w:r>
      <w:r w:rsidRPr="007C6FF5">
        <w:rPr>
          <w:rFonts w:eastAsia="Calibri"/>
          <w:b/>
          <w:kern w:val="3"/>
          <w:u w:val="single"/>
          <w:lang w:val="en-US" w:bidi="en-US"/>
        </w:rPr>
        <w:t xml:space="preserve"> projekt </w:t>
      </w:r>
      <w:r w:rsidRPr="007C6FF5">
        <w:rPr>
          <w:b/>
          <w:bCs/>
          <w:u w:val="single"/>
        </w:rPr>
        <w:t>Uchwały Nr V.26.2024</w:t>
      </w:r>
    </w:p>
    <w:p w14:paraId="4A42B7AC" w14:textId="77777777" w:rsidR="004C5160" w:rsidRPr="007C6FF5" w:rsidRDefault="004C5160" w:rsidP="007C6FF5">
      <w:pPr>
        <w:spacing w:after="0" w:line="276" w:lineRule="auto"/>
        <w:jc w:val="both"/>
        <w:rPr>
          <w:rFonts w:ascii="Times New Roman" w:hAnsi="Times New Roman" w:cs="Times New Roman"/>
          <w:sz w:val="24"/>
          <w:szCs w:val="24"/>
        </w:rPr>
      </w:pPr>
    </w:p>
    <w:p w14:paraId="67C9A263" w14:textId="3CF86EEB" w:rsidR="009365D6" w:rsidRPr="007C6FF5" w:rsidRDefault="00ED038C"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bCs/>
          <w:sz w:val="24"/>
          <w:szCs w:val="24"/>
        </w:rPr>
        <w:t xml:space="preserve">Przewodniczący RG odczytał projekt Uchwały i przekazał głos pani Skarbnik Gminy odniosła się do </w:t>
      </w:r>
      <w:r w:rsidRPr="007C6FF5">
        <w:rPr>
          <w:rFonts w:ascii="Times New Roman" w:hAnsi="Times New Roman" w:cs="Times New Roman"/>
          <w:sz w:val="24"/>
          <w:szCs w:val="24"/>
        </w:rPr>
        <w:t xml:space="preserve">uzasadnienia: </w:t>
      </w:r>
      <w:r w:rsidR="004C5160" w:rsidRPr="007C6FF5">
        <w:rPr>
          <w:rFonts w:ascii="Times New Roman" w:hAnsi="Times New Roman" w:cs="Times New Roman"/>
          <w:sz w:val="24"/>
          <w:szCs w:val="24"/>
        </w:rPr>
        <w:t xml:space="preserve">Komendant Powiatowy Państwowej Straży Pożarnej w Brzozowie zwrócił się z wnioskiem o dofinansowanie zakupu przyczepy transportowej do przewozu sprzętu ratowniczo-gaśniczego w kwocie 8.000,00 zł. Łączna wartość zakupu wyniesie kwotę 24.000 zł, którą pokryje pomoc finansowa z Gminy Brzozów i Gminy Nozdrzec (po 8 tys. zł). </w:t>
      </w:r>
    </w:p>
    <w:p w14:paraId="4CCE2BC8" w14:textId="77777777" w:rsidR="004C5160" w:rsidRPr="007C6FF5" w:rsidRDefault="004C5160" w:rsidP="007C6FF5">
      <w:pPr>
        <w:spacing w:after="0" w:line="276" w:lineRule="auto"/>
        <w:jc w:val="both"/>
        <w:rPr>
          <w:rFonts w:ascii="Times New Roman" w:hAnsi="Times New Roman" w:cs="Times New Roman"/>
          <w:sz w:val="24"/>
          <w:szCs w:val="24"/>
        </w:rPr>
      </w:pPr>
    </w:p>
    <w:p w14:paraId="646E4545" w14:textId="7BA305AB" w:rsidR="00CB4594" w:rsidRPr="007C6FF5" w:rsidRDefault="00CB4594"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u w:val="single"/>
        </w:rPr>
        <w:lastRenderedPageBreak/>
        <w:t>B. Duplaga</w:t>
      </w:r>
      <w:r w:rsidRPr="007C6FF5">
        <w:rPr>
          <w:rFonts w:ascii="Times New Roman" w:hAnsi="Times New Roman" w:cs="Times New Roman"/>
          <w:sz w:val="24"/>
          <w:szCs w:val="24"/>
        </w:rPr>
        <w:t xml:space="preserve"> zapytała dlaczego Gmina Domaradz ma 8tys. zł dofinansowywać jak jest małą gmina w porównaniu z Gmina Brzozów.</w:t>
      </w:r>
    </w:p>
    <w:p w14:paraId="381D68A2" w14:textId="237D1821" w:rsidR="00CB4594" w:rsidRPr="007C6FF5" w:rsidRDefault="00CB4594"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u w:val="single"/>
        </w:rPr>
        <w:t>Wójt Gminy</w:t>
      </w:r>
      <w:r w:rsidRPr="007C6FF5">
        <w:rPr>
          <w:rFonts w:ascii="Times New Roman" w:hAnsi="Times New Roman" w:cs="Times New Roman"/>
          <w:sz w:val="24"/>
          <w:szCs w:val="24"/>
        </w:rPr>
        <w:t xml:space="preserve"> wyjaśnił, że wszystkie gminy dofinansowują po równo tj po 8 tys. zł. tzn. Nozdrzec, Brzozów i Domaradz. W tamtym roku też tak było </w:t>
      </w:r>
      <w:r w:rsidR="00075298" w:rsidRPr="007C6FF5">
        <w:rPr>
          <w:rFonts w:ascii="Times New Roman" w:hAnsi="Times New Roman" w:cs="Times New Roman"/>
          <w:sz w:val="24"/>
          <w:szCs w:val="24"/>
        </w:rPr>
        <w:t xml:space="preserve">tylko dofinansował </w:t>
      </w:r>
      <w:r w:rsidRPr="007C6FF5">
        <w:rPr>
          <w:rFonts w:ascii="Times New Roman" w:hAnsi="Times New Roman" w:cs="Times New Roman"/>
          <w:sz w:val="24"/>
          <w:szCs w:val="24"/>
        </w:rPr>
        <w:t xml:space="preserve">pozostałe </w:t>
      </w:r>
      <w:r w:rsidR="00075298" w:rsidRPr="007C6FF5">
        <w:rPr>
          <w:rFonts w:ascii="Times New Roman" w:hAnsi="Times New Roman" w:cs="Times New Roman"/>
          <w:sz w:val="24"/>
          <w:szCs w:val="24"/>
        </w:rPr>
        <w:t>gminy. Takie było uzasadnienie.</w:t>
      </w:r>
    </w:p>
    <w:p w14:paraId="27DA5F4B" w14:textId="77777777" w:rsidR="00F34399" w:rsidRPr="007C6FF5" w:rsidRDefault="00F34399" w:rsidP="007C6FF5">
      <w:pPr>
        <w:spacing w:line="276" w:lineRule="auto"/>
        <w:contextualSpacing/>
        <w:jc w:val="both"/>
        <w:rPr>
          <w:rFonts w:ascii="Times New Roman" w:hAnsi="Times New Roman" w:cs="Times New Roman"/>
          <w:sz w:val="24"/>
          <w:szCs w:val="24"/>
        </w:rPr>
      </w:pPr>
    </w:p>
    <w:p w14:paraId="366931CB" w14:textId="77777777" w:rsidR="009365D6" w:rsidRPr="007C6FF5" w:rsidRDefault="009365D6"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150CADE7" w14:textId="5628560F"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7CA8125B" w14:textId="6F7043E1" w:rsidR="009365D6" w:rsidRPr="007C6FF5" w:rsidRDefault="009365D6"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w:t>
      </w:r>
      <w:r w:rsidR="00075298" w:rsidRPr="007C6FF5">
        <w:rPr>
          <w:rFonts w:ascii="Times New Roman" w:hAnsi="Times New Roman" w:cs="Times New Roman"/>
          <w:b/>
          <w:sz w:val="24"/>
          <w:szCs w:val="24"/>
        </w:rPr>
        <w:t>4</w:t>
      </w:r>
      <w:r w:rsidRPr="007C6FF5">
        <w:rPr>
          <w:rFonts w:ascii="Times New Roman" w:hAnsi="Times New Roman" w:cs="Times New Roman"/>
          <w:b/>
          <w:sz w:val="24"/>
          <w:szCs w:val="24"/>
        </w:rPr>
        <w:t xml:space="preserve">,  przeciw- </w:t>
      </w:r>
      <w:r w:rsidR="00075298" w:rsidRPr="007C6FF5">
        <w:rPr>
          <w:rFonts w:ascii="Times New Roman" w:hAnsi="Times New Roman" w:cs="Times New Roman"/>
          <w:b/>
          <w:sz w:val="24"/>
          <w:szCs w:val="24"/>
        </w:rPr>
        <w:t>0</w:t>
      </w:r>
      <w:r w:rsidRPr="007C6FF5">
        <w:rPr>
          <w:rFonts w:ascii="Times New Roman" w:hAnsi="Times New Roman" w:cs="Times New Roman"/>
          <w:b/>
          <w:sz w:val="24"/>
          <w:szCs w:val="24"/>
        </w:rPr>
        <w:t xml:space="preserve">,  wstrzymało się – </w:t>
      </w:r>
      <w:r w:rsidR="00075298" w:rsidRPr="007C6FF5">
        <w:rPr>
          <w:rFonts w:ascii="Times New Roman" w:hAnsi="Times New Roman" w:cs="Times New Roman"/>
          <w:b/>
          <w:sz w:val="24"/>
          <w:szCs w:val="24"/>
        </w:rPr>
        <w:t>1</w:t>
      </w:r>
      <w:r w:rsidRPr="007C6FF5">
        <w:rPr>
          <w:rFonts w:ascii="Times New Roman" w:hAnsi="Times New Roman" w:cs="Times New Roman"/>
          <w:b/>
          <w:sz w:val="24"/>
          <w:szCs w:val="24"/>
        </w:rPr>
        <w:t>.</w:t>
      </w:r>
    </w:p>
    <w:p w14:paraId="56D5368D" w14:textId="2624E86F" w:rsidR="009365D6"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w:t>
      </w:r>
      <w:r w:rsidR="009365D6" w:rsidRPr="007C6FF5">
        <w:rPr>
          <w:rFonts w:ascii="Times New Roman" w:hAnsi="Times New Roman" w:cs="Times New Roman"/>
          <w:b/>
          <w:sz w:val="24"/>
          <w:szCs w:val="24"/>
        </w:rPr>
        <w:t>V.</w:t>
      </w:r>
      <w:r w:rsidRPr="007C6FF5">
        <w:rPr>
          <w:rFonts w:ascii="Times New Roman" w:hAnsi="Times New Roman" w:cs="Times New Roman"/>
          <w:b/>
          <w:sz w:val="24"/>
          <w:szCs w:val="24"/>
        </w:rPr>
        <w:t>26</w:t>
      </w:r>
      <w:r w:rsidR="009365D6" w:rsidRPr="007C6FF5">
        <w:rPr>
          <w:rFonts w:ascii="Times New Roman" w:hAnsi="Times New Roman" w:cs="Times New Roman"/>
          <w:b/>
          <w:sz w:val="24"/>
          <w:szCs w:val="24"/>
        </w:rPr>
        <w:t xml:space="preserve">.2024 uchwała została przyjęta </w:t>
      </w:r>
    </w:p>
    <w:p w14:paraId="3D67A4EE" w14:textId="77777777" w:rsidR="009365D6" w:rsidRPr="007C6FF5" w:rsidRDefault="009365D6" w:rsidP="007C6FF5">
      <w:pPr>
        <w:pStyle w:val="v1msolistparagraph"/>
        <w:spacing w:after="0" w:afterAutospacing="0" w:line="276" w:lineRule="auto"/>
        <w:ind w:hanging="360"/>
        <w:contextualSpacing/>
        <w:jc w:val="both"/>
        <w:rPr>
          <w:b/>
          <w:bCs/>
          <w:u w:val="single"/>
        </w:rPr>
      </w:pPr>
    </w:p>
    <w:p w14:paraId="735C3035" w14:textId="77777777" w:rsidR="009365D6" w:rsidRPr="007C6FF5" w:rsidRDefault="009365D6" w:rsidP="007C6FF5">
      <w:pPr>
        <w:pStyle w:val="v1msolistparagraph"/>
        <w:keepNext/>
        <w:spacing w:after="0" w:afterAutospacing="0" w:line="276" w:lineRule="auto"/>
        <w:ind w:hanging="360"/>
        <w:contextualSpacing/>
        <w:jc w:val="both"/>
        <w:rPr>
          <w:b/>
          <w:bCs/>
          <w:u w:val="single"/>
        </w:rPr>
      </w:pPr>
      <w:r w:rsidRPr="007C6FF5">
        <w:t>b)   udzielenia pomocy finansowej dla Gminy Stronie Śląskie z przeznaczeniem na usuwanie skutków powodzi  </w:t>
      </w:r>
      <w:r w:rsidRPr="007C6FF5">
        <w:rPr>
          <w:rFonts w:eastAsia="Calibri"/>
          <w:b/>
          <w:kern w:val="3"/>
          <w:u w:val="single"/>
          <w:lang w:val="en-US" w:bidi="en-US"/>
        </w:rPr>
        <w:t xml:space="preserve">projekt </w:t>
      </w:r>
      <w:r w:rsidRPr="007C6FF5">
        <w:rPr>
          <w:b/>
          <w:bCs/>
          <w:u w:val="single"/>
        </w:rPr>
        <w:t>Uchwały Nr V.27.2024</w:t>
      </w:r>
    </w:p>
    <w:p w14:paraId="4647A509" w14:textId="77777777" w:rsidR="00ED038C" w:rsidRPr="007C6FF5" w:rsidRDefault="00ED038C" w:rsidP="007C6FF5">
      <w:pPr>
        <w:spacing w:after="0" w:line="276" w:lineRule="auto"/>
        <w:jc w:val="both"/>
        <w:rPr>
          <w:rFonts w:ascii="Times New Roman" w:hAnsi="Times New Roman" w:cs="Times New Roman"/>
          <w:bCs/>
          <w:sz w:val="24"/>
          <w:szCs w:val="24"/>
        </w:rPr>
      </w:pPr>
    </w:p>
    <w:p w14:paraId="10944DDC" w14:textId="66580E00" w:rsidR="00ED038C" w:rsidRPr="007C6FF5" w:rsidRDefault="00ED038C"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bCs/>
          <w:sz w:val="24"/>
          <w:szCs w:val="24"/>
        </w:rPr>
        <w:t>Skarbnik Gminy</w:t>
      </w:r>
    </w:p>
    <w:p w14:paraId="1C059D6C" w14:textId="77777777" w:rsidR="00ED038C" w:rsidRPr="007C6FF5" w:rsidRDefault="00ED038C"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Udziela się z budżetu Gminy Domaradz pomocy finansowej dla Gminy Stronie Śląskie w wysokości 20.000,00 zł (słownie: dwadzieścia tysięcy złotych 00/100) z przeznaczeniem na usuwanie skutków powodzi.</w:t>
      </w:r>
    </w:p>
    <w:p w14:paraId="4C2F06B1" w14:textId="42CFF983" w:rsidR="009365D6" w:rsidRPr="007C6FF5" w:rsidRDefault="00ED038C"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Pomoc finansowa, o której mowa, zostanie udzielona w formie dotacji celowej ze środków budżetu Gminy Domaradz na rok 2024. Szczegółowe warunki pomocy finansowej oraz przeznaczenie i zasady rozliczania środków określone zostaną w umowie pomiędzy Gminą Domaradz a Gminą Stronie Śląskie.</w:t>
      </w:r>
    </w:p>
    <w:p w14:paraId="3FA3E364" w14:textId="77777777" w:rsidR="00ED038C" w:rsidRPr="007C6FF5" w:rsidRDefault="00ED038C" w:rsidP="007C6FF5">
      <w:pPr>
        <w:spacing w:after="0" w:line="276" w:lineRule="auto"/>
        <w:jc w:val="both"/>
        <w:rPr>
          <w:rFonts w:ascii="Times New Roman" w:hAnsi="Times New Roman" w:cs="Times New Roman"/>
          <w:sz w:val="24"/>
          <w:szCs w:val="24"/>
        </w:rPr>
      </w:pPr>
    </w:p>
    <w:p w14:paraId="40E90E91" w14:textId="2B3AAF35" w:rsidR="00075298" w:rsidRPr="007C6FF5" w:rsidRDefault="00075298"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Przewodniczący RG odczytał również pismo w sprawie wsparcia finansowego i materialnego w obliczu klęski żywiołowej jakim jest powóź Gminie Kłodzko. </w:t>
      </w:r>
    </w:p>
    <w:p w14:paraId="150CE85B" w14:textId="04ED9A06" w:rsidR="00075298" w:rsidRPr="007C6FF5" w:rsidRDefault="00075298"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Sekretarz GD wyjaśnił, ze wsparcie takie gmina udziela </w:t>
      </w:r>
      <w:r w:rsidR="00F34399" w:rsidRPr="007C6FF5">
        <w:rPr>
          <w:rFonts w:ascii="Times New Roman" w:hAnsi="Times New Roman" w:cs="Times New Roman"/>
          <w:sz w:val="24"/>
          <w:szCs w:val="24"/>
        </w:rPr>
        <w:t>Gmin</w:t>
      </w:r>
      <w:r w:rsidR="00F34399" w:rsidRPr="007C6FF5">
        <w:rPr>
          <w:rFonts w:ascii="Times New Roman" w:hAnsi="Times New Roman" w:cs="Times New Roman"/>
          <w:sz w:val="24"/>
          <w:szCs w:val="24"/>
        </w:rPr>
        <w:t>ie</w:t>
      </w:r>
      <w:r w:rsidR="00F34399" w:rsidRPr="007C6FF5">
        <w:rPr>
          <w:rFonts w:ascii="Times New Roman" w:hAnsi="Times New Roman" w:cs="Times New Roman"/>
          <w:sz w:val="24"/>
          <w:szCs w:val="24"/>
        </w:rPr>
        <w:t xml:space="preserve"> Stronie Śląskie</w:t>
      </w:r>
      <w:r w:rsidR="00F34399" w:rsidRPr="007C6FF5">
        <w:rPr>
          <w:rFonts w:ascii="Times New Roman" w:hAnsi="Times New Roman" w:cs="Times New Roman"/>
          <w:sz w:val="24"/>
          <w:szCs w:val="24"/>
        </w:rPr>
        <w:t xml:space="preserve"> a nie Gminie Kłodzko</w:t>
      </w:r>
    </w:p>
    <w:p w14:paraId="1AF64536" w14:textId="77777777" w:rsidR="00F34399" w:rsidRPr="007C6FF5" w:rsidRDefault="00F34399" w:rsidP="007C6FF5">
      <w:pPr>
        <w:spacing w:after="0" w:line="276" w:lineRule="auto"/>
        <w:jc w:val="both"/>
        <w:rPr>
          <w:rFonts w:ascii="Times New Roman" w:hAnsi="Times New Roman" w:cs="Times New Roman"/>
          <w:sz w:val="24"/>
          <w:szCs w:val="24"/>
        </w:rPr>
      </w:pPr>
    </w:p>
    <w:p w14:paraId="06F6BD8E" w14:textId="52A3E43F" w:rsidR="00F34399" w:rsidRPr="007C6FF5" w:rsidRDefault="00F34399"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u w:val="single"/>
        </w:rPr>
        <w:t>D. Duplaga</w:t>
      </w:r>
      <w:r w:rsidRPr="007C6FF5">
        <w:rPr>
          <w:rFonts w:ascii="Times New Roman" w:hAnsi="Times New Roman" w:cs="Times New Roman"/>
          <w:sz w:val="24"/>
          <w:szCs w:val="24"/>
        </w:rPr>
        <w:t xml:space="preserve"> zapytała dlaczego 20 tys. zł, a nie 15 tys. zł albo 30 tys. zł. gmina udziela wsparcia.</w:t>
      </w:r>
    </w:p>
    <w:p w14:paraId="0DCB7DC0" w14:textId="79791550" w:rsidR="00F34399" w:rsidRPr="007C6FF5" w:rsidRDefault="00F34399"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u w:val="single"/>
        </w:rPr>
        <w:t>Wójt GD</w:t>
      </w:r>
      <w:r w:rsidRPr="007C6FF5">
        <w:rPr>
          <w:rFonts w:ascii="Times New Roman" w:hAnsi="Times New Roman" w:cs="Times New Roman"/>
          <w:sz w:val="24"/>
          <w:szCs w:val="24"/>
        </w:rPr>
        <w:t xml:space="preserve"> wyjaśnił, że wszystkie gminy z Powiatu po uzgodnieniach wspierają po równo</w:t>
      </w:r>
    </w:p>
    <w:p w14:paraId="3533889D" w14:textId="77777777" w:rsidR="00F34399" w:rsidRPr="007C6FF5" w:rsidRDefault="00F34399" w:rsidP="007C6FF5">
      <w:pPr>
        <w:spacing w:after="0" w:line="276" w:lineRule="auto"/>
        <w:jc w:val="both"/>
        <w:rPr>
          <w:rFonts w:ascii="Times New Roman" w:hAnsi="Times New Roman" w:cs="Times New Roman"/>
          <w:sz w:val="24"/>
          <w:szCs w:val="24"/>
        </w:rPr>
      </w:pPr>
    </w:p>
    <w:p w14:paraId="118777D5" w14:textId="7F639282" w:rsidR="00075298" w:rsidRPr="007C6FF5" w:rsidRDefault="00F34399"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Głosowanie </w:t>
      </w:r>
      <w:r w:rsidRPr="007C6FF5">
        <w:rPr>
          <w:rFonts w:ascii="Times New Roman" w:hAnsi="Times New Roman" w:cs="Times New Roman"/>
          <w:sz w:val="24"/>
          <w:szCs w:val="24"/>
        </w:rPr>
        <w:t>dla Gminy Stronie Śląskie</w:t>
      </w:r>
    </w:p>
    <w:p w14:paraId="27CEF215" w14:textId="77777777" w:rsidR="00F34399" w:rsidRPr="007C6FF5" w:rsidRDefault="00F34399" w:rsidP="007C6FF5">
      <w:pPr>
        <w:spacing w:after="0" w:line="276" w:lineRule="auto"/>
        <w:jc w:val="both"/>
        <w:rPr>
          <w:rFonts w:ascii="Times New Roman" w:hAnsi="Times New Roman" w:cs="Times New Roman"/>
          <w:sz w:val="24"/>
          <w:szCs w:val="24"/>
        </w:rPr>
      </w:pPr>
    </w:p>
    <w:p w14:paraId="4C9AA50D" w14:textId="77777777" w:rsidR="009365D6" w:rsidRPr="007C6FF5" w:rsidRDefault="009365D6"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04DA2183" w14:textId="3CE492A4"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63BAB7CA" w14:textId="57E7D6A7" w:rsidR="009365D6" w:rsidRPr="007C6FF5" w:rsidRDefault="009365D6"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w:t>
      </w:r>
      <w:r w:rsidR="00075298" w:rsidRPr="007C6FF5">
        <w:rPr>
          <w:rFonts w:ascii="Times New Roman" w:hAnsi="Times New Roman" w:cs="Times New Roman"/>
          <w:b/>
          <w:sz w:val="24"/>
          <w:szCs w:val="24"/>
        </w:rPr>
        <w:t>4</w:t>
      </w:r>
      <w:r w:rsidRPr="007C6FF5">
        <w:rPr>
          <w:rFonts w:ascii="Times New Roman" w:hAnsi="Times New Roman" w:cs="Times New Roman"/>
          <w:b/>
          <w:sz w:val="24"/>
          <w:szCs w:val="24"/>
        </w:rPr>
        <w:t xml:space="preserve">,  przeciw- 0,  wstrzymało się – </w:t>
      </w:r>
      <w:r w:rsidR="00075298" w:rsidRPr="007C6FF5">
        <w:rPr>
          <w:rFonts w:ascii="Times New Roman" w:hAnsi="Times New Roman" w:cs="Times New Roman"/>
          <w:b/>
          <w:sz w:val="24"/>
          <w:szCs w:val="24"/>
        </w:rPr>
        <w:t>1</w:t>
      </w:r>
      <w:r w:rsidRPr="007C6FF5">
        <w:rPr>
          <w:rFonts w:ascii="Times New Roman" w:hAnsi="Times New Roman" w:cs="Times New Roman"/>
          <w:b/>
          <w:sz w:val="24"/>
          <w:szCs w:val="24"/>
        </w:rPr>
        <w:t>.</w:t>
      </w:r>
    </w:p>
    <w:p w14:paraId="0D29B8F2" w14:textId="5816FBE2" w:rsidR="009365D6"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w:t>
      </w:r>
      <w:r w:rsidR="009365D6" w:rsidRPr="007C6FF5">
        <w:rPr>
          <w:rFonts w:ascii="Times New Roman" w:hAnsi="Times New Roman" w:cs="Times New Roman"/>
          <w:b/>
          <w:sz w:val="24"/>
          <w:szCs w:val="24"/>
        </w:rPr>
        <w:t>V.</w:t>
      </w:r>
      <w:r w:rsidRPr="007C6FF5">
        <w:rPr>
          <w:rFonts w:ascii="Times New Roman" w:hAnsi="Times New Roman" w:cs="Times New Roman"/>
          <w:b/>
          <w:sz w:val="24"/>
          <w:szCs w:val="24"/>
        </w:rPr>
        <w:t>27</w:t>
      </w:r>
      <w:r w:rsidR="009365D6" w:rsidRPr="007C6FF5">
        <w:rPr>
          <w:rFonts w:ascii="Times New Roman" w:hAnsi="Times New Roman" w:cs="Times New Roman"/>
          <w:b/>
          <w:sz w:val="24"/>
          <w:szCs w:val="24"/>
        </w:rPr>
        <w:t xml:space="preserve">.2024 uchwała została przyjęta </w:t>
      </w:r>
    </w:p>
    <w:p w14:paraId="43209209" w14:textId="77777777" w:rsidR="009365D6" w:rsidRPr="007C6FF5" w:rsidRDefault="009365D6" w:rsidP="007C6FF5">
      <w:pPr>
        <w:pStyle w:val="v1msolistparagraph"/>
        <w:keepNext/>
        <w:spacing w:after="0" w:afterAutospacing="0" w:line="276" w:lineRule="auto"/>
        <w:ind w:hanging="360"/>
        <w:contextualSpacing/>
        <w:jc w:val="both"/>
      </w:pPr>
    </w:p>
    <w:p w14:paraId="32B252D9" w14:textId="77777777" w:rsidR="009365D6" w:rsidRPr="007C6FF5" w:rsidRDefault="009365D6" w:rsidP="007C6FF5">
      <w:pPr>
        <w:pStyle w:val="v1msolistparagraph"/>
        <w:autoSpaceDE w:val="0"/>
        <w:autoSpaceDN w:val="0"/>
        <w:spacing w:after="0" w:afterAutospacing="0" w:line="276" w:lineRule="auto"/>
        <w:ind w:hanging="360"/>
        <w:contextualSpacing/>
        <w:jc w:val="both"/>
        <w:rPr>
          <w:b/>
          <w:bCs/>
          <w:u w:val="single"/>
        </w:rPr>
      </w:pPr>
      <w:r w:rsidRPr="007C6FF5">
        <w:t xml:space="preserve">c)     zmian w uchwale budżetowej na 2024 rok </w:t>
      </w:r>
      <w:r w:rsidRPr="007C6FF5">
        <w:rPr>
          <w:rFonts w:eastAsia="Calibri"/>
          <w:b/>
          <w:kern w:val="3"/>
          <w:u w:val="single"/>
          <w:lang w:val="en-US" w:bidi="en-US"/>
        </w:rPr>
        <w:t xml:space="preserve"> projekt </w:t>
      </w:r>
      <w:r w:rsidRPr="007C6FF5">
        <w:rPr>
          <w:b/>
          <w:bCs/>
          <w:u w:val="single"/>
        </w:rPr>
        <w:t>Uchwały Nr V.28.2024</w:t>
      </w:r>
    </w:p>
    <w:p w14:paraId="36E4A70E" w14:textId="77777777" w:rsidR="00ED038C" w:rsidRPr="007C6FF5" w:rsidRDefault="00ED038C" w:rsidP="007C6FF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343958BD" w14:textId="77777777" w:rsidR="00ED038C" w:rsidRPr="007C6FF5" w:rsidRDefault="00ED038C"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bCs/>
          <w:sz w:val="24"/>
          <w:szCs w:val="24"/>
        </w:rPr>
        <w:t>Skarbnik Gminy</w:t>
      </w:r>
    </w:p>
    <w:p w14:paraId="7CE99E12" w14:textId="77777777" w:rsidR="00ED038C" w:rsidRPr="007C6FF5" w:rsidRDefault="00ED038C" w:rsidP="007C6FF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7393BC9D" w14:textId="77777777" w:rsidR="00ED038C" w:rsidRPr="007C6FF5" w:rsidRDefault="00ED038C" w:rsidP="007C6FF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b/>
          <w:sz w:val="24"/>
          <w:szCs w:val="24"/>
        </w:rPr>
        <w:t>§ 1.</w:t>
      </w:r>
      <w:r w:rsidRPr="007C6FF5">
        <w:rPr>
          <w:rFonts w:ascii="Times New Roman" w:hAnsi="Times New Roman" w:cs="Times New Roman"/>
          <w:sz w:val="24"/>
          <w:szCs w:val="24"/>
        </w:rPr>
        <w:t xml:space="preserve"> 1. Zwiększa się plan dochodów budżetu gminy o kwotę 182.121,13 zł, z tego:</w:t>
      </w:r>
    </w:p>
    <w:p w14:paraId="05B7C561"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lastRenderedPageBreak/>
        <w:tab/>
        <w:t>- zwiększa się dochody bieżące o kwotę 127.232,69 zł.</w:t>
      </w:r>
    </w:p>
    <w:p w14:paraId="761BD4E7"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ab/>
        <w:t>- zwiększa się dochody majątkowe o kwotę 54.888,44 zł.</w:t>
      </w:r>
    </w:p>
    <w:p w14:paraId="24C3AABD"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Szczegółowy plan zmian dochodów określa załącznik nr 1 do niniejszej uchwały.</w:t>
      </w:r>
    </w:p>
    <w:p w14:paraId="0179E237" w14:textId="77777777" w:rsidR="00ED038C" w:rsidRPr="007C6FF5" w:rsidRDefault="00ED038C" w:rsidP="007C6FF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3BE80B62" w14:textId="77777777" w:rsidR="00ED038C" w:rsidRPr="007C6FF5" w:rsidRDefault="00ED038C" w:rsidP="007C6FF5">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2. Zwiększa się plan wydatków budżetu gminy o kwotę 99.514,57 zł, z tego:</w:t>
      </w:r>
    </w:p>
    <w:p w14:paraId="5009794E"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ab/>
        <w:t>- zwiększa się wydatki bieżące o kwotę 140.160,37 zł.</w:t>
      </w:r>
    </w:p>
    <w:p w14:paraId="167F8E50"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ab/>
        <w:t>- zmniejsza się wydatki majątkowe o kwotę 40.645,80 zł.</w:t>
      </w:r>
    </w:p>
    <w:p w14:paraId="368358E6"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Szczegółowy plan zmian wydatków określa załącznik nr 2 do niniejszej uchwały.</w:t>
      </w:r>
    </w:p>
    <w:p w14:paraId="67F62E1E"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6A542870"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3. Zmniejsza się planowany deficyt budżetu o kwotę 82.606,56 zł, którego źródłem pokrycia ustalono przychody z nadwyżki z lat ubiegłych.</w:t>
      </w:r>
    </w:p>
    <w:p w14:paraId="39A02DF9"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511088C4"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4. Zmniejsza się planowane przychody budżetu o kwotę 82.606,56 zł, z tego:</w:t>
      </w:r>
    </w:p>
    <w:p w14:paraId="025BA2D8"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957 Nadwyżki z lat ubiegłych o kwotę 82.606,56 zł.</w:t>
      </w:r>
    </w:p>
    <w:p w14:paraId="1082F191" w14:textId="77777777" w:rsidR="00ED038C" w:rsidRPr="007C6FF5" w:rsidRDefault="00ED038C" w:rsidP="007C6FF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p>
    <w:p w14:paraId="0A7A0AE4" w14:textId="77777777" w:rsidR="00ED038C" w:rsidRPr="007C6FF5" w:rsidRDefault="00ED038C" w:rsidP="007C6FF5">
      <w:pPr>
        <w:spacing w:after="0" w:line="276" w:lineRule="auto"/>
        <w:jc w:val="both"/>
        <w:rPr>
          <w:rFonts w:ascii="Times New Roman" w:hAnsi="Times New Roman" w:cs="Times New Roman"/>
          <w:bCs/>
          <w:sz w:val="24"/>
          <w:szCs w:val="24"/>
        </w:rPr>
      </w:pPr>
      <w:r w:rsidRPr="007C6FF5">
        <w:rPr>
          <w:rFonts w:ascii="Times New Roman" w:hAnsi="Times New Roman" w:cs="Times New Roman"/>
          <w:b/>
          <w:sz w:val="24"/>
          <w:szCs w:val="24"/>
        </w:rPr>
        <w:t xml:space="preserve">§ 2. </w:t>
      </w:r>
      <w:r w:rsidRPr="007C6FF5">
        <w:rPr>
          <w:rFonts w:ascii="Times New Roman" w:hAnsi="Times New Roman" w:cs="Times New Roman"/>
          <w:sz w:val="24"/>
          <w:szCs w:val="24"/>
        </w:rPr>
        <w:t xml:space="preserve">Wyodrębnia się dochody i wydatki budżetu gminy związane ze szczególnymi zasadami wykonywania budżetu gminy, wynikające z ustawy z dnia </w:t>
      </w:r>
      <w:r w:rsidRPr="007C6FF5">
        <w:rPr>
          <w:rFonts w:ascii="Times New Roman" w:hAnsi="Times New Roman" w:cs="Times New Roman"/>
          <w:bCs/>
          <w:sz w:val="24"/>
          <w:szCs w:val="24"/>
        </w:rPr>
        <w:t>26 października 1982 r. o wychowaniu w trzeźwości i przeciwdziałaniu alkoholizmowi (Dz. U. z 2023 r. poz. 2151).</w:t>
      </w:r>
    </w:p>
    <w:tbl>
      <w:tblPr>
        <w:tblW w:w="9900" w:type="dxa"/>
        <w:tblInd w:w="75" w:type="dxa"/>
        <w:tblCellMar>
          <w:left w:w="70" w:type="dxa"/>
          <w:right w:w="70" w:type="dxa"/>
        </w:tblCellMar>
        <w:tblLook w:val="04A0" w:firstRow="1" w:lastRow="0" w:firstColumn="1" w:lastColumn="0" w:noHBand="0" w:noVBand="1"/>
      </w:tblPr>
      <w:tblGrid>
        <w:gridCol w:w="674"/>
        <w:gridCol w:w="1034"/>
        <w:gridCol w:w="697"/>
        <w:gridCol w:w="5170"/>
        <w:gridCol w:w="1134"/>
        <w:gridCol w:w="1191"/>
      </w:tblGrid>
      <w:tr w:rsidR="00ED038C" w:rsidRPr="007C6FF5" w14:paraId="59B119E0" w14:textId="77777777" w:rsidTr="00717CF6">
        <w:trPr>
          <w:trHeight w:val="255"/>
        </w:trPr>
        <w:tc>
          <w:tcPr>
            <w:tcW w:w="67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070094B0"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Dział</w:t>
            </w:r>
          </w:p>
        </w:tc>
        <w:tc>
          <w:tcPr>
            <w:tcW w:w="1034" w:type="dxa"/>
            <w:tcBorders>
              <w:top w:val="single" w:sz="4" w:space="0" w:color="auto"/>
              <w:left w:val="nil"/>
              <w:bottom w:val="single" w:sz="4" w:space="0" w:color="000000"/>
              <w:right w:val="single" w:sz="4" w:space="0" w:color="000000"/>
            </w:tcBorders>
            <w:shd w:val="clear" w:color="auto" w:fill="auto"/>
            <w:vAlign w:val="center"/>
            <w:hideMark/>
          </w:tcPr>
          <w:p w14:paraId="3C54DED5"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Rozdział</w:t>
            </w:r>
          </w:p>
        </w:tc>
        <w:tc>
          <w:tcPr>
            <w:tcW w:w="697" w:type="dxa"/>
            <w:tcBorders>
              <w:top w:val="single" w:sz="4" w:space="0" w:color="auto"/>
              <w:left w:val="nil"/>
              <w:bottom w:val="single" w:sz="4" w:space="0" w:color="000000"/>
              <w:right w:val="single" w:sz="4" w:space="0" w:color="000000"/>
            </w:tcBorders>
            <w:shd w:val="clear" w:color="auto" w:fill="auto"/>
            <w:vAlign w:val="center"/>
            <w:hideMark/>
          </w:tcPr>
          <w:p w14:paraId="1EF56261"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hAnsi="Times New Roman" w:cs="Times New Roman"/>
                <w:b/>
                <w:sz w:val="24"/>
                <w:szCs w:val="24"/>
              </w:rPr>
              <w:t>§</w:t>
            </w:r>
          </w:p>
        </w:tc>
        <w:tc>
          <w:tcPr>
            <w:tcW w:w="5170" w:type="dxa"/>
            <w:tcBorders>
              <w:top w:val="single" w:sz="4" w:space="0" w:color="auto"/>
              <w:left w:val="nil"/>
              <w:bottom w:val="nil"/>
              <w:right w:val="nil"/>
            </w:tcBorders>
            <w:shd w:val="clear" w:color="auto" w:fill="auto"/>
            <w:vAlign w:val="center"/>
            <w:hideMark/>
          </w:tcPr>
          <w:p w14:paraId="46CBE447"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Wyszczególnienie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44BF"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Dochody</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6B71BC5"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Wydatki</w:t>
            </w:r>
          </w:p>
        </w:tc>
      </w:tr>
      <w:tr w:rsidR="00ED038C" w:rsidRPr="007C6FF5" w14:paraId="6EA4D660" w14:textId="77777777" w:rsidTr="00717CF6">
        <w:trPr>
          <w:trHeight w:val="765"/>
        </w:trPr>
        <w:tc>
          <w:tcPr>
            <w:tcW w:w="674" w:type="dxa"/>
            <w:tcBorders>
              <w:top w:val="nil"/>
              <w:left w:val="single" w:sz="4" w:space="0" w:color="auto"/>
              <w:bottom w:val="single" w:sz="4" w:space="0" w:color="000000"/>
              <w:right w:val="single" w:sz="4" w:space="0" w:color="000000"/>
            </w:tcBorders>
            <w:shd w:val="clear" w:color="auto" w:fill="auto"/>
            <w:vAlign w:val="center"/>
            <w:hideMark/>
          </w:tcPr>
          <w:p w14:paraId="7A3A80E3"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756</w:t>
            </w:r>
          </w:p>
        </w:tc>
        <w:tc>
          <w:tcPr>
            <w:tcW w:w="1034" w:type="dxa"/>
            <w:tcBorders>
              <w:top w:val="nil"/>
              <w:left w:val="nil"/>
              <w:bottom w:val="single" w:sz="4" w:space="0" w:color="auto"/>
              <w:right w:val="single" w:sz="4" w:space="0" w:color="000000"/>
            </w:tcBorders>
            <w:shd w:val="clear" w:color="auto" w:fill="auto"/>
            <w:vAlign w:val="center"/>
            <w:hideMark/>
          </w:tcPr>
          <w:p w14:paraId="316F6E7D"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697" w:type="dxa"/>
            <w:tcBorders>
              <w:top w:val="nil"/>
              <w:left w:val="nil"/>
              <w:bottom w:val="single" w:sz="4" w:space="0" w:color="000000"/>
              <w:right w:val="single" w:sz="4" w:space="0" w:color="000000"/>
            </w:tcBorders>
            <w:shd w:val="clear" w:color="auto" w:fill="auto"/>
            <w:vAlign w:val="center"/>
            <w:hideMark/>
          </w:tcPr>
          <w:p w14:paraId="1AEE8C27"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5170" w:type="dxa"/>
            <w:tcBorders>
              <w:top w:val="single" w:sz="4" w:space="0" w:color="000000"/>
              <w:left w:val="nil"/>
              <w:bottom w:val="single" w:sz="4" w:space="0" w:color="000000"/>
              <w:right w:val="nil"/>
            </w:tcBorders>
            <w:shd w:val="clear" w:color="auto" w:fill="auto"/>
            <w:vAlign w:val="center"/>
            <w:hideMark/>
          </w:tcPr>
          <w:p w14:paraId="4C83665F"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Dochody od osób prawnych, od osób fizycznych i od innych jednostek nieposiadających osobowości prawnej oraz wydatki związane z ich poborem</w:t>
            </w:r>
          </w:p>
        </w:tc>
        <w:tc>
          <w:tcPr>
            <w:tcW w:w="1134" w:type="dxa"/>
            <w:tcBorders>
              <w:top w:val="nil"/>
              <w:left w:val="single" w:sz="4" w:space="0" w:color="000000"/>
              <w:bottom w:val="single" w:sz="4" w:space="0" w:color="000000"/>
              <w:right w:val="single" w:sz="4" w:space="0" w:color="auto"/>
            </w:tcBorders>
            <w:shd w:val="clear" w:color="auto" w:fill="auto"/>
            <w:vAlign w:val="center"/>
            <w:hideMark/>
          </w:tcPr>
          <w:p w14:paraId="67FB18CF"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c>
          <w:tcPr>
            <w:tcW w:w="1191" w:type="dxa"/>
            <w:tcBorders>
              <w:top w:val="nil"/>
              <w:left w:val="nil"/>
              <w:bottom w:val="single" w:sz="4" w:space="0" w:color="000000"/>
              <w:right w:val="single" w:sz="4" w:space="0" w:color="auto"/>
            </w:tcBorders>
            <w:shd w:val="clear" w:color="auto" w:fill="auto"/>
            <w:vAlign w:val="center"/>
            <w:hideMark/>
          </w:tcPr>
          <w:p w14:paraId="26F3B649"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0,00</w:t>
            </w:r>
          </w:p>
        </w:tc>
      </w:tr>
      <w:tr w:rsidR="00ED038C" w:rsidRPr="007C6FF5" w14:paraId="6D460938" w14:textId="77777777" w:rsidTr="00717CF6">
        <w:trPr>
          <w:trHeight w:val="510"/>
        </w:trPr>
        <w:tc>
          <w:tcPr>
            <w:tcW w:w="674" w:type="dxa"/>
            <w:tcBorders>
              <w:top w:val="nil"/>
              <w:left w:val="single" w:sz="4" w:space="0" w:color="auto"/>
              <w:bottom w:val="nil"/>
              <w:right w:val="single" w:sz="4" w:space="0" w:color="auto"/>
            </w:tcBorders>
            <w:shd w:val="clear" w:color="auto" w:fill="auto"/>
            <w:vAlign w:val="center"/>
            <w:hideMark/>
          </w:tcPr>
          <w:p w14:paraId="44C10222"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A380"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75618</w:t>
            </w:r>
          </w:p>
        </w:tc>
        <w:tc>
          <w:tcPr>
            <w:tcW w:w="697" w:type="dxa"/>
            <w:tcBorders>
              <w:top w:val="nil"/>
              <w:left w:val="single" w:sz="4" w:space="0" w:color="auto"/>
              <w:bottom w:val="single" w:sz="4" w:space="0" w:color="000000"/>
              <w:right w:val="single" w:sz="4" w:space="0" w:color="000000"/>
            </w:tcBorders>
            <w:shd w:val="clear" w:color="auto" w:fill="auto"/>
            <w:vAlign w:val="center"/>
            <w:hideMark/>
          </w:tcPr>
          <w:p w14:paraId="113C347A"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5170" w:type="dxa"/>
            <w:tcBorders>
              <w:top w:val="nil"/>
              <w:left w:val="nil"/>
              <w:bottom w:val="single" w:sz="4" w:space="0" w:color="000000"/>
              <w:right w:val="nil"/>
            </w:tcBorders>
            <w:shd w:val="clear" w:color="auto" w:fill="auto"/>
            <w:vAlign w:val="center"/>
            <w:hideMark/>
          </w:tcPr>
          <w:p w14:paraId="4DB5F107" w14:textId="77777777" w:rsidR="00ED038C" w:rsidRPr="007C6FF5" w:rsidRDefault="00ED038C" w:rsidP="007C6FF5">
            <w:pPr>
              <w:spacing w:after="0" w:line="276" w:lineRule="auto"/>
              <w:jc w:val="both"/>
              <w:rPr>
                <w:rFonts w:ascii="Times New Roman" w:eastAsia="Times New Roman" w:hAnsi="Times New Roman" w:cs="Times New Roman"/>
                <w:b/>
                <w:bCs/>
                <w:sz w:val="24"/>
                <w:szCs w:val="24"/>
                <w:lang w:eastAsia="pl-PL"/>
              </w:rPr>
            </w:pPr>
            <w:r w:rsidRPr="007C6FF5">
              <w:rPr>
                <w:rFonts w:ascii="Times New Roman" w:eastAsia="Times New Roman" w:hAnsi="Times New Roman" w:cs="Times New Roman"/>
                <w:b/>
                <w:bCs/>
                <w:sz w:val="24"/>
                <w:szCs w:val="24"/>
                <w:lang w:eastAsia="pl-PL"/>
              </w:rPr>
              <w:t>Wpływy z innych opłat stanowiących dochody jednostek samorządu terytorialnego na podstawie ustaw</w:t>
            </w:r>
          </w:p>
        </w:tc>
        <w:tc>
          <w:tcPr>
            <w:tcW w:w="1134" w:type="dxa"/>
            <w:tcBorders>
              <w:top w:val="nil"/>
              <w:left w:val="single" w:sz="4" w:space="0" w:color="000000"/>
              <w:bottom w:val="single" w:sz="4" w:space="0" w:color="000000"/>
              <w:right w:val="single" w:sz="4" w:space="0" w:color="auto"/>
            </w:tcBorders>
            <w:shd w:val="clear" w:color="auto" w:fill="auto"/>
            <w:vAlign w:val="center"/>
            <w:hideMark/>
          </w:tcPr>
          <w:p w14:paraId="57EC8909"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c>
          <w:tcPr>
            <w:tcW w:w="1191" w:type="dxa"/>
            <w:tcBorders>
              <w:top w:val="nil"/>
              <w:left w:val="nil"/>
              <w:bottom w:val="single" w:sz="4" w:space="0" w:color="000000"/>
              <w:right w:val="single" w:sz="4" w:space="0" w:color="auto"/>
            </w:tcBorders>
            <w:shd w:val="clear" w:color="auto" w:fill="auto"/>
            <w:vAlign w:val="center"/>
            <w:hideMark/>
          </w:tcPr>
          <w:p w14:paraId="285202E6"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0,00</w:t>
            </w:r>
          </w:p>
        </w:tc>
      </w:tr>
      <w:tr w:rsidR="00ED038C" w:rsidRPr="007C6FF5" w14:paraId="03995DB9" w14:textId="77777777" w:rsidTr="00717CF6">
        <w:trPr>
          <w:trHeight w:val="510"/>
        </w:trPr>
        <w:tc>
          <w:tcPr>
            <w:tcW w:w="674" w:type="dxa"/>
            <w:tcBorders>
              <w:top w:val="nil"/>
              <w:left w:val="single" w:sz="4" w:space="0" w:color="auto"/>
              <w:bottom w:val="nil"/>
              <w:right w:val="single" w:sz="4" w:space="0" w:color="auto"/>
            </w:tcBorders>
            <w:shd w:val="clear" w:color="auto" w:fill="auto"/>
            <w:vAlign w:val="center"/>
          </w:tcPr>
          <w:p w14:paraId="32DC971D" w14:textId="77777777" w:rsidR="00ED038C" w:rsidRPr="007C6FF5" w:rsidRDefault="00ED038C" w:rsidP="007C6FF5">
            <w:pPr>
              <w:spacing w:after="0" w:line="276" w:lineRule="auto"/>
              <w:jc w:val="both"/>
              <w:rPr>
                <w:rFonts w:ascii="Times New Roman" w:eastAsia="Times New Roman" w:hAnsi="Times New Roman" w:cs="Times New Roman"/>
                <w:bCs/>
                <w:color w:val="000000"/>
                <w:sz w:val="24"/>
                <w:szCs w:val="24"/>
                <w:lang w:eastAsia="pl-PL"/>
              </w:rPr>
            </w:pPr>
          </w:p>
        </w:tc>
        <w:tc>
          <w:tcPr>
            <w:tcW w:w="1034" w:type="dxa"/>
            <w:tcBorders>
              <w:top w:val="single" w:sz="4" w:space="0" w:color="auto"/>
              <w:left w:val="single" w:sz="4" w:space="0" w:color="auto"/>
              <w:bottom w:val="nil"/>
              <w:right w:val="single" w:sz="4" w:space="0" w:color="auto"/>
            </w:tcBorders>
            <w:shd w:val="clear" w:color="auto" w:fill="auto"/>
            <w:vAlign w:val="center"/>
          </w:tcPr>
          <w:p w14:paraId="539E116B" w14:textId="77777777" w:rsidR="00ED038C" w:rsidRPr="007C6FF5" w:rsidRDefault="00ED038C" w:rsidP="007C6FF5">
            <w:pPr>
              <w:spacing w:after="0" w:line="276" w:lineRule="auto"/>
              <w:jc w:val="both"/>
              <w:rPr>
                <w:rFonts w:ascii="Times New Roman" w:eastAsia="Times New Roman" w:hAnsi="Times New Roman" w:cs="Times New Roman"/>
                <w:bCs/>
                <w:color w:val="000000"/>
                <w:sz w:val="24"/>
                <w:szCs w:val="24"/>
                <w:lang w:eastAsia="pl-PL"/>
              </w:rPr>
            </w:pPr>
          </w:p>
        </w:tc>
        <w:tc>
          <w:tcPr>
            <w:tcW w:w="697" w:type="dxa"/>
            <w:tcBorders>
              <w:top w:val="nil"/>
              <w:left w:val="single" w:sz="4" w:space="0" w:color="auto"/>
              <w:bottom w:val="single" w:sz="4" w:space="0" w:color="000000"/>
              <w:right w:val="single" w:sz="4" w:space="0" w:color="000000"/>
            </w:tcBorders>
            <w:shd w:val="clear" w:color="auto" w:fill="auto"/>
            <w:vAlign w:val="center"/>
          </w:tcPr>
          <w:p w14:paraId="720F268F" w14:textId="77777777" w:rsidR="00ED038C" w:rsidRPr="007C6FF5" w:rsidRDefault="00ED038C" w:rsidP="007C6FF5">
            <w:pPr>
              <w:spacing w:after="0" w:line="276" w:lineRule="auto"/>
              <w:jc w:val="both"/>
              <w:rPr>
                <w:rFonts w:ascii="Times New Roman" w:eastAsia="Times New Roman" w:hAnsi="Times New Roman" w:cs="Times New Roman"/>
                <w:bCs/>
                <w:color w:val="000000"/>
                <w:sz w:val="24"/>
                <w:szCs w:val="24"/>
                <w:lang w:eastAsia="pl-PL"/>
              </w:rPr>
            </w:pPr>
            <w:r w:rsidRPr="007C6FF5">
              <w:rPr>
                <w:rFonts w:ascii="Times New Roman" w:eastAsia="Times New Roman" w:hAnsi="Times New Roman" w:cs="Times New Roman"/>
                <w:bCs/>
                <w:color w:val="000000"/>
                <w:sz w:val="24"/>
                <w:szCs w:val="24"/>
                <w:lang w:eastAsia="pl-PL"/>
              </w:rPr>
              <w:t>0270</w:t>
            </w:r>
          </w:p>
        </w:tc>
        <w:tc>
          <w:tcPr>
            <w:tcW w:w="5170" w:type="dxa"/>
            <w:tcBorders>
              <w:top w:val="nil"/>
              <w:left w:val="nil"/>
              <w:bottom w:val="single" w:sz="4" w:space="0" w:color="000000"/>
              <w:right w:val="nil"/>
            </w:tcBorders>
            <w:shd w:val="clear" w:color="auto" w:fill="auto"/>
            <w:vAlign w:val="center"/>
          </w:tcPr>
          <w:p w14:paraId="4A474358" w14:textId="77777777" w:rsidR="00ED038C" w:rsidRPr="007C6FF5" w:rsidRDefault="00ED038C" w:rsidP="007C6FF5">
            <w:pPr>
              <w:spacing w:after="0" w:line="276" w:lineRule="auto"/>
              <w:jc w:val="both"/>
              <w:rPr>
                <w:rFonts w:ascii="Times New Roman" w:eastAsia="Times New Roman" w:hAnsi="Times New Roman" w:cs="Times New Roman"/>
                <w:bCs/>
                <w:sz w:val="24"/>
                <w:szCs w:val="24"/>
                <w:lang w:eastAsia="pl-PL"/>
              </w:rPr>
            </w:pPr>
            <w:r w:rsidRPr="007C6FF5">
              <w:rPr>
                <w:rFonts w:ascii="Times New Roman" w:eastAsia="Times New Roman" w:hAnsi="Times New Roman" w:cs="Times New Roman"/>
                <w:sz w:val="24"/>
                <w:szCs w:val="24"/>
                <w:lang w:eastAsia="pl-PL"/>
              </w:rPr>
              <w:t>Wpływy z części opłaty za zezwolenie na sprzedaż napojów alkoholowych w obrocie hurtowym</w:t>
            </w:r>
          </w:p>
        </w:tc>
        <w:tc>
          <w:tcPr>
            <w:tcW w:w="1134" w:type="dxa"/>
            <w:tcBorders>
              <w:top w:val="nil"/>
              <w:left w:val="single" w:sz="4" w:space="0" w:color="000000"/>
              <w:bottom w:val="single" w:sz="4" w:space="0" w:color="000000"/>
              <w:right w:val="single" w:sz="4" w:space="0" w:color="auto"/>
            </w:tcBorders>
            <w:shd w:val="clear" w:color="auto" w:fill="auto"/>
            <w:vAlign w:val="center"/>
          </w:tcPr>
          <w:p w14:paraId="2AEF6980" w14:textId="77777777" w:rsidR="00ED038C" w:rsidRPr="007C6FF5" w:rsidRDefault="00ED038C" w:rsidP="007C6FF5">
            <w:pPr>
              <w:spacing w:after="0" w:line="276" w:lineRule="auto"/>
              <w:jc w:val="both"/>
              <w:rPr>
                <w:rFonts w:ascii="Times New Roman" w:eastAsia="Times New Roman" w:hAnsi="Times New Roman" w:cs="Times New Roman"/>
                <w:bCs/>
                <w:color w:val="000000"/>
                <w:sz w:val="24"/>
                <w:szCs w:val="24"/>
                <w:lang w:eastAsia="pl-PL"/>
              </w:rPr>
            </w:pPr>
            <w:r w:rsidRPr="007C6FF5">
              <w:rPr>
                <w:rFonts w:ascii="Times New Roman" w:eastAsia="Times New Roman" w:hAnsi="Times New Roman" w:cs="Times New Roman"/>
                <w:bCs/>
                <w:color w:val="000000"/>
                <w:sz w:val="24"/>
                <w:szCs w:val="24"/>
                <w:lang w:eastAsia="pl-PL"/>
              </w:rPr>
              <w:t>11 182,96</w:t>
            </w:r>
          </w:p>
        </w:tc>
        <w:tc>
          <w:tcPr>
            <w:tcW w:w="1191" w:type="dxa"/>
            <w:tcBorders>
              <w:top w:val="nil"/>
              <w:left w:val="nil"/>
              <w:bottom w:val="single" w:sz="4" w:space="0" w:color="000000"/>
              <w:right w:val="single" w:sz="4" w:space="0" w:color="auto"/>
            </w:tcBorders>
            <w:shd w:val="clear" w:color="auto" w:fill="auto"/>
            <w:vAlign w:val="center"/>
          </w:tcPr>
          <w:p w14:paraId="3DAF27DF" w14:textId="77777777" w:rsidR="00ED038C" w:rsidRPr="007C6FF5" w:rsidRDefault="00ED038C" w:rsidP="007C6FF5">
            <w:pPr>
              <w:spacing w:after="0" w:line="276" w:lineRule="auto"/>
              <w:jc w:val="both"/>
              <w:rPr>
                <w:rFonts w:ascii="Times New Roman" w:eastAsia="Times New Roman" w:hAnsi="Times New Roman" w:cs="Times New Roman"/>
                <w:bCs/>
                <w:color w:val="000000"/>
                <w:sz w:val="24"/>
                <w:szCs w:val="24"/>
                <w:lang w:eastAsia="pl-PL"/>
              </w:rPr>
            </w:pPr>
          </w:p>
        </w:tc>
      </w:tr>
      <w:tr w:rsidR="00ED038C" w:rsidRPr="007C6FF5" w14:paraId="613928E5" w14:textId="77777777" w:rsidTr="00717CF6">
        <w:trPr>
          <w:trHeight w:val="51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2DAD2F2A"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1034" w:type="dxa"/>
            <w:tcBorders>
              <w:left w:val="single" w:sz="4" w:space="0" w:color="auto"/>
              <w:bottom w:val="single" w:sz="4" w:space="0" w:color="auto"/>
              <w:right w:val="single" w:sz="4" w:space="0" w:color="auto"/>
            </w:tcBorders>
            <w:shd w:val="clear" w:color="auto" w:fill="auto"/>
            <w:vAlign w:val="center"/>
            <w:hideMark/>
          </w:tcPr>
          <w:p w14:paraId="67F7377F"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697" w:type="dxa"/>
            <w:tcBorders>
              <w:top w:val="nil"/>
              <w:left w:val="single" w:sz="4" w:space="0" w:color="auto"/>
              <w:bottom w:val="single" w:sz="4" w:space="0" w:color="auto"/>
              <w:right w:val="single" w:sz="4" w:space="0" w:color="000000"/>
            </w:tcBorders>
            <w:shd w:val="clear" w:color="auto" w:fill="auto"/>
            <w:vAlign w:val="center"/>
            <w:hideMark/>
          </w:tcPr>
          <w:p w14:paraId="1218E9CB"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0480</w:t>
            </w:r>
          </w:p>
        </w:tc>
        <w:tc>
          <w:tcPr>
            <w:tcW w:w="5170" w:type="dxa"/>
            <w:tcBorders>
              <w:top w:val="nil"/>
              <w:left w:val="nil"/>
              <w:bottom w:val="single" w:sz="4" w:space="0" w:color="auto"/>
              <w:right w:val="nil"/>
            </w:tcBorders>
            <w:shd w:val="clear" w:color="auto" w:fill="auto"/>
            <w:vAlign w:val="center"/>
            <w:hideMark/>
          </w:tcPr>
          <w:p w14:paraId="60CDBE60" w14:textId="77777777" w:rsidR="00ED038C" w:rsidRPr="007C6FF5" w:rsidRDefault="00ED038C" w:rsidP="007C6FF5">
            <w:pPr>
              <w:spacing w:after="0"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Wpływy z opłat za zezwolenia na sprzedaż napojów alkoholowych</w:t>
            </w:r>
          </w:p>
        </w:tc>
        <w:tc>
          <w:tcPr>
            <w:tcW w:w="1134" w:type="dxa"/>
            <w:tcBorders>
              <w:top w:val="nil"/>
              <w:left w:val="single" w:sz="4" w:space="0" w:color="000000"/>
              <w:bottom w:val="single" w:sz="4" w:space="0" w:color="auto"/>
              <w:right w:val="single" w:sz="4" w:space="0" w:color="auto"/>
            </w:tcBorders>
            <w:shd w:val="clear" w:color="auto" w:fill="auto"/>
            <w:vAlign w:val="center"/>
            <w:hideMark/>
          </w:tcPr>
          <w:p w14:paraId="500D5A77"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7 400,00</w:t>
            </w:r>
          </w:p>
        </w:tc>
        <w:tc>
          <w:tcPr>
            <w:tcW w:w="1191" w:type="dxa"/>
            <w:tcBorders>
              <w:top w:val="nil"/>
              <w:left w:val="nil"/>
              <w:bottom w:val="single" w:sz="4" w:space="0" w:color="auto"/>
              <w:right w:val="single" w:sz="4" w:space="0" w:color="auto"/>
            </w:tcBorders>
            <w:shd w:val="clear" w:color="auto" w:fill="auto"/>
            <w:vAlign w:val="center"/>
            <w:hideMark/>
          </w:tcPr>
          <w:p w14:paraId="2B546F28"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r>
      <w:tr w:rsidR="00ED038C" w:rsidRPr="007C6FF5" w14:paraId="317DC2BD" w14:textId="77777777" w:rsidTr="00717CF6">
        <w:trPr>
          <w:trHeight w:val="255"/>
        </w:trPr>
        <w:tc>
          <w:tcPr>
            <w:tcW w:w="674" w:type="dxa"/>
            <w:tcBorders>
              <w:top w:val="nil"/>
              <w:left w:val="single" w:sz="4" w:space="0" w:color="auto"/>
              <w:bottom w:val="single" w:sz="4" w:space="0" w:color="000000"/>
              <w:right w:val="single" w:sz="4" w:space="0" w:color="000000"/>
            </w:tcBorders>
            <w:shd w:val="clear" w:color="auto" w:fill="auto"/>
            <w:vAlign w:val="center"/>
            <w:hideMark/>
          </w:tcPr>
          <w:p w14:paraId="68E2D173"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851</w:t>
            </w:r>
          </w:p>
        </w:tc>
        <w:tc>
          <w:tcPr>
            <w:tcW w:w="1034" w:type="dxa"/>
            <w:tcBorders>
              <w:top w:val="single" w:sz="4" w:space="0" w:color="auto"/>
              <w:left w:val="nil"/>
              <w:bottom w:val="single" w:sz="4" w:space="0" w:color="000000"/>
              <w:right w:val="single" w:sz="4" w:space="0" w:color="000000"/>
            </w:tcBorders>
            <w:shd w:val="clear" w:color="auto" w:fill="auto"/>
            <w:vAlign w:val="center"/>
            <w:hideMark/>
          </w:tcPr>
          <w:p w14:paraId="608A1712"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697" w:type="dxa"/>
            <w:tcBorders>
              <w:top w:val="nil"/>
              <w:left w:val="nil"/>
              <w:bottom w:val="single" w:sz="4" w:space="0" w:color="000000"/>
              <w:right w:val="single" w:sz="4" w:space="0" w:color="000000"/>
            </w:tcBorders>
            <w:shd w:val="clear" w:color="auto" w:fill="auto"/>
            <w:vAlign w:val="center"/>
            <w:hideMark/>
          </w:tcPr>
          <w:p w14:paraId="2CA3F5C4"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5170" w:type="dxa"/>
            <w:tcBorders>
              <w:top w:val="nil"/>
              <w:left w:val="nil"/>
              <w:bottom w:val="single" w:sz="4" w:space="0" w:color="000000"/>
              <w:right w:val="single" w:sz="4" w:space="0" w:color="000000"/>
            </w:tcBorders>
            <w:shd w:val="clear" w:color="auto" w:fill="auto"/>
            <w:vAlign w:val="center"/>
            <w:hideMark/>
          </w:tcPr>
          <w:p w14:paraId="29182D15"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Ochrona zdrowia</w:t>
            </w:r>
          </w:p>
        </w:tc>
        <w:tc>
          <w:tcPr>
            <w:tcW w:w="1134" w:type="dxa"/>
            <w:tcBorders>
              <w:top w:val="nil"/>
              <w:left w:val="nil"/>
              <w:bottom w:val="single" w:sz="4" w:space="0" w:color="000000"/>
              <w:right w:val="single" w:sz="4" w:space="0" w:color="auto"/>
            </w:tcBorders>
            <w:shd w:val="clear" w:color="auto" w:fill="auto"/>
            <w:vAlign w:val="center"/>
            <w:hideMark/>
          </w:tcPr>
          <w:p w14:paraId="1F86400B"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0,00</w:t>
            </w:r>
          </w:p>
        </w:tc>
        <w:tc>
          <w:tcPr>
            <w:tcW w:w="1191" w:type="dxa"/>
            <w:tcBorders>
              <w:top w:val="nil"/>
              <w:left w:val="nil"/>
              <w:bottom w:val="single" w:sz="4" w:space="0" w:color="000000"/>
              <w:right w:val="single" w:sz="4" w:space="0" w:color="auto"/>
            </w:tcBorders>
            <w:shd w:val="clear" w:color="auto" w:fill="auto"/>
            <w:vAlign w:val="center"/>
            <w:hideMark/>
          </w:tcPr>
          <w:p w14:paraId="7C53AF6C"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r>
      <w:tr w:rsidR="00ED038C" w:rsidRPr="007C6FF5" w14:paraId="07952472" w14:textId="77777777" w:rsidTr="00717CF6">
        <w:trPr>
          <w:trHeight w:val="255"/>
        </w:trPr>
        <w:tc>
          <w:tcPr>
            <w:tcW w:w="674" w:type="dxa"/>
            <w:tcBorders>
              <w:top w:val="nil"/>
              <w:left w:val="single" w:sz="4" w:space="0" w:color="auto"/>
              <w:bottom w:val="nil"/>
              <w:right w:val="nil"/>
            </w:tcBorders>
            <w:shd w:val="clear" w:color="auto" w:fill="auto"/>
            <w:vAlign w:val="center"/>
            <w:hideMark/>
          </w:tcPr>
          <w:p w14:paraId="40A493EB"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6E40"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85154</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B51327E"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 </w:t>
            </w:r>
          </w:p>
        </w:tc>
        <w:tc>
          <w:tcPr>
            <w:tcW w:w="5170" w:type="dxa"/>
            <w:tcBorders>
              <w:top w:val="single" w:sz="4" w:space="0" w:color="auto"/>
              <w:left w:val="nil"/>
              <w:bottom w:val="single" w:sz="4" w:space="0" w:color="auto"/>
              <w:right w:val="single" w:sz="4" w:space="0" w:color="auto"/>
            </w:tcBorders>
            <w:shd w:val="clear" w:color="auto" w:fill="auto"/>
            <w:vAlign w:val="center"/>
            <w:hideMark/>
          </w:tcPr>
          <w:p w14:paraId="450AC9D0"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Przeciwdziałanie alkoholizmowi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D19B0"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0,00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7FF48B6"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r>
      <w:tr w:rsidR="00ED038C" w:rsidRPr="007C6FF5" w14:paraId="4D7E5953" w14:textId="77777777" w:rsidTr="00717CF6">
        <w:trPr>
          <w:trHeight w:val="255"/>
        </w:trPr>
        <w:tc>
          <w:tcPr>
            <w:tcW w:w="674" w:type="dxa"/>
            <w:tcBorders>
              <w:top w:val="nil"/>
              <w:left w:val="single" w:sz="4" w:space="0" w:color="auto"/>
              <w:bottom w:val="nil"/>
              <w:right w:val="nil"/>
            </w:tcBorders>
            <w:shd w:val="clear" w:color="auto" w:fill="auto"/>
            <w:vAlign w:val="center"/>
            <w:hideMark/>
          </w:tcPr>
          <w:p w14:paraId="7FA3D0F9"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1034" w:type="dxa"/>
            <w:tcBorders>
              <w:top w:val="nil"/>
              <w:left w:val="single" w:sz="4" w:space="0" w:color="auto"/>
              <w:bottom w:val="nil"/>
              <w:right w:val="single" w:sz="4" w:space="0" w:color="auto"/>
            </w:tcBorders>
            <w:shd w:val="clear" w:color="auto" w:fill="auto"/>
            <w:vAlign w:val="center"/>
            <w:hideMark/>
          </w:tcPr>
          <w:p w14:paraId="4A94DD10"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697" w:type="dxa"/>
            <w:tcBorders>
              <w:top w:val="nil"/>
              <w:left w:val="nil"/>
              <w:bottom w:val="single" w:sz="4" w:space="0" w:color="auto"/>
              <w:right w:val="single" w:sz="4" w:space="0" w:color="auto"/>
            </w:tcBorders>
            <w:shd w:val="clear" w:color="auto" w:fill="auto"/>
            <w:vAlign w:val="center"/>
            <w:hideMark/>
          </w:tcPr>
          <w:p w14:paraId="4BF18B59"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4210</w:t>
            </w:r>
          </w:p>
        </w:tc>
        <w:tc>
          <w:tcPr>
            <w:tcW w:w="5170" w:type="dxa"/>
            <w:tcBorders>
              <w:top w:val="nil"/>
              <w:left w:val="nil"/>
              <w:bottom w:val="single" w:sz="4" w:space="0" w:color="000000"/>
              <w:right w:val="single" w:sz="4" w:space="0" w:color="000000"/>
            </w:tcBorders>
            <w:shd w:val="clear" w:color="auto" w:fill="auto"/>
            <w:vAlign w:val="center"/>
            <w:hideMark/>
          </w:tcPr>
          <w:p w14:paraId="0C7BBBB0"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Zakup materiałów i wyposażenia</w:t>
            </w:r>
          </w:p>
        </w:tc>
        <w:tc>
          <w:tcPr>
            <w:tcW w:w="1134" w:type="dxa"/>
            <w:tcBorders>
              <w:top w:val="nil"/>
              <w:left w:val="nil"/>
              <w:bottom w:val="single" w:sz="4" w:space="0" w:color="auto"/>
              <w:right w:val="single" w:sz="4" w:space="0" w:color="auto"/>
            </w:tcBorders>
            <w:shd w:val="clear" w:color="auto" w:fill="auto"/>
            <w:vAlign w:val="center"/>
            <w:hideMark/>
          </w:tcPr>
          <w:p w14:paraId="01DC0710"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1191" w:type="dxa"/>
            <w:tcBorders>
              <w:top w:val="nil"/>
              <w:left w:val="nil"/>
              <w:bottom w:val="single" w:sz="4" w:space="0" w:color="auto"/>
              <w:right w:val="single" w:sz="4" w:space="0" w:color="auto"/>
            </w:tcBorders>
            <w:shd w:val="clear" w:color="auto" w:fill="auto"/>
            <w:vAlign w:val="center"/>
            <w:hideMark/>
          </w:tcPr>
          <w:p w14:paraId="7107A629"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11 182,96</w:t>
            </w:r>
          </w:p>
        </w:tc>
      </w:tr>
      <w:tr w:rsidR="00ED038C" w:rsidRPr="007C6FF5" w14:paraId="67F0FF77" w14:textId="77777777" w:rsidTr="00717CF6">
        <w:trPr>
          <w:trHeight w:val="255"/>
        </w:trPr>
        <w:tc>
          <w:tcPr>
            <w:tcW w:w="674" w:type="dxa"/>
            <w:tcBorders>
              <w:top w:val="nil"/>
              <w:left w:val="single" w:sz="4" w:space="0" w:color="auto"/>
              <w:bottom w:val="nil"/>
              <w:right w:val="nil"/>
            </w:tcBorders>
            <w:shd w:val="clear" w:color="auto" w:fill="auto"/>
            <w:vAlign w:val="center"/>
            <w:hideMark/>
          </w:tcPr>
          <w:p w14:paraId="03359B40"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1034" w:type="dxa"/>
            <w:tcBorders>
              <w:top w:val="nil"/>
              <w:left w:val="single" w:sz="4" w:space="0" w:color="auto"/>
              <w:bottom w:val="nil"/>
              <w:right w:val="single" w:sz="4" w:space="0" w:color="auto"/>
            </w:tcBorders>
            <w:shd w:val="clear" w:color="auto" w:fill="auto"/>
            <w:vAlign w:val="center"/>
            <w:hideMark/>
          </w:tcPr>
          <w:p w14:paraId="3A918E6A"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697" w:type="dxa"/>
            <w:tcBorders>
              <w:top w:val="nil"/>
              <w:left w:val="nil"/>
              <w:bottom w:val="single" w:sz="4" w:space="0" w:color="auto"/>
              <w:right w:val="single" w:sz="4" w:space="0" w:color="auto"/>
            </w:tcBorders>
            <w:shd w:val="clear" w:color="auto" w:fill="auto"/>
            <w:vAlign w:val="center"/>
            <w:hideMark/>
          </w:tcPr>
          <w:p w14:paraId="7D1139C5"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4300</w:t>
            </w:r>
          </w:p>
        </w:tc>
        <w:tc>
          <w:tcPr>
            <w:tcW w:w="5170" w:type="dxa"/>
            <w:tcBorders>
              <w:top w:val="nil"/>
              <w:left w:val="nil"/>
              <w:bottom w:val="single" w:sz="4" w:space="0" w:color="auto"/>
              <w:right w:val="single" w:sz="4" w:space="0" w:color="auto"/>
            </w:tcBorders>
            <w:shd w:val="clear" w:color="auto" w:fill="auto"/>
            <w:vAlign w:val="center"/>
            <w:hideMark/>
          </w:tcPr>
          <w:p w14:paraId="18E2336E"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Zakup usług pozostałych</w:t>
            </w:r>
          </w:p>
        </w:tc>
        <w:tc>
          <w:tcPr>
            <w:tcW w:w="1134" w:type="dxa"/>
            <w:tcBorders>
              <w:top w:val="nil"/>
              <w:left w:val="nil"/>
              <w:bottom w:val="single" w:sz="4" w:space="0" w:color="auto"/>
              <w:right w:val="single" w:sz="4" w:space="0" w:color="auto"/>
            </w:tcBorders>
            <w:shd w:val="clear" w:color="auto" w:fill="auto"/>
            <w:vAlign w:val="center"/>
            <w:hideMark/>
          </w:tcPr>
          <w:p w14:paraId="38DBB5FD"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 </w:t>
            </w:r>
          </w:p>
        </w:tc>
        <w:tc>
          <w:tcPr>
            <w:tcW w:w="1191" w:type="dxa"/>
            <w:tcBorders>
              <w:top w:val="nil"/>
              <w:left w:val="nil"/>
              <w:bottom w:val="single" w:sz="4" w:space="0" w:color="auto"/>
              <w:right w:val="single" w:sz="4" w:space="0" w:color="auto"/>
            </w:tcBorders>
            <w:shd w:val="clear" w:color="auto" w:fill="auto"/>
            <w:vAlign w:val="center"/>
            <w:hideMark/>
          </w:tcPr>
          <w:p w14:paraId="5FE17922" w14:textId="77777777" w:rsidR="00ED038C" w:rsidRPr="007C6FF5" w:rsidRDefault="00ED038C" w:rsidP="007C6FF5">
            <w:pPr>
              <w:spacing w:after="0" w:line="276" w:lineRule="auto"/>
              <w:jc w:val="both"/>
              <w:rPr>
                <w:rFonts w:ascii="Times New Roman" w:eastAsia="Times New Roman" w:hAnsi="Times New Roman" w:cs="Times New Roman"/>
                <w:color w:val="000000"/>
                <w:sz w:val="24"/>
                <w:szCs w:val="24"/>
                <w:lang w:eastAsia="pl-PL"/>
              </w:rPr>
            </w:pPr>
            <w:r w:rsidRPr="007C6FF5">
              <w:rPr>
                <w:rFonts w:ascii="Times New Roman" w:eastAsia="Times New Roman" w:hAnsi="Times New Roman" w:cs="Times New Roman"/>
                <w:color w:val="000000"/>
                <w:sz w:val="24"/>
                <w:szCs w:val="24"/>
                <w:lang w:eastAsia="pl-PL"/>
              </w:rPr>
              <w:t>7 400,00</w:t>
            </w:r>
          </w:p>
        </w:tc>
      </w:tr>
      <w:tr w:rsidR="00ED038C" w:rsidRPr="007C6FF5" w14:paraId="63365841" w14:textId="77777777" w:rsidTr="00717CF6">
        <w:trPr>
          <w:trHeight w:val="255"/>
        </w:trPr>
        <w:tc>
          <w:tcPr>
            <w:tcW w:w="757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856A93"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Razem:</w:t>
            </w:r>
          </w:p>
        </w:tc>
        <w:tc>
          <w:tcPr>
            <w:tcW w:w="1134" w:type="dxa"/>
            <w:tcBorders>
              <w:top w:val="nil"/>
              <w:left w:val="nil"/>
              <w:bottom w:val="single" w:sz="4" w:space="0" w:color="000000"/>
              <w:right w:val="single" w:sz="4" w:space="0" w:color="000000"/>
            </w:tcBorders>
            <w:shd w:val="clear" w:color="000000" w:fill="FFFFFF"/>
            <w:vAlign w:val="center"/>
            <w:hideMark/>
          </w:tcPr>
          <w:p w14:paraId="505643EC"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c>
          <w:tcPr>
            <w:tcW w:w="1191" w:type="dxa"/>
            <w:tcBorders>
              <w:top w:val="nil"/>
              <w:left w:val="nil"/>
              <w:bottom w:val="single" w:sz="4" w:space="0" w:color="000000"/>
              <w:right w:val="single" w:sz="4" w:space="0" w:color="000000"/>
            </w:tcBorders>
            <w:shd w:val="clear" w:color="000000" w:fill="FFFFFF"/>
            <w:vAlign w:val="center"/>
            <w:hideMark/>
          </w:tcPr>
          <w:p w14:paraId="18788942" w14:textId="77777777" w:rsidR="00ED038C" w:rsidRPr="007C6FF5" w:rsidRDefault="00ED038C" w:rsidP="007C6FF5">
            <w:pPr>
              <w:spacing w:after="0" w:line="276" w:lineRule="auto"/>
              <w:jc w:val="both"/>
              <w:rPr>
                <w:rFonts w:ascii="Times New Roman" w:eastAsia="Times New Roman" w:hAnsi="Times New Roman" w:cs="Times New Roman"/>
                <w:b/>
                <w:bCs/>
                <w:color w:val="000000"/>
                <w:sz w:val="24"/>
                <w:szCs w:val="24"/>
                <w:lang w:eastAsia="pl-PL"/>
              </w:rPr>
            </w:pPr>
            <w:r w:rsidRPr="007C6FF5">
              <w:rPr>
                <w:rFonts w:ascii="Times New Roman" w:eastAsia="Times New Roman" w:hAnsi="Times New Roman" w:cs="Times New Roman"/>
                <w:b/>
                <w:bCs/>
                <w:color w:val="000000"/>
                <w:sz w:val="24"/>
                <w:szCs w:val="24"/>
                <w:lang w:eastAsia="pl-PL"/>
              </w:rPr>
              <w:t>18 582,96</w:t>
            </w:r>
          </w:p>
        </w:tc>
      </w:tr>
    </w:tbl>
    <w:p w14:paraId="3A7E3D74" w14:textId="77777777" w:rsidR="009365D6" w:rsidRPr="007C6FF5" w:rsidRDefault="009365D6" w:rsidP="007C6FF5">
      <w:pPr>
        <w:pStyle w:val="v1msolistparagraph"/>
        <w:autoSpaceDE w:val="0"/>
        <w:autoSpaceDN w:val="0"/>
        <w:spacing w:after="0" w:afterAutospacing="0" w:line="276" w:lineRule="auto"/>
        <w:ind w:hanging="360"/>
        <w:contextualSpacing/>
        <w:jc w:val="both"/>
      </w:pPr>
    </w:p>
    <w:p w14:paraId="78D46509" w14:textId="77777777" w:rsidR="00ED038C" w:rsidRPr="007C6FF5" w:rsidRDefault="00ED038C" w:rsidP="007C6FF5">
      <w:pPr>
        <w:pStyle w:val="v1msolistparagraph"/>
        <w:spacing w:line="276" w:lineRule="auto"/>
        <w:ind w:hanging="360"/>
        <w:contextualSpacing/>
        <w:jc w:val="both"/>
      </w:pPr>
      <w:r w:rsidRPr="007C6FF5">
        <w:t>Uzasadnienie:</w:t>
      </w:r>
    </w:p>
    <w:p w14:paraId="0734F0B3" w14:textId="04DED5B5" w:rsidR="00ED038C" w:rsidRPr="007C6FF5" w:rsidRDefault="00ED038C" w:rsidP="007C6FF5">
      <w:pPr>
        <w:pStyle w:val="v1msolistparagraph"/>
        <w:spacing w:line="276" w:lineRule="auto"/>
        <w:ind w:hanging="360"/>
        <w:contextualSpacing/>
        <w:jc w:val="both"/>
      </w:pPr>
      <w:r w:rsidRPr="007C6FF5">
        <w:t>- zmiana zadania w ramach funduszu sołeckiego sołectwa Barycz 68.047,80 zł, zgodnie                 z wnioskiem sołectwa na: zakup kruszywa, korytek, płyt jumbo oraz prace koparką w celu poprawy dróg gminnych</w:t>
      </w:r>
    </w:p>
    <w:p w14:paraId="1502C232" w14:textId="73B9447C" w:rsidR="00ED038C" w:rsidRPr="007C6FF5" w:rsidRDefault="00ED038C" w:rsidP="007C6FF5">
      <w:pPr>
        <w:pStyle w:val="v1msolistparagraph"/>
        <w:spacing w:line="276" w:lineRule="auto"/>
        <w:ind w:hanging="360"/>
        <w:contextualSpacing/>
        <w:jc w:val="both"/>
      </w:pPr>
      <w:r w:rsidRPr="007C6FF5">
        <w:t>- zmniejszenie planu wydatków na zadanie „Przebudowa drogi Nr 115601R Domaradz Zatyle           w miejscowości Domaradz” o 3.598 zł z związku ze zmniejszeniem dofinansowania</w:t>
      </w:r>
    </w:p>
    <w:p w14:paraId="25E0B05D" w14:textId="77777777" w:rsidR="00ED038C" w:rsidRPr="007C6FF5" w:rsidRDefault="00ED038C" w:rsidP="007C6FF5">
      <w:pPr>
        <w:pStyle w:val="v1msolistparagraph"/>
        <w:spacing w:line="276" w:lineRule="auto"/>
        <w:ind w:hanging="360"/>
        <w:contextualSpacing/>
        <w:jc w:val="both"/>
      </w:pPr>
      <w:r w:rsidRPr="007C6FF5">
        <w:t>- zakup 2 szt wałów ślimakowych do samochodu Unimog 13.000 zł</w:t>
      </w:r>
    </w:p>
    <w:p w14:paraId="37DA9C1A" w14:textId="2585510B" w:rsidR="00ED038C" w:rsidRPr="007C6FF5" w:rsidRDefault="00ED038C" w:rsidP="007C6FF5">
      <w:pPr>
        <w:pStyle w:val="v1msolistparagraph"/>
        <w:spacing w:line="276" w:lineRule="auto"/>
        <w:ind w:hanging="360"/>
        <w:contextualSpacing/>
        <w:jc w:val="both"/>
      </w:pPr>
      <w:r w:rsidRPr="007C6FF5">
        <w:t>- zmniejszenie planu wydatków o 16 zł w związku z rozliczeniem umowy z urzędem pracy             na dofinansowanie kosztów kształcenia ustawicznego pracownika</w:t>
      </w:r>
    </w:p>
    <w:p w14:paraId="58A373C0" w14:textId="77777777" w:rsidR="00ED038C" w:rsidRPr="007C6FF5" w:rsidRDefault="00ED038C" w:rsidP="007C6FF5">
      <w:pPr>
        <w:pStyle w:val="v1msolistparagraph"/>
        <w:spacing w:line="276" w:lineRule="auto"/>
        <w:ind w:hanging="360"/>
        <w:contextualSpacing/>
        <w:jc w:val="both"/>
      </w:pPr>
      <w:r w:rsidRPr="007C6FF5">
        <w:lastRenderedPageBreak/>
        <w:t>- pomoc finansowa dla Powiatu Brzozowskiego 8.000 zł</w:t>
      </w:r>
    </w:p>
    <w:p w14:paraId="119C7295" w14:textId="77777777" w:rsidR="00ED038C" w:rsidRPr="007C6FF5" w:rsidRDefault="00ED038C" w:rsidP="007C6FF5">
      <w:pPr>
        <w:pStyle w:val="v1msolistparagraph"/>
        <w:spacing w:line="276" w:lineRule="auto"/>
        <w:ind w:hanging="360"/>
        <w:contextualSpacing/>
        <w:jc w:val="both"/>
      </w:pPr>
      <w:r w:rsidRPr="007C6FF5">
        <w:t>- pomoc finansowa dla Gminy Stronie Śląskie 20.000 zł</w:t>
      </w:r>
    </w:p>
    <w:p w14:paraId="39E46BD6" w14:textId="77777777" w:rsidR="00ED038C" w:rsidRPr="007C6FF5" w:rsidRDefault="00ED038C" w:rsidP="007C6FF5">
      <w:pPr>
        <w:pStyle w:val="v1msolistparagraph"/>
        <w:spacing w:line="276" w:lineRule="auto"/>
        <w:ind w:hanging="360"/>
        <w:contextualSpacing/>
        <w:jc w:val="both"/>
      </w:pPr>
      <w:r w:rsidRPr="007C6FF5">
        <w:t>- wymiana uszkodzonej szyby w autobusie 6.045,61 zł (środki z odszkodowania)</w:t>
      </w:r>
    </w:p>
    <w:p w14:paraId="0B09C2F1" w14:textId="0682E08D" w:rsidR="00ED038C" w:rsidRPr="007C6FF5" w:rsidRDefault="00ED038C" w:rsidP="007C6FF5">
      <w:pPr>
        <w:pStyle w:val="v1msolistparagraph"/>
        <w:spacing w:line="276" w:lineRule="auto"/>
        <w:ind w:hanging="360"/>
        <w:contextualSpacing/>
        <w:jc w:val="both"/>
      </w:pPr>
      <w:r w:rsidRPr="007C6FF5">
        <w:t>- na program przeciwdziałania alkoholizmowi 18.582,96 zł (środki z tzw. małpkowego oraz           z opłat na zezwolenia na sprzedaż alkoholu)</w:t>
      </w:r>
    </w:p>
    <w:p w14:paraId="108854FF" w14:textId="77777777" w:rsidR="00ED038C" w:rsidRPr="007C6FF5" w:rsidRDefault="00ED038C" w:rsidP="007C6FF5">
      <w:pPr>
        <w:pStyle w:val="v1msolistparagraph"/>
        <w:spacing w:line="276" w:lineRule="auto"/>
        <w:ind w:hanging="360"/>
        <w:contextualSpacing/>
        <w:jc w:val="both"/>
      </w:pPr>
      <w:r w:rsidRPr="007C6FF5">
        <w:t>- przygotowanie wniosku o dofinansowanie wraz z załącznikami na budowę punktu selektywnej zbiórki odpadów komunalnych w Domaradzu 11.000 zł</w:t>
      </w:r>
    </w:p>
    <w:p w14:paraId="59316C03" w14:textId="65ED349F" w:rsidR="00ED038C" w:rsidRPr="007C6FF5" w:rsidRDefault="00ED038C" w:rsidP="007C6FF5">
      <w:pPr>
        <w:pStyle w:val="v1msolistparagraph"/>
        <w:spacing w:line="276" w:lineRule="auto"/>
        <w:ind w:hanging="360"/>
        <w:contextualSpacing/>
        <w:jc w:val="both"/>
      </w:pPr>
      <w:r w:rsidRPr="007C6FF5">
        <w:t>- naprawa uszkodzonego oświetlenia drogowego w Domaradzu 16.000 zł (środki                          z odszkodowania)</w:t>
      </w:r>
    </w:p>
    <w:p w14:paraId="12F772D4" w14:textId="16E87EB4" w:rsidR="00F34399" w:rsidRPr="007C6FF5" w:rsidRDefault="00ED038C" w:rsidP="007C6FF5">
      <w:pPr>
        <w:pStyle w:val="v1msolistparagraph"/>
        <w:spacing w:line="276" w:lineRule="auto"/>
        <w:ind w:hanging="360"/>
        <w:contextualSpacing/>
        <w:jc w:val="both"/>
      </w:pPr>
      <w:r w:rsidRPr="007C6FF5">
        <w:t>- odbiór, transport i unieszkodliwienie azbestu z gospodarstw rolnych na terenie gminy 10.500 zł.</w:t>
      </w:r>
    </w:p>
    <w:p w14:paraId="28F323B0" w14:textId="51F7CAF6" w:rsidR="00DC3571" w:rsidRPr="007C6FF5" w:rsidRDefault="00F34399"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hAnsi="Times New Roman" w:cs="Times New Roman"/>
          <w:sz w:val="24"/>
          <w:szCs w:val="24"/>
          <w:u w:val="single"/>
        </w:rPr>
        <w:t>B. Duplaga</w:t>
      </w:r>
      <w:r w:rsidR="00DC3571" w:rsidRPr="007C6FF5">
        <w:rPr>
          <w:rFonts w:ascii="Times New Roman" w:eastAsiaTheme="minorEastAsia" w:hAnsi="Times New Roman" w:cs="Times New Roman"/>
          <w:sz w:val="24"/>
          <w:szCs w:val="24"/>
          <w:lang w:eastAsia="pl-PL"/>
        </w:rPr>
        <w:t xml:space="preserve"> zapytała o </w:t>
      </w:r>
      <w:r w:rsidR="00DC3571" w:rsidRPr="007C6FF5">
        <w:rPr>
          <w:rFonts w:ascii="Times New Roman" w:eastAsiaTheme="minorEastAsia" w:hAnsi="Times New Roman" w:cs="Times New Roman"/>
          <w:sz w:val="24"/>
          <w:szCs w:val="24"/>
          <w:lang w:eastAsia="pl-PL"/>
        </w:rPr>
        <w:t xml:space="preserve"> wpływy ze sprzedaży gruntów w Domaradzu i Golcowej 30.910 zł</w:t>
      </w:r>
    </w:p>
    <w:p w14:paraId="39FCE14B" w14:textId="3B5F3B88" w:rsidR="00F34399" w:rsidRPr="007C6FF5" w:rsidRDefault="00DC3571" w:rsidP="007C6FF5">
      <w:pPr>
        <w:widowControl w:val="0"/>
        <w:autoSpaceDE w:val="0"/>
        <w:autoSpaceDN w:val="0"/>
        <w:adjustRightInd w:val="0"/>
        <w:spacing w:after="0" w:line="276" w:lineRule="auto"/>
        <w:jc w:val="both"/>
        <w:rPr>
          <w:rFonts w:ascii="Times New Roman" w:eastAsiaTheme="minorEastAsia" w:hAnsi="Times New Roman" w:cs="Times New Roman"/>
          <w:color w:val="000000"/>
          <w:sz w:val="24"/>
          <w:szCs w:val="24"/>
          <w:lang w:eastAsia="pl-PL"/>
        </w:rPr>
      </w:pPr>
      <w:r w:rsidRPr="007C6FF5">
        <w:rPr>
          <w:rFonts w:ascii="Times New Roman" w:eastAsiaTheme="minorEastAsia" w:hAnsi="Times New Roman" w:cs="Times New Roman"/>
          <w:color w:val="000000"/>
          <w:sz w:val="24"/>
          <w:szCs w:val="24"/>
          <w:lang w:eastAsia="pl-PL"/>
        </w:rPr>
        <w:t xml:space="preserve">Skarbnik GD wyjaśniła - </w:t>
      </w:r>
      <w:r w:rsidRPr="00DC3571">
        <w:rPr>
          <w:rFonts w:ascii="Times New Roman" w:eastAsiaTheme="minorEastAsia" w:hAnsi="Times New Roman" w:cs="Times New Roman"/>
          <w:color w:val="000000"/>
          <w:sz w:val="24"/>
          <w:szCs w:val="24"/>
          <w:lang w:eastAsia="pl-PL"/>
        </w:rPr>
        <w:t>Wpłaty z tytułu odpłatnego nabycia prawa własności oraz prawa użytkowania wieczystego nieruchomości</w:t>
      </w:r>
      <w:r w:rsidRPr="007C6FF5">
        <w:rPr>
          <w:rFonts w:ascii="Times New Roman" w:eastAsiaTheme="minorEastAsia" w:hAnsi="Times New Roman" w:cs="Times New Roman"/>
          <w:color w:val="000000"/>
          <w:sz w:val="24"/>
          <w:szCs w:val="24"/>
          <w:lang w:eastAsia="pl-PL"/>
        </w:rPr>
        <w:t xml:space="preserve"> </w:t>
      </w:r>
      <w:r w:rsidRPr="007C6FF5">
        <w:rPr>
          <w:rFonts w:ascii="Times New Roman" w:eastAsiaTheme="minorEastAsia" w:hAnsi="Times New Roman" w:cs="Times New Roman"/>
          <w:color w:val="000000"/>
          <w:sz w:val="24"/>
          <w:szCs w:val="24"/>
        </w:rPr>
        <w:t xml:space="preserve">(sprzedaż gruntów rolnych w Domaradzu </w:t>
      </w:r>
      <w:r w:rsidR="007C6FF5">
        <w:rPr>
          <w:rFonts w:ascii="Times New Roman" w:eastAsiaTheme="minorEastAsia" w:hAnsi="Times New Roman" w:cs="Times New Roman"/>
          <w:color w:val="000000"/>
          <w:sz w:val="24"/>
          <w:szCs w:val="24"/>
        </w:rPr>
        <w:t xml:space="preserve">                        </w:t>
      </w:r>
      <w:r w:rsidRPr="007C6FF5">
        <w:rPr>
          <w:rFonts w:ascii="Times New Roman" w:eastAsiaTheme="minorEastAsia" w:hAnsi="Times New Roman" w:cs="Times New Roman"/>
          <w:color w:val="000000"/>
          <w:sz w:val="24"/>
          <w:szCs w:val="24"/>
        </w:rPr>
        <w:t>i Golcowej)</w:t>
      </w:r>
      <w:r w:rsidRPr="007C6FF5">
        <w:rPr>
          <w:rFonts w:ascii="Times New Roman" w:eastAsiaTheme="minorEastAsia" w:hAnsi="Times New Roman" w:cs="Times New Roman"/>
          <w:color w:val="000000"/>
          <w:sz w:val="24"/>
          <w:szCs w:val="24"/>
        </w:rPr>
        <w:t xml:space="preserve"> firma zewnętrzna przygotowuje</w:t>
      </w:r>
    </w:p>
    <w:p w14:paraId="326990E5" w14:textId="77777777" w:rsidR="00DC3571" w:rsidRPr="007C6FF5" w:rsidRDefault="00DC3571" w:rsidP="007C6FF5">
      <w:pPr>
        <w:spacing w:line="276" w:lineRule="auto"/>
        <w:contextualSpacing/>
        <w:jc w:val="both"/>
        <w:rPr>
          <w:rFonts w:ascii="Times New Roman" w:hAnsi="Times New Roman" w:cs="Times New Roman"/>
          <w:sz w:val="24"/>
          <w:szCs w:val="24"/>
        </w:rPr>
      </w:pPr>
    </w:p>
    <w:p w14:paraId="38F6CE2F" w14:textId="77777777" w:rsidR="001669F1" w:rsidRPr="007C6FF5" w:rsidRDefault="001669F1"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7F867F2F" w14:textId="15F1477A"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6F50C1A7" w14:textId="77777777"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15,  przeciw- 0,  wstrzymało się – 0.</w:t>
      </w:r>
    </w:p>
    <w:p w14:paraId="0822290B" w14:textId="4479E46B"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V.28.2024 uchwała została przyjęta </w:t>
      </w:r>
    </w:p>
    <w:p w14:paraId="74A3171B" w14:textId="77777777" w:rsidR="00ED038C" w:rsidRPr="007C6FF5" w:rsidRDefault="00ED038C" w:rsidP="007C6FF5">
      <w:pPr>
        <w:pStyle w:val="v1msolistparagraph"/>
        <w:spacing w:line="276" w:lineRule="auto"/>
        <w:ind w:hanging="360"/>
        <w:contextualSpacing/>
        <w:jc w:val="both"/>
      </w:pPr>
    </w:p>
    <w:p w14:paraId="7E211064" w14:textId="77777777" w:rsidR="009365D6" w:rsidRPr="007C6FF5" w:rsidRDefault="009365D6" w:rsidP="007C6FF5">
      <w:pPr>
        <w:pStyle w:val="v1msolistparagraph"/>
        <w:spacing w:line="276" w:lineRule="auto"/>
        <w:ind w:hanging="360"/>
        <w:contextualSpacing/>
        <w:jc w:val="both"/>
      </w:pPr>
      <w:r w:rsidRPr="007C6FF5">
        <w:t>d)   rozpatrzenia skargi na Kierownika Gminnego Ośrodka Pomocy Społecznej</w:t>
      </w:r>
    </w:p>
    <w:p w14:paraId="557ECA0F" w14:textId="77777777" w:rsidR="009365D6" w:rsidRPr="007C6FF5" w:rsidRDefault="009365D6" w:rsidP="007C6FF5">
      <w:pPr>
        <w:pStyle w:val="v1msolistparagraph"/>
        <w:spacing w:line="276" w:lineRule="auto"/>
        <w:ind w:hanging="360"/>
        <w:contextualSpacing/>
        <w:jc w:val="both"/>
        <w:rPr>
          <w:b/>
          <w:bCs/>
          <w:u w:val="single"/>
        </w:rPr>
      </w:pPr>
      <w:r w:rsidRPr="007C6FF5">
        <w:t xml:space="preserve"> </w:t>
      </w:r>
      <w:r w:rsidRPr="007C6FF5">
        <w:tab/>
      </w:r>
      <w:r w:rsidRPr="007C6FF5">
        <w:rPr>
          <w:rFonts w:eastAsia="Calibri"/>
          <w:b/>
          <w:kern w:val="3"/>
          <w:u w:val="single"/>
          <w:lang w:val="en-US" w:bidi="en-US"/>
        </w:rPr>
        <w:t xml:space="preserve">projekt </w:t>
      </w:r>
      <w:r w:rsidRPr="007C6FF5">
        <w:rPr>
          <w:b/>
          <w:bCs/>
          <w:u w:val="single"/>
        </w:rPr>
        <w:t>Uchwały Nr V.29.2024</w:t>
      </w:r>
    </w:p>
    <w:p w14:paraId="5431C83A" w14:textId="77777777" w:rsidR="00AB5EE4" w:rsidRPr="007C6FF5" w:rsidRDefault="00AB5EE4" w:rsidP="007C6FF5">
      <w:pPr>
        <w:pStyle w:val="v1msolistparagraph"/>
        <w:spacing w:line="276" w:lineRule="auto"/>
        <w:ind w:hanging="360"/>
        <w:contextualSpacing/>
        <w:jc w:val="both"/>
        <w:rPr>
          <w:bCs/>
        </w:rPr>
      </w:pPr>
    </w:p>
    <w:p w14:paraId="3A92CB6B" w14:textId="7F8374B4" w:rsidR="00AB5EE4" w:rsidRPr="007C6FF5" w:rsidRDefault="00AB5EE4" w:rsidP="007C6FF5">
      <w:pPr>
        <w:pStyle w:val="v1msolistparagraph"/>
        <w:spacing w:line="276" w:lineRule="auto"/>
        <w:ind w:hanging="360"/>
        <w:contextualSpacing/>
        <w:jc w:val="both"/>
        <w:rPr>
          <w:bCs/>
        </w:rPr>
      </w:pPr>
      <w:r w:rsidRPr="007C6FF5">
        <w:rPr>
          <w:bCs/>
        </w:rPr>
        <w:t>Przewodniczący Komisji Skarg, Wniosków i Petycji poinformował</w:t>
      </w:r>
    </w:p>
    <w:p w14:paraId="76DDC186" w14:textId="3B3B2F85" w:rsidR="00AB5EE4" w:rsidRPr="007C6FF5" w:rsidRDefault="00AB5EE4" w:rsidP="007C6FF5">
      <w:pPr>
        <w:pStyle w:val="v1msolistparagraph"/>
        <w:spacing w:line="276" w:lineRule="auto"/>
        <w:ind w:hanging="360"/>
        <w:contextualSpacing/>
        <w:jc w:val="both"/>
        <w:rPr>
          <w:rFonts w:eastAsia="Calibri"/>
        </w:rPr>
      </w:pPr>
      <w:r w:rsidRPr="007C6FF5">
        <w:rPr>
          <w:rFonts w:eastAsia="Calibri"/>
        </w:rPr>
        <w:t>Komisja Skarg Wniosków i Petycji po wysłuchaniu powyższych wyjaśnień stwierdziła iż za</w:t>
      </w:r>
      <w:r w:rsidR="00DC3571" w:rsidRPr="007C6FF5">
        <w:rPr>
          <w:rFonts w:eastAsia="Calibri"/>
        </w:rPr>
        <w:t xml:space="preserve">rzut </w:t>
      </w:r>
      <w:r w:rsidRPr="007C6FF5">
        <w:rPr>
          <w:rFonts w:eastAsia="Calibri"/>
        </w:rPr>
        <w:t>Skarżącej nie znajdują odzwierciedlenia w stanie faktycznym i nie ma żadnych dowodów</w:t>
      </w:r>
    </w:p>
    <w:p w14:paraId="50555943" w14:textId="1142CB30" w:rsidR="00AB5EE4" w:rsidRPr="007C6FF5" w:rsidRDefault="00AB5EE4" w:rsidP="007C6FF5">
      <w:pPr>
        <w:pStyle w:val="v1msolistparagraph"/>
        <w:spacing w:line="276" w:lineRule="auto"/>
        <w:ind w:hanging="360"/>
        <w:contextualSpacing/>
        <w:jc w:val="both"/>
        <w:rPr>
          <w:rFonts w:eastAsia="Calibri"/>
          <w:u w:val="single"/>
        </w:rPr>
      </w:pPr>
      <w:r w:rsidRPr="007C6FF5">
        <w:rPr>
          <w:rFonts w:eastAsia="Calibri"/>
        </w:rPr>
        <w:t xml:space="preserve">potwierdzających ich zasadność, dlatego zdaniem Komisji </w:t>
      </w:r>
      <w:r w:rsidRPr="007C6FF5">
        <w:rPr>
          <w:rFonts w:eastAsia="Calibri"/>
          <w:u w:val="single"/>
        </w:rPr>
        <w:t>skarga jest</w:t>
      </w:r>
      <w:r w:rsidRPr="007C6FF5">
        <w:rPr>
          <w:rFonts w:eastAsia="Calibri"/>
        </w:rPr>
        <w:t xml:space="preserve"> </w:t>
      </w:r>
      <w:r w:rsidRPr="007C6FF5">
        <w:rPr>
          <w:rFonts w:eastAsia="Calibri"/>
          <w:u w:val="single"/>
        </w:rPr>
        <w:t>bezzasadna.</w:t>
      </w:r>
      <w:r w:rsidR="00DC3571" w:rsidRPr="007C6FF5">
        <w:rPr>
          <w:rFonts w:eastAsia="Calibri"/>
          <w:u w:val="single"/>
        </w:rPr>
        <w:t xml:space="preserve"> </w:t>
      </w:r>
      <w:r w:rsidR="00DC3571" w:rsidRPr="007C6FF5">
        <w:rPr>
          <w:rFonts w:eastAsia="Calibri"/>
        </w:rPr>
        <w:t xml:space="preserve">Rada Gminy </w:t>
      </w:r>
      <w:r w:rsidRPr="007C6FF5">
        <w:rPr>
          <w:rFonts w:eastAsia="Calibri"/>
        </w:rPr>
        <w:t>Domaradz po zapoznaniu się z zarzutami Skarżącej i stanowiskiem Kierowniczki</w:t>
      </w:r>
      <w:r w:rsidR="00DC3571" w:rsidRPr="007C6FF5">
        <w:rPr>
          <w:rFonts w:eastAsia="Calibri"/>
        </w:rPr>
        <w:t xml:space="preserve"> </w:t>
      </w:r>
      <w:r w:rsidRPr="007C6FF5">
        <w:rPr>
          <w:rFonts w:eastAsia="Calibri"/>
        </w:rPr>
        <w:t>GOPS oraz opinią Komisji Skarg, Wniosków i Petycji z dnia 13 września 2024r., uznała, że</w:t>
      </w:r>
    </w:p>
    <w:p w14:paraId="14D20DA7" w14:textId="754E3AAD" w:rsidR="00AB5EE4" w:rsidRPr="007C6FF5" w:rsidRDefault="00AB5EE4" w:rsidP="007C6FF5">
      <w:pPr>
        <w:pStyle w:val="v1msolistparagraph"/>
        <w:spacing w:line="276" w:lineRule="auto"/>
        <w:ind w:hanging="360"/>
        <w:contextualSpacing/>
        <w:jc w:val="both"/>
      </w:pPr>
      <w:r w:rsidRPr="007C6FF5">
        <w:rPr>
          <w:rFonts w:eastAsia="Calibri"/>
        </w:rPr>
        <w:t>skarga Pani K.P. jest bezzasadna.</w:t>
      </w:r>
    </w:p>
    <w:p w14:paraId="5D50DD9F" w14:textId="77777777" w:rsidR="009365D6" w:rsidRPr="007C6FF5" w:rsidRDefault="009365D6" w:rsidP="007C6FF5">
      <w:pPr>
        <w:pStyle w:val="v1msolistparagraph"/>
        <w:spacing w:after="0" w:afterAutospacing="0" w:line="276" w:lineRule="auto"/>
        <w:ind w:hanging="360"/>
        <w:contextualSpacing/>
        <w:jc w:val="both"/>
      </w:pPr>
    </w:p>
    <w:p w14:paraId="38F3A7C1" w14:textId="77777777" w:rsidR="009365D6" w:rsidRPr="007C6FF5" w:rsidRDefault="009365D6"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644FD51B" w14:textId="12F9402A"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76776184" w14:textId="6371FBD0" w:rsidR="009365D6" w:rsidRPr="007C6FF5" w:rsidRDefault="009365D6"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w:t>
      </w:r>
      <w:r w:rsidR="00DC3571" w:rsidRPr="007C6FF5">
        <w:rPr>
          <w:rFonts w:ascii="Times New Roman" w:hAnsi="Times New Roman" w:cs="Times New Roman"/>
          <w:b/>
          <w:sz w:val="24"/>
          <w:szCs w:val="24"/>
        </w:rPr>
        <w:t>4</w:t>
      </w:r>
      <w:r w:rsidRPr="007C6FF5">
        <w:rPr>
          <w:rFonts w:ascii="Times New Roman" w:hAnsi="Times New Roman" w:cs="Times New Roman"/>
          <w:b/>
          <w:sz w:val="24"/>
          <w:szCs w:val="24"/>
        </w:rPr>
        <w:t xml:space="preserve">,  przeciw- 0,  wstrzymało się – </w:t>
      </w:r>
      <w:r w:rsidR="00DC3571" w:rsidRPr="007C6FF5">
        <w:rPr>
          <w:rFonts w:ascii="Times New Roman" w:hAnsi="Times New Roman" w:cs="Times New Roman"/>
          <w:b/>
          <w:sz w:val="24"/>
          <w:szCs w:val="24"/>
        </w:rPr>
        <w:t>1</w:t>
      </w:r>
      <w:r w:rsidRPr="007C6FF5">
        <w:rPr>
          <w:rFonts w:ascii="Times New Roman" w:hAnsi="Times New Roman" w:cs="Times New Roman"/>
          <w:b/>
          <w:sz w:val="24"/>
          <w:szCs w:val="24"/>
        </w:rPr>
        <w:t>.</w:t>
      </w:r>
    </w:p>
    <w:p w14:paraId="479F7784" w14:textId="29EFEAD8" w:rsidR="009365D6"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w:t>
      </w:r>
      <w:r w:rsidR="009365D6" w:rsidRPr="007C6FF5">
        <w:rPr>
          <w:rFonts w:ascii="Times New Roman" w:hAnsi="Times New Roman" w:cs="Times New Roman"/>
          <w:b/>
          <w:sz w:val="24"/>
          <w:szCs w:val="24"/>
        </w:rPr>
        <w:t>V.</w:t>
      </w:r>
      <w:r w:rsidRPr="007C6FF5">
        <w:rPr>
          <w:rFonts w:ascii="Times New Roman" w:hAnsi="Times New Roman" w:cs="Times New Roman"/>
          <w:b/>
          <w:sz w:val="24"/>
          <w:szCs w:val="24"/>
        </w:rPr>
        <w:t>2</w:t>
      </w:r>
      <w:r w:rsidR="009365D6" w:rsidRPr="007C6FF5">
        <w:rPr>
          <w:rFonts w:ascii="Times New Roman" w:hAnsi="Times New Roman" w:cs="Times New Roman"/>
          <w:b/>
          <w:sz w:val="24"/>
          <w:szCs w:val="24"/>
        </w:rPr>
        <w:t xml:space="preserve">9.2024 uchwała została przyjęta </w:t>
      </w:r>
    </w:p>
    <w:p w14:paraId="2920E2D5" w14:textId="77777777" w:rsidR="0015469F" w:rsidRPr="007C6FF5" w:rsidRDefault="0015469F" w:rsidP="007C6FF5">
      <w:pPr>
        <w:spacing w:after="0" w:line="276" w:lineRule="auto"/>
        <w:jc w:val="both"/>
        <w:rPr>
          <w:rFonts w:ascii="Times New Roman" w:eastAsiaTheme="minorEastAsia" w:hAnsi="Times New Roman" w:cs="Times New Roman"/>
          <w:b/>
          <w:sz w:val="24"/>
          <w:szCs w:val="24"/>
        </w:rPr>
      </w:pPr>
    </w:p>
    <w:p w14:paraId="57386C3D" w14:textId="7C9087D9" w:rsidR="00AB5EE4" w:rsidRPr="007C6FF5" w:rsidRDefault="00AB5EE4" w:rsidP="007C6FF5">
      <w:pPr>
        <w:spacing w:after="0" w:line="276" w:lineRule="auto"/>
        <w:jc w:val="both"/>
        <w:rPr>
          <w:rFonts w:ascii="Times New Roman" w:eastAsiaTheme="minorEastAsia" w:hAnsi="Times New Roman" w:cs="Times New Roman"/>
          <w:bCs/>
          <w:sz w:val="24"/>
          <w:szCs w:val="24"/>
          <w:lang w:eastAsia="pl-PL"/>
        </w:rPr>
      </w:pPr>
      <w:r w:rsidRPr="007C6FF5">
        <w:rPr>
          <w:rFonts w:ascii="Times New Roman" w:eastAsia="Times New Roman" w:hAnsi="Times New Roman" w:cs="Times New Roman"/>
          <w:b/>
          <w:bCs/>
          <w:sz w:val="24"/>
          <w:szCs w:val="24"/>
          <w:lang w:eastAsia="pl-PL"/>
        </w:rPr>
        <w:t xml:space="preserve">e) </w:t>
      </w:r>
      <w:r w:rsidRPr="007C6FF5">
        <w:rPr>
          <w:rFonts w:ascii="Times New Roman" w:eastAsia="Times New Roman" w:hAnsi="Times New Roman" w:cs="Times New Roman"/>
          <w:b/>
          <w:bCs/>
          <w:sz w:val="24"/>
          <w:szCs w:val="24"/>
          <w:u w:val="single"/>
          <w:lang w:eastAsia="pl-PL"/>
        </w:rPr>
        <w:t>projekt Uchwały Nr V.30.2024</w:t>
      </w:r>
      <w:r w:rsidRPr="007C6FF5">
        <w:rPr>
          <w:rFonts w:ascii="Times New Roman" w:hAnsi="Times New Roman" w:cs="Times New Roman"/>
          <w:sz w:val="24"/>
          <w:szCs w:val="24"/>
        </w:rPr>
        <w:t xml:space="preserve"> </w:t>
      </w:r>
      <w:r w:rsidRPr="007C6FF5">
        <w:rPr>
          <w:rFonts w:ascii="Times New Roman" w:eastAsiaTheme="minorEastAsia" w:hAnsi="Times New Roman" w:cs="Times New Roman"/>
          <w:bCs/>
          <w:sz w:val="24"/>
          <w:szCs w:val="24"/>
          <w:lang w:eastAsia="pl-PL"/>
        </w:rPr>
        <w:t>w sprawie</w:t>
      </w:r>
      <w:r w:rsidRPr="007C6FF5">
        <w:rPr>
          <w:rFonts w:ascii="Times New Roman" w:hAnsi="Times New Roman" w:cs="Times New Roman"/>
          <w:sz w:val="24"/>
          <w:szCs w:val="24"/>
        </w:rPr>
        <w:t xml:space="preserve"> </w:t>
      </w:r>
      <w:r w:rsidRPr="007C6FF5">
        <w:rPr>
          <w:rFonts w:ascii="Times New Roman" w:eastAsiaTheme="minorEastAsia" w:hAnsi="Times New Roman" w:cs="Times New Roman"/>
          <w:bCs/>
          <w:sz w:val="24"/>
          <w:szCs w:val="24"/>
          <w:lang w:eastAsia="pl-PL"/>
        </w:rPr>
        <w:t>zarządzenia poboru podatku rolnego, podatku leśnego oraz podatku od nieruchomości od osób fizycznych w drodze inkasa, wyznaczenia inkasentów oraz ustalenia wynagrodzenia za inkaso w Gminie Domaradz</w:t>
      </w:r>
    </w:p>
    <w:p w14:paraId="175D9346" w14:textId="04BB9FEB" w:rsidR="001669F1" w:rsidRPr="007C6FF5" w:rsidRDefault="001669F1"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hAnsi="Times New Roman" w:cs="Times New Roman"/>
          <w:sz w:val="24"/>
          <w:szCs w:val="24"/>
        </w:rPr>
        <w:t>Zarządza się pobór podatku rolnego, leśnego oraz od nieruchomości od osób fizycznych w drodze inkasa.</w:t>
      </w:r>
      <w:r w:rsidR="00DC3571" w:rsidRPr="007C6FF5">
        <w:rPr>
          <w:rFonts w:ascii="Times New Roman" w:eastAsiaTheme="minorEastAsia" w:hAnsi="Times New Roman" w:cs="Times New Roman"/>
          <w:sz w:val="24"/>
          <w:szCs w:val="24"/>
          <w:lang w:eastAsia="pl-PL"/>
        </w:rPr>
        <w:t xml:space="preserve"> </w:t>
      </w:r>
    </w:p>
    <w:p w14:paraId="0102F6B4" w14:textId="6D64BDE6" w:rsidR="001669F1" w:rsidRPr="007C6FF5" w:rsidRDefault="001669F1"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Na inkasentów wyznacza się:</w:t>
      </w:r>
    </w:p>
    <w:p w14:paraId="69BF11E8" w14:textId="77777777" w:rsidR="001669F1" w:rsidRPr="007C6FF5" w:rsidRDefault="001669F1" w:rsidP="007C6FF5">
      <w:pPr>
        <w:numPr>
          <w:ilvl w:val="0"/>
          <w:numId w:val="22"/>
        </w:numPr>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Pan Edward Jara – na terenie sołectwa Domaradz.</w:t>
      </w:r>
    </w:p>
    <w:p w14:paraId="621EEC2A" w14:textId="77777777" w:rsidR="001669F1" w:rsidRPr="007C6FF5" w:rsidRDefault="001669F1" w:rsidP="007C6FF5">
      <w:pPr>
        <w:numPr>
          <w:ilvl w:val="0"/>
          <w:numId w:val="22"/>
        </w:numPr>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Pan Tadeusz Koza – terenie sołectwa Golcowa</w:t>
      </w:r>
    </w:p>
    <w:p w14:paraId="67EA76C8" w14:textId="78B83D70" w:rsidR="00DC3571" w:rsidRPr="007C6FF5" w:rsidRDefault="001669F1" w:rsidP="007C6FF5">
      <w:pPr>
        <w:numPr>
          <w:ilvl w:val="0"/>
          <w:numId w:val="22"/>
        </w:numPr>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lastRenderedPageBreak/>
        <w:t>Pan Mateusz Czuba – na terenie sołectwa Barycz.</w:t>
      </w:r>
    </w:p>
    <w:p w14:paraId="4F19F63D" w14:textId="395372F3" w:rsidR="00DC3571" w:rsidRPr="007C6FF5" w:rsidRDefault="00393C1A" w:rsidP="007C6FF5">
      <w:pPr>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Skarbnik omówiła uchwałę.</w:t>
      </w:r>
    </w:p>
    <w:p w14:paraId="74175099" w14:textId="77777777" w:rsidR="00393C1A" w:rsidRPr="007C6FF5" w:rsidRDefault="00393C1A" w:rsidP="007C6FF5">
      <w:pPr>
        <w:spacing w:after="0" w:line="276" w:lineRule="auto"/>
        <w:contextualSpacing/>
        <w:jc w:val="both"/>
        <w:rPr>
          <w:rFonts w:ascii="Times New Roman" w:hAnsi="Times New Roman" w:cs="Times New Roman"/>
          <w:sz w:val="24"/>
          <w:szCs w:val="24"/>
        </w:rPr>
      </w:pPr>
    </w:p>
    <w:p w14:paraId="20FC42DD" w14:textId="3DBAB4D1" w:rsidR="00393C1A" w:rsidRPr="007C6FF5" w:rsidRDefault="00393C1A"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hAnsi="Times New Roman" w:cs="Times New Roman"/>
          <w:sz w:val="24"/>
          <w:szCs w:val="24"/>
          <w:u w:val="single"/>
        </w:rPr>
        <w:t>B. Duplaga</w:t>
      </w:r>
      <w:r w:rsidRPr="007C6FF5">
        <w:rPr>
          <w:rFonts w:ascii="Times New Roman" w:hAnsi="Times New Roman" w:cs="Times New Roman"/>
          <w:sz w:val="24"/>
          <w:szCs w:val="24"/>
        </w:rPr>
        <w:t xml:space="preserve"> zapytała czy </w:t>
      </w:r>
      <w:r w:rsidRPr="007C6FF5">
        <w:rPr>
          <w:rFonts w:ascii="Times New Roman" w:eastAsiaTheme="minorEastAsia" w:hAnsi="Times New Roman" w:cs="Times New Roman"/>
          <w:sz w:val="24"/>
          <w:szCs w:val="24"/>
          <w:lang w:eastAsia="pl-PL"/>
        </w:rPr>
        <w:t>p</w:t>
      </w:r>
      <w:r w:rsidRPr="007C6FF5">
        <w:rPr>
          <w:rFonts w:ascii="Times New Roman" w:eastAsiaTheme="minorEastAsia" w:hAnsi="Times New Roman" w:cs="Times New Roman"/>
          <w:sz w:val="24"/>
          <w:szCs w:val="24"/>
          <w:lang w:eastAsia="pl-PL"/>
        </w:rPr>
        <w:t>rocent pozostaje ten sam.</w:t>
      </w:r>
    </w:p>
    <w:p w14:paraId="0C0CEE09" w14:textId="68AFAC93" w:rsidR="00393C1A" w:rsidRPr="007C6FF5" w:rsidRDefault="00393C1A" w:rsidP="007C6FF5">
      <w:pPr>
        <w:spacing w:after="0" w:line="276" w:lineRule="auto"/>
        <w:contextualSpacing/>
        <w:jc w:val="both"/>
        <w:rPr>
          <w:rFonts w:ascii="Times New Roman" w:eastAsiaTheme="minorEastAsia" w:hAnsi="Times New Roman" w:cs="Times New Roman"/>
          <w:sz w:val="24"/>
          <w:szCs w:val="24"/>
          <w:lang w:eastAsia="pl-PL"/>
        </w:rPr>
      </w:pPr>
      <w:r w:rsidRPr="007C6FF5">
        <w:rPr>
          <w:rFonts w:ascii="Times New Roman" w:hAnsi="Times New Roman" w:cs="Times New Roman"/>
          <w:sz w:val="24"/>
          <w:szCs w:val="24"/>
          <w:u w:val="single"/>
        </w:rPr>
        <w:t>Skarbnik GD</w:t>
      </w:r>
      <w:r w:rsidRPr="007C6FF5">
        <w:rPr>
          <w:rFonts w:ascii="Times New Roman" w:hAnsi="Times New Roman" w:cs="Times New Roman"/>
          <w:sz w:val="24"/>
          <w:szCs w:val="24"/>
        </w:rPr>
        <w:t xml:space="preserve"> </w:t>
      </w:r>
      <w:r w:rsidRPr="007C6FF5">
        <w:rPr>
          <w:rFonts w:ascii="Times New Roman" w:eastAsiaTheme="minorEastAsia" w:hAnsi="Times New Roman" w:cs="Times New Roman"/>
          <w:sz w:val="24"/>
          <w:szCs w:val="24"/>
          <w:lang w:eastAsia="pl-PL"/>
        </w:rPr>
        <w:t>procent pozostaje ten sam</w:t>
      </w:r>
    </w:p>
    <w:p w14:paraId="367C75AB" w14:textId="77777777" w:rsidR="00393C1A" w:rsidRPr="007C6FF5" w:rsidRDefault="00393C1A" w:rsidP="007C6FF5">
      <w:pPr>
        <w:spacing w:after="0" w:line="276" w:lineRule="auto"/>
        <w:contextualSpacing/>
        <w:jc w:val="both"/>
        <w:rPr>
          <w:rFonts w:ascii="Times New Roman" w:hAnsi="Times New Roman" w:cs="Times New Roman"/>
          <w:sz w:val="24"/>
          <w:szCs w:val="24"/>
        </w:rPr>
      </w:pPr>
    </w:p>
    <w:p w14:paraId="43F459B9" w14:textId="69E7DE07" w:rsidR="001669F1" w:rsidRPr="007C6FF5" w:rsidRDefault="00DC3571" w:rsidP="007C6FF5">
      <w:pPr>
        <w:spacing w:after="0" w:line="276" w:lineRule="auto"/>
        <w:jc w:val="both"/>
        <w:rPr>
          <w:rFonts w:ascii="Times New Roman" w:eastAsiaTheme="minorEastAsia" w:hAnsi="Times New Roman" w:cs="Times New Roman"/>
          <w:sz w:val="24"/>
          <w:szCs w:val="24"/>
          <w:u w:val="single"/>
          <w:lang w:eastAsia="pl-PL"/>
        </w:rPr>
      </w:pPr>
      <w:r w:rsidRPr="007C6FF5">
        <w:rPr>
          <w:rFonts w:ascii="Times New Roman" w:eastAsiaTheme="minorEastAsia" w:hAnsi="Times New Roman" w:cs="Times New Roman"/>
          <w:sz w:val="24"/>
          <w:szCs w:val="24"/>
          <w:u w:val="single"/>
          <w:lang w:eastAsia="pl-PL"/>
        </w:rPr>
        <w:t>Sołtysi Domaradz, Golcowa i Barycz wyłączyli się z głosowania</w:t>
      </w:r>
    </w:p>
    <w:p w14:paraId="69F26345" w14:textId="77777777" w:rsidR="001669F1" w:rsidRPr="007C6FF5" w:rsidRDefault="001669F1"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7F1F544F" w14:textId="4028BB25"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12D745A8" w14:textId="06B8AD27"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w:t>
      </w:r>
      <w:r w:rsidR="00DC3571" w:rsidRPr="007C6FF5">
        <w:rPr>
          <w:rFonts w:ascii="Times New Roman" w:hAnsi="Times New Roman" w:cs="Times New Roman"/>
          <w:b/>
          <w:sz w:val="24"/>
          <w:szCs w:val="24"/>
        </w:rPr>
        <w:t>3</w:t>
      </w:r>
      <w:r w:rsidRPr="007C6FF5">
        <w:rPr>
          <w:rFonts w:ascii="Times New Roman" w:hAnsi="Times New Roman" w:cs="Times New Roman"/>
          <w:b/>
          <w:sz w:val="24"/>
          <w:szCs w:val="24"/>
        </w:rPr>
        <w:t>,  przeciw- 0,  wstrzymało się – 0.</w:t>
      </w:r>
    </w:p>
    <w:p w14:paraId="6797ED9C" w14:textId="37C083AE"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V.30.2024 uchwała została przyjęta </w:t>
      </w:r>
    </w:p>
    <w:p w14:paraId="5CD22175" w14:textId="0AFA4D84" w:rsidR="00031720" w:rsidRPr="007C6FF5" w:rsidRDefault="00031720" w:rsidP="007C6FF5">
      <w:pPr>
        <w:spacing w:after="0" w:line="276" w:lineRule="auto"/>
        <w:jc w:val="both"/>
        <w:rPr>
          <w:rFonts w:ascii="Times New Roman" w:eastAsiaTheme="minorEastAsia" w:hAnsi="Times New Roman" w:cs="Times New Roman"/>
          <w:color w:val="000000"/>
          <w:sz w:val="24"/>
          <w:szCs w:val="24"/>
        </w:rPr>
      </w:pPr>
    </w:p>
    <w:p w14:paraId="4BF652D0" w14:textId="4F7BA680" w:rsidR="001669F1" w:rsidRPr="007C6FF5" w:rsidRDefault="00AB5EE4"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eastAsiaTheme="minorEastAsia" w:hAnsi="Times New Roman" w:cs="Times New Roman"/>
          <w:b/>
          <w:color w:val="000000"/>
          <w:sz w:val="24"/>
          <w:szCs w:val="24"/>
        </w:rPr>
        <w:t>f)</w:t>
      </w:r>
      <w:r w:rsidRPr="007C6FF5">
        <w:rPr>
          <w:rFonts w:ascii="Times New Roman" w:eastAsia="Times New Roman" w:hAnsi="Times New Roman" w:cs="Times New Roman"/>
          <w:b/>
          <w:bCs/>
          <w:sz w:val="24"/>
          <w:szCs w:val="24"/>
          <w:u w:val="single"/>
          <w:lang w:eastAsia="pl-PL"/>
        </w:rPr>
        <w:t xml:space="preserve"> projekt Uchwały Nr V.31.2024</w:t>
      </w:r>
      <w:r w:rsidRPr="007C6FF5">
        <w:rPr>
          <w:rFonts w:ascii="Times New Roman" w:hAnsi="Times New Roman" w:cs="Times New Roman"/>
          <w:sz w:val="24"/>
          <w:szCs w:val="24"/>
        </w:rPr>
        <w:t xml:space="preserve"> </w:t>
      </w:r>
      <w:r w:rsidRPr="007C6FF5">
        <w:rPr>
          <w:rFonts w:ascii="Times New Roman" w:eastAsiaTheme="minorEastAsia" w:hAnsi="Times New Roman" w:cs="Times New Roman"/>
          <w:sz w:val="24"/>
          <w:szCs w:val="24"/>
          <w:lang w:eastAsia="pl-PL"/>
        </w:rPr>
        <w:t xml:space="preserve"> zmieniająca uchwałę w sprawie zarządzenia poboru opłaty za gospodarowanie odpadami komunalnymi w drodze inkasa oraz wyznaczenia </w:t>
      </w:r>
      <w:r w:rsidR="007C6FF5">
        <w:rPr>
          <w:rFonts w:ascii="Times New Roman" w:eastAsiaTheme="minorEastAsia" w:hAnsi="Times New Roman" w:cs="Times New Roman"/>
          <w:sz w:val="24"/>
          <w:szCs w:val="24"/>
          <w:lang w:eastAsia="pl-PL"/>
        </w:rPr>
        <w:t xml:space="preserve">           </w:t>
      </w:r>
      <w:r w:rsidRPr="007C6FF5">
        <w:rPr>
          <w:rFonts w:ascii="Times New Roman" w:eastAsiaTheme="minorEastAsia" w:hAnsi="Times New Roman" w:cs="Times New Roman"/>
          <w:sz w:val="24"/>
          <w:szCs w:val="24"/>
          <w:lang w:eastAsia="pl-PL"/>
        </w:rPr>
        <w:t>i określenia wysokości wynagrodzenia inkasentów</w:t>
      </w:r>
      <w:r w:rsidR="00393C1A" w:rsidRPr="007C6FF5">
        <w:rPr>
          <w:rFonts w:ascii="Times New Roman" w:eastAsiaTheme="minorEastAsia" w:hAnsi="Times New Roman" w:cs="Times New Roman"/>
          <w:sz w:val="24"/>
          <w:szCs w:val="24"/>
          <w:lang w:eastAsia="pl-PL"/>
        </w:rPr>
        <w:t>,</w:t>
      </w:r>
    </w:p>
    <w:p w14:paraId="3D7BF9F7" w14:textId="77777777" w:rsidR="00393C1A" w:rsidRPr="007C6FF5" w:rsidRDefault="00393C1A" w:rsidP="007C6FF5">
      <w:pPr>
        <w:spacing w:after="0" w:line="276" w:lineRule="auto"/>
        <w:jc w:val="both"/>
        <w:rPr>
          <w:rFonts w:ascii="Times New Roman" w:hAnsi="Times New Roman" w:cs="Times New Roman"/>
          <w:sz w:val="24"/>
          <w:szCs w:val="24"/>
        </w:rPr>
      </w:pPr>
    </w:p>
    <w:p w14:paraId="43449F6F" w14:textId="77777777" w:rsidR="001669F1" w:rsidRPr="007C6FF5" w:rsidRDefault="001669F1"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W uchwale Nr XII.84.2019 Rady Gminy Domaradz z dnia 12 listopada 2019 r. w sprawie zarządzenia poboru opłaty za gospodarowanie odpadami komunalnymi w drodze inkasa oraz wyznaczenia i określenia wysokości wynagrodzenia inkasentów, wprowadza się następującą zmianę: w § 2 ust. 3 otrzymuje brzmienie:</w:t>
      </w:r>
    </w:p>
    <w:p w14:paraId="6F4FCD1E" w14:textId="77777777" w:rsidR="001669F1" w:rsidRPr="007C6FF5" w:rsidRDefault="001669F1"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„3. Pan Mateusz Czuba – na terenie sołectwa Barycz”.</w:t>
      </w:r>
    </w:p>
    <w:p w14:paraId="5CB9EC80" w14:textId="3060AE54" w:rsidR="00DC3571" w:rsidRPr="007C6FF5" w:rsidRDefault="00393C1A" w:rsidP="007C6FF5">
      <w:pPr>
        <w:spacing w:after="0" w:line="276" w:lineRule="auto"/>
        <w:jc w:val="both"/>
        <w:rPr>
          <w:rFonts w:ascii="Times New Roman" w:eastAsiaTheme="minorEastAsia" w:hAnsi="Times New Roman" w:cs="Times New Roman"/>
          <w:sz w:val="24"/>
          <w:szCs w:val="24"/>
          <w:lang w:eastAsia="pl-PL"/>
        </w:rPr>
      </w:pPr>
      <w:r w:rsidRPr="007C6FF5">
        <w:rPr>
          <w:rFonts w:ascii="Times New Roman" w:eastAsiaTheme="minorEastAsia" w:hAnsi="Times New Roman" w:cs="Times New Roman"/>
          <w:sz w:val="24"/>
          <w:szCs w:val="24"/>
          <w:lang w:eastAsia="pl-PL"/>
        </w:rPr>
        <w:t>Skarbnik omówiła paragraf 3 – zmiana.</w:t>
      </w:r>
    </w:p>
    <w:p w14:paraId="4D23DD1C" w14:textId="77777777" w:rsidR="00393C1A" w:rsidRPr="007C6FF5" w:rsidRDefault="00393C1A" w:rsidP="007C6FF5">
      <w:pPr>
        <w:spacing w:after="0" w:line="276" w:lineRule="auto"/>
        <w:jc w:val="both"/>
        <w:rPr>
          <w:rFonts w:ascii="Times New Roman" w:eastAsiaTheme="minorEastAsia" w:hAnsi="Times New Roman" w:cs="Times New Roman"/>
          <w:sz w:val="24"/>
          <w:szCs w:val="24"/>
          <w:u w:val="single"/>
          <w:lang w:eastAsia="pl-PL"/>
        </w:rPr>
      </w:pPr>
    </w:p>
    <w:p w14:paraId="5E22B841" w14:textId="750390B8" w:rsidR="00DC3571" w:rsidRPr="007C6FF5" w:rsidRDefault="00DC3571" w:rsidP="007C6FF5">
      <w:pPr>
        <w:spacing w:after="0" w:line="276" w:lineRule="auto"/>
        <w:jc w:val="both"/>
        <w:rPr>
          <w:rFonts w:ascii="Times New Roman" w:eastAsiaTheme="minorEastAsia" w:hAnsi="Times New Roman" w:cs="Times New Roman"/>
          <w:sz w:val="24"/>
          <w:szCs w:val="24"/>
          <w:u w:val="single"/>
          <w:lang w:eastAsia="pl-PL"/>
        </w:rPr>
      </w:pPr>
      <w:r w:rsidRPr="007C6FF5">
        <w:rPr>
          <w:rFonts w:ascii="Times New Roman" w:eastAsiaTheme="minorEastAsia" w:hAnsi="Times New Roman" w:cs="Times New Roman"/>
          <w:sz w:val="24"/>
          <w:szCs w:val="24"/>
          <w:u w:val="single"/>
          <w:lang w:eastAsia="pl-PL"/>
        </w:rPr>
        <w:t>Sołtysi Domaradz, Golcowa i Barycz wyłączyli się z głosowania</w:t>
      </w:r>
    </w:p>
    <w:p w14:paraId="6578C069" w14:textId="77777777" w:rsidR="001669F1" w:rsidRPr="007C6FF5" w:rsidRDefault="001669F1"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Przewodniczący poddał w/w projekt uchwały pod imienne głosowanie:</w:t>
      </w:r>
    </w:p>
    <w:p w14:paraId="75A04F7B" w14:textId="72FA9A1E" w:rsidR="00F34399" w:rsidRPr="007C6FF5" w:rsidRDefault="00F34399"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Głosowała 15 radnych</w:t>
      </w:r>
    </w:p>
    <w:p w14:paraId="647A5B60" w14:textId="77777777"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za – 15,  przeciw- 0,  wstrzymało się – 0.</w:t>
      </w:r>
    </w:p>
    <w:p w14:paraId="45106CE8" w14:textId="77777777" w:rsidR="001669F1" w:rsidRPr="007C6FF5" w:rsidRDefault="001669F1" w:rsidP="007C6FF5">
      <w:pPr>
        <w:spacing w:line="276" w:lineRule="auto"/>
        <w:contextualSpacing/>
        <w:jc w:val="both"/>
        <w:rPr>
          <w:rFonts w:ascii="Times New Roman" w:hAnsi="Times New Roman" w:cs="Times New Roman"/>
          <w:b/>
          <w:sz w:val="24"/>
          <w:szCs w:val="24"/>
        </w:rPr>
      </w:pPr>
      <w:r w:rsidRPr="007C6FF5">
        <w:rPr>
          <w:rFonts w:ascii="Times New Roman" w:hAnsi="Times New Roman" w:cs="Times New Roman"/>
          <w:b/>
          <w:sz w:val="24"/>
          <w:szCs w:val="24"/>
        </w:rPr>
        <w:t xml:space="preserve">Uchwała Nr V.31.2024 uchwała została przyjęta </w:t>
      </w:r>
    </w:p>
    <w:p w14:paraId="20F09CBE" w14:textId="77777777" w:rsidR="00AB5EE4" w:rsidRPr="007C6FF5" w:rsidRDefault="00AB5EE4" w:rsidP="007C6FF5">
      <w:pPr>
        <w:spacing w:after="0" w:line="276" w:lineRule="auto"/>
        <w:jc w:val="both"/>
        <w:rPr>
          <w:rFonts w:ascii="Times New Roman" w:eastAsiaTheme="minorEastAsia" w:hAnsi="Times New Roman" w:cs="Times New Roman"/>
          <w:color w:val="000000"/>
          <w:sz w:val="24"/>
          <w:szCs w:val="24"/>
        </w:rPr>
      </w:pPr>
    </w:p>
    <w:p w14:paraId="628AC6EE" w14:textId="77777777" w:rsidR="001669F1" w:rsidRPr="007C6FF5" w:rsidRDefault="001669F1"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10. Wolne wnioski i informacje.</w:t>
      </w:r>
    </w:p>
    <w:p w14:paraId="313EE80B" w14:textId="77777777" w:rsidR="001669F1" w:rsidRPr="007C6FF5" w:rsidRDefault="001669F1" w:rsidP="007C6FF5">
      <w:pPr>
        <w:spacing w:after="0" w:line="276" w:lineRule="auto"/>
        <w:jc w:val="both"/>
        <w:rPr>
          <w:rFonts w:ascii="Times New Roman" w:hAnsi="Times New Roman" w:cs="Times New Roman"/>
          <w:sz w:val="24"/>
          <w:szCs w:val="24"/>
        </w:rPr>
      </w:pPr>
    </w:p>
    <w:p w14:paraId="76A0AA8B" w14:textId="43D3D638" w:rsidR="002A619C" w:rsidRPr="007C6FF5" w:rsidRDefault="00B448BD"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Przewodniczący RG </w:t>
      </w:r>
      <w:r w:rsidR="00BD1956" w:rsidRPr="007C6FF5">
        <w:rPr>
          <w:rFonts w:ascii="Times New Roman" w:hAnsi="Times New Roman" w:cs="Times New Roman"/>
          <w:sz w:val="24"/>
          <w:szCs w:val="24"/>
        </w:rPr>
        <w:t xml:space="preserve">zwrócił się do radnych o </w:t>
      </w:r>
      <w:r w:rsidR="00EF17F6" w:rsidRPr="007C6FF5">
        <w:rPr>
          <w:rFonts w:ascii="Times New Roman" w:hAnsi="Times New Roman" w:cs="Times New Roman"/>
          <w:sz w:val="24"/>
          <w:szCs w:val="24"/>
        </w:rPr>
        <w:t>składani</w:t>
      </w:r>
      <w:r w:rsidR="00BD1956" w:rsidRPr="007C6FF5">
        <w:rPr>
          <w:rFonts w:ascii="Times New Roman" w:hAnsi="Times New Roman" w:cs="Times New Roman"/>
          <w:sz w:val="24"/>
          <w:szCs w:val="24"/>
        </w:rPr>
        <w:t>e</w:t>
      </w:r>
      <w:r w:rsidR="00EF17F6" w:rsidRPr="007C6FF5">
        <w:rPr>
          <w:rFonts w:ascii="Times New Roman" w:hAnsi="Times New Roman" w:cs="Times New Roman"/>
          <w:sz w:val="24"/>
          <w:szCs w:val="24"/>
        </w:rPr>
        <w:t xml:space="preserve"> wniosków i </w:t>
      </w:r>
      <w:r w:rsidR="002A619C" w:rsidRPr="007C6FF5">
        <w:rPr>
          <w:rFonts w:ascii="Times New Roman" w:hAnsi="Times New Roman" w:cs="Times New Roman"/>
          <w:sz w:val="24"/>
          <w:szCs w:val="24"/>
        </w:rPr>
        <w:t>przekazywanie i</w:t>
      </w:r>
      <w:r w:rsidR="00EF17F6" w:rsidRPr="007C6FF5">
        <w:rPr>
          <w:rFonts w:ascii="Times New Roman" w:hAnsi="Times New Roman" w:cs="Times New Roman"/>
          <w:sz w:val="24"/>
          <w:szCs w:val="24"/>
        </w:rPr>
        <w:t>nformacji</w:t>
      </w:r>
      <w:r w:rsidR="00650CDD" w:rsidRPr="007C6FF5">
        <w:rPr>
          <w:rFonts w:ascii="Times New Roman" w:hAnsi="Times New Roman" w:cs="Times New Roman"/>
          <w:sz w:val="24"/>
          <w:szCs w:val="24"/>
        </w:rPr>
        <w:t>.</w:t>
      </w:r>
    </w:p>
    <w:p w14:paraId="58314049" w14:textId="77777777" w:rsidR="00393C1A" w:rsidRPr="007C6FF5" w:rsidRDefault="00393C1A" w:rsidP="007C6FF5">
      <w:pPr>
        <w:spacing w:after="0" w:line="276" w:lineRule="auto"/>
        <w:jc w:val="both"/>
        <w:rPr>
          <w:rFonts w:ascii="Times New Roman" w:hAnsi="Times New Roman" w:cs="Times New Roman"/>
          <w:sz w:val="24"/>
          <w:szCs w:val="24"/>
        </w:rPr>
      </w:pPr>
    </w:p>
    <w:p w14:paraId="747C1C43" w14:textId="5B932359" w:rsidR="00393C1A" w:rsidRPr="007C6FF5" w:rsidRDefault="00393C1A"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Sołtysi podziękowali za otrzymane zaświadczenia i przeprowadzone wybory.</w:t>
      </w:r>
    </w:p>
    <w:p w14:paraId="36BFE73F" w14:textId="6D745635" w:rsidR="00393C1A" w:rsidRPr="007C6FF5" w:rsidRDefault="00393C1A"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Wnioski</w:t>
      </w:r>
    </w:p>
    <w:p w14:paraId="0A79F0BF" w14:textId="77777777" w:rsidR="00393C1A" w:rsidRPr="007C6FF5" w:rsidRDefault="00393C1A"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u w:val="single"/>
        </w:rPr>
        <w:t>S</w:t>
      </w:r>
      <w:r w:rsidRPr="007C6FF5">
        <w:rPr>
          <w:rFonts w:ascii="Times New Roman" w:hAnsi="Times New Roman" w:cs="Times New Roman"/>
          <w:sz w:val="24"/>
          <w:szCs w:val="24"/>
          <w:u w:val="single"/>
        </w:rPr>
        <w:t>ołtys T. Koza</w:t>
      </w:r>
      <w:r w:rsidRPr="007C6FF5">
        <w:rPr>
          <w:rFonts w:ascii="Times New Roman" w:hAnsi="Times New Roman" w:cs="Times New Roman"/>
          <w:sz w:val="24"/>
          <w:szCs w:val="24"/>
          <w:u w:val="single"/>
        </w:rPr>
        <w:t xml:space="preserve"> </w:t>
      </w:r>
    </w:p>
    <w:p w14:paraId="6D3CE10C" w14:textId="6768D278" w:rsidR="000206B7" w:rsidRPr="007C6FF5" w:rsidRDefault="000206B7"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Wyko</w:t>
      </w:r>
      <w:r w:rsidR="00393C1A" w:rsidRPr="007C6FF5">
        <w:rPr>
          <w:rFonts w:ascii="Times New Roman" w:hAnsi="Times New Roman" w:cs="Times New Roman"/>
          <w:sz w:val="24"/>
          <w:szCs w:val="24"/>
        </w:rPr>
        <w:t xml:space="preserve">nać dojazd (dojście) do domu nr </w:t>
      </w:r>
      <w:r w:rsidRPr="007C6FF5">
        <w:rPr>
          <w:rFonts w:ascii="Times New Roman" w:hAnsi="Times New Roman" w:cs="Times New Roman"/>
          <w:sz w:val="24"/>
          <w:szCs w:val="24"/>
        </w:rPr>
        <w:t>467 do Pani Agnieszki</w:t>
      </w:r>
      <w:r w:rsidR="00393C1A" w:rsidRP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w Golcowej - wykosić trawę </w:t>
      </w:r>
      <w:r w:rsid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i  utwardzić </w:t>
      </w:r>
    </w:p>
    <w:p w14:paraId="53926E36" w14:textId="5A2CF9D9"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Poszerzyć i utwardzić pobocza na drodze Golcowa – Ropa oraz wyciąć zakrzaczenia </w:t>
      </w:r>
    </w:p>
    <w:p w14:paraId="231C2485" w14:textId="77777777" w:rsidR="00393C1A" w:rsidRPr="007C6FF5" w:rsidRDefault="00393C1A"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u w:val="single"/>
        </w:rPr>
        <w:t>E. Mazur</w:t>
      </w:r>
      <w:r w:rsidRPr="007C6FF5">
        <w:rPr>
          <w:rFonts w:ascii="Times New Roman" w:hAnsi="Times New Roman" w:cs="Times New Roman"/>
          <w:sz w:val="24"/>
          <w:szCs w:val="24"/>
          <w:u w:val="single"/>
        </w:rPr>
        <w:t xml:space="preserve"> </w:t>
      </w:r>
    </w:p>
    <w:p w14:paraId="339AFA57" w14:textId="09B1C023" w:rsidR="000206B7" w:rsidRPr="007C6FF5" w:rsidRDefault="000206B7"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Usunąć zalegające płyty azbestowe w Golcowej </w:t>
      </w:r>
    </w:p>
    <w:p w14:paraId="5B82A496" w14:textId="30FD3D2C" w:rsidR="000206B7" w:rsidRPr="007C6FF5" w:rsidRDefault="000206B7"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Wymienić lampy sodowe na Ledy ( 13 lamp) w kierunku Różanka – Przysietnica </w:t>
      </w:r>
    </w:p>
    <w:p w14:paraId="501521D8" w14:textId="55C04737" w:rsidR="00393C1A" w:rsidRPr="007C6FF5" w:rsidRDefault="00393C1A"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B. Chyłek</w:t>
      </w:r>
    </w:p>
    <w:p w14:paraId="3DF0E52F" w14:textId="4FFA4AD1"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Wymienić kratki metalowe od strony drogi wojewódzkiej przy wjeździe do OSP Barycz </w:t>
      </w:r>
    </w:p>
    <w:p w14:paraId="5D951BFB" w14:textId="4C78EA76"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Wyciąć drzewa i gałęzie przy drodze w kierunku Golcowa – Jahońki od strony Domaradza </w:t>
      </w:r>
    </w:p>
    <w:p w14:paraId="3C5F5934" w14:textId="2D7472E7" w:rsidR="000206B7" w:rsidRPr="007C6FF5" w:rsidRDefault="00393C1A"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lastRenderedPageBreak/>
        <w:t>M. Czuba</w:t>
      </w:r>
      <w:r w:rsidRPr="007C6FF5">
        <w:rPr>
          <w:rFonts w:ascii="Times New Roman" w:hAnsi="Times New Roman" w:cs="Times New Roman"/>
          <w:sz w:val="24"/>
          <w:szCs w:val="24"/>
          <w:u w:val="single"/>
        </w:rPr>
        <w:t xml:space="preserve"> </w:t>
      </w:r>
      <w:r w:rsidR="000206B7" w:rsidRPr="007C6FF5">
        <w:rPr>
          <w:rFonts w:ascii="Times New Roman" w:hAnsi="Times New Roman" w:cs="Times New Roman"/>
          <w:sz w:val="24"/>
          <w:szCs w:val="24"/>
        </w:rPr>
        <w:t xml:space="preserve">Usunąć zakrzaczenia i uzupełnić ubytki w asfalcie na drodze nad kościołem         </w:t>
      </w:r>
      <w:r w:rsidR="007C6FF5">
        <w:rPr>
          <w:rFonts w:ascii="Times New Roman" w:hAnsi="Times New Roman" w:cs="Times New Roman"/>
          <w:sz w:val="24"/>
          <w:szCs w:val="24"/>
        </w:rPr>
        <w:t xml:space="preserve">         </w:t>
      </w:r>
      <w:r w:rsidR="000206B7" w:rsidRPr="007C6FF5">
        <w:rPr>
          <w:rFonts w:ascii="Times New Roman" w:hAnsi="Times New Roman" w:cs="Times New Roman"/>
          <w:sz w:val="24"/>
          <w:szCs w:val="24"/>
        </w:rPr>
        <w:t xml:space="preserve">w Baryczy </w:t>
      </w:r>
    </w:p>
    <w:p w14:paraId="30EE04BF" w14:textId="385EE2E9" w:rsidR="000206B7" w:rsidRPr="007C6FF5" w:rsidRDefault="00393C1A"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J. Bator</w:t>
      </w:r>
      <w:r w:rsidRPr="007C6FF5">
        <w:rPr>
          <w:rFonts w:ascii="Times New Roman" w:hAnsi="Times New Roman" w:cs="Times New Roman"/>
          <w:sz w:val="24"/>
          <w:szCs w:val="24"/>
        </w:rPr>
        <w:t xml:space="preserve"> </w:t>
      </w:r>
      <w:r w:rsidR="000206B7" w:rsidRPr="007C6FF5">
        <w:rPr>
          <w:rFonts w:ascii="Times New Roman" w:hAnsi="Times New Roman" w:cs="Times New Roman"/>
          <w:sz w:val="24"/>
          <w:szCs w:val="24"/>
        </w:rPr>
        <w:t xml:space="preserve">Podsypać pobocza drogi Golcowa – Magierów (droga powiatowa) pozostałością masy bitumicznej (asfaltu) w porozumieniu z powiatem. (200-300 m) </w:t>
      </w:r>
    </w:p>
    <w:p w14:paraId="35F54295" w14:textId="77777777" w:rsidR="00DA2114" w:rsidRPr="007C6FF5" w:rsidRDefault="00DA2114" w:rsidP="007C6FF5">
      <w:pPr>
        <w:spacing w:line="276" w:lineRule="auto"/>
        <w:contextualSpacing/>
        <w:jc w:val="both"/>
        <w:rPr>
          <w:rFonts w:ascii="Times New Roman" w:hAnsi="Times New Roman" w:cs="Times New Roman"/>
          <w:sz w:val="24"/>
          <w:szCs w:val="24"/>
          <w:u w:val="single"/>
        </w:rPr>
      </w:pPr>
    </w:p>
    <w:p w14:paraId="12402FF2" w14:textId="36C7E3A1" w:rsidR="00DA2114" w:rsidRPr="007C6FF5" w:rsidRDefault="00DA2114"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W. Krupa</w:t>
      </w:r>
      <w:r w:rsidRPr="007C6FF5">
        <w:rPr>
          <w:rFonts w:ascii="Times New Roman" w:hAnsi="Times New Roman" w:cs="Times New Roman"/>
          <w:sz w:val="24"/>
          <w:szCs w:val="24"/>
        </w:rPr>
        <w:t xml:space="preserve"> poruszyła sprawę mostu Pański Zatyle Dolne – chodzi o bezpieczeństwo – to nie jest wniosek, a chodzi o przebudowę tego mostu czego domagają się mieszkańcy. Droga jest droga krajowa, ale trzeba podjąć rozmowy i działania tak jak w sprawie przejścia dla pieszych. Radna odczytała pismo z GDDKiA. Prośba o zajęcie się tymi problemami </w:t>
      </w:r>
      <w:r w:rsidR="007C6FF5">
        <w:rPr>
          <w:rFonts w:ascii="Times New Roman" w:hAnsi="Times New Roman" w:cs="Times New Roman"/>
          <w:sz w:val="24"/>
          <w:szCs w:val="24"/>
        </w:rPr>
        <w:t xml:space="preserve">                   </w:t>
      </w:r>
      <w:r w:rsidRPr="007C6FF5">
        <w:rPr>
          <w:rFonts w:ascii="Times New Roman" w:hAnsi="Times New Roman" w:cs="Times New Roman"/>
          <w:sz w:val="24"/>
          <w:szCs w:val="24"/>
        </w:rPr>
        <w:t>i podjęcie działań.</w:t>
      </w:r>
    </w:p>
    <w:p w14:paraId="66E8F65D" w14:textId="37AFE2DF" w:rsidR="00DA2114" w:rsidRPr="007C6FF5" w:rsidRDefault="00DA2114"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B. Duplaga</w:t>
      </w:r>
      <w:r w:rsidRPr="007C6FF5">
        <w:rPr>
          <w:rFonts w:ascii="Times New Roman" w:hAnsi="Times New Roman" w:cs="Times New Roman"/>
          <w:sz w:val="24"/>
          <w:szCs w:val="24"/>
        </w:rPr>
        <w:t xml:space="preserve"> zwróciła uwagę, że inwestycje drogowe realizowane są z tego budżetu zza poprzedniego wójta, a mieszkańcy liczą , że Wójt GD będzie pozyskiwał nowe zewnętrzne dofinansowania  i dotacje.</w:t>
      </w:r>
    </w:p>
    <w:p w14:paraId="3638D998" w14:textId="62746217" w:rsidR="000206B7" w:rsidRPr="007C6FF5" w:rsidRDefault="00393C1A"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u w:val="single"/>
        </w:rPr>
        <w:t xml:space="preserve">D. Fic </w:t>
      </w:r>
      <w:r w:rsidR="000206B7" w:rsidRPr="007C6FF5">
        <w:rPr>
          <w:rFonts w:ascii="Times New Roman" w:hAnsi="Times New Roman" w:cs="Times New Roman"/>
          <w:sz w:val="24"/>
          <w:szCs w:val="24"/>
        </w:rPr>
        <w:t xml:space="preserve">Dołożyć lampę na Rolach koło mostu i wymienić 2 lampy droga Domaradz- Podhyb </w:t>
      </w:r>
    </w:p>
    <w:p w14:paraId="39364075" w14:textId="77777777" w:rsidR="00393C1A" w:rsidRPr="007C6FF5" w:rsidRDefault="00393C1A" w:rsidP="007C6FF5">
      <w:p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u w:val="single"/>
        </w:rPr>
        <w:t xml:space="preserve">D. Bryś </w:t>
      </w:r>
    </w:p>
    <w:p w14:paraId="3E007DA0" w14:textId="715394DA"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Założyć lampy oświetleniowe przy drodze nr 2034 Domaradz – Podlas – dalsza kontynuacja </w:t>
      </w:r>
    </w:p>
    <w:p w14:paraId="33E0420F" w14:textId="49FE2B17"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Założyć kilka lamp oświetleniowych na istniejących słupach energetycznych przy drodze </w:t>
      </w:r>
      <w:r w:rsid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nr 2091 ( droga przy przystanku w kierunku Brzozowa w górę)        </w:t>
      </w:r>
    </w:p>
    <w:p w14:paraId="3D53189C" w14:textId="30D8E3E3" w:rsidR="000206B7" w:rsidRPr="007C6FF5" w:rsidRDefault="00393C1A"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K. Wójcik</w:t>
      </w:r>
      <w:r w:rsidRPr="007C6FF5">
        <w:rPr>
          <w:rFonts w:ascii="Times New Roman" w:hAnsi="Times New Roman" w:cs="Times New Roman"/>
          <w:sz w:val="24"/>
          <w:szCs w:val="24"/>
          <w:u w:val="single"/>
        </w:rPr>
        <w:t xml:space="preserve"> </w:t>
      </w:r>
      <w:r w:rsidR="000206B7" w:rsidRPr="007C6FF5">
        <w:rPr>
          <w:rFonts w:ascii="Times New Roman" w:hAnsi="Times New Roman" w:cs="Times New Roman"/>
          <w:sz w:val="24"/>
          <w:szCs w:val="24"/>
        </w:rPr>
        <w:t xml:space="preserve">Wyczyścić korytka i przepusty na nowo wykonanym chodniku - Przysiółek Zagumnie w kierunku Góra przy drodze gminnej nr 4884 oraz nr 5623                          </w:t>
      </w:r>
    </w:p>
    <w:p w14:paraId="46FD1D59" w14:textId="5FB191C3" w:rsidR="00393C1A" w:rsidRPr="007C6FF5" w:rsidRDefault="00393C1A"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u w:val="single"/>
        </w:rPr>
        <w:t>J. Herbut</w:t>
      </w:r>
    </w:p>
    <w:p w14:paraId="37E3E660" w14:textId="02A689B9"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Nawiezienie kamienia i podsypanie pod kontenery na śmieci na placu przy cmentarzu </w:t>
      </w:r>
      <w:r w:rsidR="007C6FF5">
        <w:rPr>
          <w:rFonts w:ascii="Times New Roman" w:hAnsi="Times New Roman" w:cs="Times New Roman"/>
          <w:sz w:val="24"/>
          <w:szCs w:val="24"/>
        </w:rPr>
        <w:t xml:space="preserve">            </w:t>
      </w:r>
      <w:r w:rsidRPr="007C6FF5">
        <w:rPr>
          <w:rFonts w:ascii="Times New Roman" w:hAnsi="Times New Roman" w:cs="Times New Roman"/>
          <w:sz w:val="24"/>
          <w:szCs w:val="24"/>
        </w:rPr>
        <w:t xml:space="preserve">w Golcowej </w:t>
      </w:r>
    </w:p>
    <w:p w14:paraId="3D09B237" w14:textId="3A31DC14"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Założenie korytek na drodze Golcowa – Hadamówka (tam były wykonywane prace koparką) </w:t>
      </w:r>
      <w:r w:rsidRPr="007C6FF5">
        <w:rPr>
          <w:rFonts w:ascii="Times New Roman" w:hAnsi="Times New Roman" w:cs="Times New Roman"/>
          <w:sz w:val="24"/>
          <w:szCs w:val="24"/>
          <w:u w:val="single"/>
        </w:rPr>
        <w:t xml:space="preserve"> </w:t>
      </w:r>
    </w:p>
    <w:p w14:paraId="3806AA71" w14:textId="25D4B6DF" w:rsidR="000206B7" w:rsidRPr="007C6FF5" w:rsidRDefault="000206B7" w:rsidP="007C6FF5">
      <w:p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Rozważenie założenia monitoringu w Gminie Domaradz </w:t>
      </w:r>
    </w:p>
    <w:p w14:paraId="30CE0853" w14:textId="77777777" w:rsidR="001669F1" w:rsidRPr="007C6FF5" w:rsidRDefault="001669F1" w:rsidP="007C6FF5">
      <w:pPr>
        <w:spacing w:after="0" w:line="276" w:lineRule="auto"/>
        <w:jc w:val="both"/>
        <w:rPr>
          <w:rFonts w:ascii="Times New Roman" w:hAnsi="Times New Roman" w:cs="Times New Roman"/>
          <w:sz w:val="24"/>
          <w:szCs w:val="24"/>
        </w:rPr>
      </w:pPr>
    </w:p>
    <w:p w14:paraId="6C78470D" w14:textId="77777777" w:rsidR="00393C1A" w:rsidRPr="007C6FF5" w:rsidRDefault="00393C1A" w:rsidP="007C6FF5">
      <w:pPr>
        <w:spacing w:after="0" w:line="276" w:lineRule="auto"/>
        <w:jc w:val="both"/>
        <w:rPr>
          <w:rFonts w:ascii="Times New Roman" w:hAnsi="Times New Roman" w:cs="Times New Roman"/>
          <w:sz w:val="24"/>
          <w:szCs w:val="24"/>
        </w:rPr>
      </w:pPr>
    </w:p>
    <w:p w14:paraId="3A3EE46A" w14:textId="073D2E95" w:rsidR="00DC3FD7" w:rsidRPr="007C6FF5" w:rsidRDefault="001165EB" w:rsidP="007C6FF5">
      <w:pPr>
        <w:spacing w:after="0"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w:t>
      </w:r>
      <w:r w:rsidR="00DC3FD7" w:rsidRPr="007C6FF5">
        <w:rPr>
          <w:rFonts w:ascii="Times New Roman" w:hAnsi="Times New Roman" w:cs="Times New Roman"/>
          <w:b/>
          <w:sz w:val="24"/>
          <w:szCs w:val="24"/>
        </w:rPr>
        <w:t>1</w:t>
      </w:r>
      <w:r w:rsidR="00015908" w:rsidRPr="007C6FF5">
        <w:rPr>
          <w:rFonts w:ascii="Times New Roman" w:hAnsi="Times New Roman" w:cs="Times New Roman"/>
          <w:b/>
          <w:sz w:val="24"/>
          <w:szCs w:val="24"/>
        </w:rPr>
        <w:t>1</w:t>
      </w:r>
      <w:r w:rsidR="00DC3FD7" w:rsidRPr="007C6FF5">
        <w:rPr>
          <w:rFonts w:ascii="Times New Roman" w:hAnsi="Times New Roman" w:cs="Times New Roman"/>
          <w:b/>
          <w:sz w:val="24"/>
          <w:szCs w:val="24"/>
        </w:rPr>
        <w:t>. Przyjęcie wypracowanych wniosków z sesji.</w:t>
      </w:r>
    </w:p>
    <w:p w14:paraId="19CD8735" w14:textId="77777777" w:rsidR="00E71534" w:rsidRPr="007C6FF5" w:rsidRDefault="00E71534" w:rsidP="007C6FF5">
      <w:pPr>
        <w:spacing w:after="0" w:line="276" w:lineRule="auto"/>
        <w:jc w:val="both"/>
        <w:rPr>
          <w:rFonts w:ascii="Times New Roman" w:hAnsi="Times New Roman" w:cs="Times New Roman"/>
          <w:b/>
          <w:sz w:val="24"/>
          <w:szCs w:val="24"/>
        </w:rPr>
      </w:pPr>
    </w:p>
    <w:p w14:paraId="1A573167" w14:textId="14394A0E" w:rsidR="00015908" w:rsidRPr="007C6FF5" w:rsidRDefault="000B6D8B" w:rsidP="007C6FF5">
      <w:pPr>
        <w:spacing w:after="0" w:line="276" w:lineRule="auto"/>
        <w:jc w:val="both"/>
        <w:rPr>
          <w:rFonts w:ascii="Times New Roman" w:hAnsi="Times New Roman" w:cs="Times New Roman"/>
          <w:sz w:val="24"/>
          <w:szCs w:val="24"/>
        </w:rPr>
      </w:pPr>
      <w:r w:rsidRPr="007C6FF5">
        <w:rPr>
          <w:rFonts w:ascii="Times New Roman" w:hAnsi="Times New Roman" w:cs="Times New Roman"/>
          <w:sz w:val="24"/>
          <w:szCs w:val="24"/>
        </w:rPr>
        <w:t xml:space="preserve">Przewodniczący Rady Gminy poprosił o odczytanie wniosków zgłoszonych podczas </w:t>
      </w:r>
      <w:r w:rsidR="00F02F0F" w:rsidRPr="007C6FF5">
        <w:rPr>
          <w:rFonts w:ascii="Times New Roman" w:hAnsi="Times New Roman" w:cs="Times New Roman"/>
          <w:sz w:val="24"/>
          <w:szCs w:val="24"/>
        </w:rPr>
        <w:t>I</w:t>
      </w:r>
      <w:r w:rsidR="00015908" w:rsidRPr="007C6FF5">
        <w:rPr>
          <w:rFonts w:ascii="Times New Roman" w:hAnsi="Times New Roman" w:cs="Times New Roman"/>
          <w:sz w:val="24"/>
          <w:szCs w:val="24"/>
        </w:rPr>
        <w:t>V</w:t>
      </w:r>
      <w:r w:rsidR="00E71534" w:rsidRPr="007C6FF5">
        <w:rPr>
          <w:rFonts w:ascii="Times New Roman" w:hAnsi="Times New Roman" w:cs="Times New Roman"/>
          <w:sz w:val="24"/>
          <w:szCs w:val="24"/>
        </w:rPr>
        <w:t xml:space="preserve"> </w:t>
      </w:r>
      <w:r w:rsidRPr="007C6FF5">
        <w:rPr>
          <w:rFonts w:ascii="Times New Roman" w:hAnsi="Times New Roman" w:cs="Times New Roman"/>
          <w:sz w:val="24"/>
          <w:szCs w:val="24"/>
        </w:rPr>
        <w:t>sesji Rady Gminy Domaradz.</w:t>
      </w:r>
    </w:p>
    <w:p w14:paraId="1E0EEED9" w14:textId="779AD123" w:rsidR="00015908" w:rsidRPr="007C6FF5" w:rsidRDefault="000B6D8B" w:rsidP="007C6FF5">
      <w:pPr>
        <w:spacing w:after="0" w:line="276" w:lineRule="auto"/>
        <w:jc w:val="both"/>
        <w:rPr>
          <w:rFonts w:ascii="Times New Roman" w:hAnsi="Times New Roman" w:cs="Times New Roman"/>
          <w:sz w:val="24"/>
          <w:szCs w:val="24"/>
          <w:u w:val="single"/>
        </w:rPr>
      </w:pPr>
      <w:r w:rsidRPr="007C6FF5">
        <w:rPr>
          <w:rFonts w:ascii="Times New Roman" w:hAnsi="Times New Roman" w:cs="Times New Roman"/>
          <w:sz w:val="24"/>
          <w:szCs w:val="24"/>
          <w:u w:val="single"/>
        </w:rPr>
        <w:t>Radn</w:t>
      </w:r>
      <w:r w:rsidR="003E1442" w:rsidRPr="007C6FF5">
        <w:rPr>
          <w:rFonts w:ascii="Times New Roman" w:hAnsi="Times New Roman" w:cs="Times New Roman"/>
          <w:sz w:val="24"/>
          <w:szCs w:val="24"/>
          <w:u w:val="single"/>
        </w:rPr>
        <w:t>a</w:t>
      </w:r>
      <w:r w:rsidRPr="007C6FF5">
        <w:rPr>
          <w:rFonts w:ascii="Times New Roman" w:hAnsi="Times New Roman" w:cs="Times New Roman"/>
          <w:sz w:val="24"/>
          <w:szCs w:val="24"/>
          <w:u w:val="single"/>
        </w:rPr>
        <w:t xml:space="preserve"> </w:t>
      </w:r>
      <w:r w:rsidR="003E1442" w:rsidRPr="007C6FF5">
        <w:rPr>
          <w:rFonts w:ascii="Times New Roman" w:hAnsi="Times New Roman" w:cs="Times New Roman"/>
          <w:sz w:val="24"/>
          <w:szCs w:val="24"/>
          <w:u w:val="single"/>
        </w:rPr>
        <w:t>Ewa Mazur</w:t>
      </w:r>
      <w:r w:rsidR="00B24C9B" w:rsidRPr="007C6FF5">
        <w:rPr>
          <w:rFonts w:ascii="Times New Roman" w:hAnsi="Times New Roman" w:cs="Times New Roman"/>
          <w:sz w:val="24"/>
          <w:szCs w:val="24"/>
          <w:u w:val="single"/>
        </w:rPr>
        <w:t xml:space="preserve"> </w:t>
      </w:r>
      <w:r w:rsidR="007D6ED7" w:rsidRPr="007C6FF5">
        <w:rPr>
          <w:rFonts w:ascii="Times New Roman" w:hAnsi="Times New Roman" w:cs="Times New Roman"/>
          <w:sz w:val="24"/>
          <w:szCs w:val="24"/>
          <w:u w:val="single"/>
        </w:rPr>
        <w:t>odczytał</w:t>
      </w:r>
      <w:r w:rsidR="003E1442" w:rsidRPr="007C6FF5">
        <w:rPr>
          <w:rFonts w:ascii="Times New Roman" w:hAnsi="Times New Roman" w:cs="Times New Roman"/>
          <w:sz w:val="24"/>
          <w:szCs w:val="24"/>
          <w:u w:val="single"/>
        </w:rPr>
        <w:t xml:space="preserve">a </w:t>
      </w:r>
      <w:r w:rsidR="00D26FE4" w:rsidRPr="007C6FF5">
        <w:rPr>
          <w:rFonts w:ascii="Times New Roman" w:hAnsi="Times New Roman" w:cs="Times New Roman"/>
          <w:sz w:val="24"/>
          <w:szCs w:val="24"/>
          <w:u w:val="single"/>
        </w:rPr>
        <w:t>1</w:t>
      </w:r>
      <w:r w:rsidR="00031720" w:rsidRPr="007C6FF5">
        <w:rPr>
          <w:rFonts w:ascii="Times New Roman" w:hAnsi="Times New Roman" w:cs="Times New Roman"/>
          <w:sz w:val="24"/>
          <w:szCs w:val="24"/>
          <w:u w:val="single"/>
        </w:rPr>
        <w:t>6</w:t>
      </w:r>
      <w:r w:rsidR="000D74DD" w:rsidRPr="007C6FF5">
        <w:rPr>
          <w:rFonts w:ascii="Times New Roman" w:hAnsi="Times New Roman" w:cs="Times New Roman"/>
          <w:sz w:val="24"/>
          <w:szCs w:val="24"/>
          <w:u w:val="single"/>
        </w:rPr>
        <w:t xml:space="preserve"> </w:t>
      </w:r>
      <w:r w:rsidR="00B24C9B" w:rsidRPr="007C6FF5">
        <w:rPr>
          <w:rFonts w:ascii="Times New Roman" w:hAnsi="Times New Roman" w:cs="Times New Roman"/>
          <w:sz w:val="24"/>
          <w:szCs w:val="24"/>
          <w:u w:val="single"/>
        </w:rPr>
        <w:t>wnios</w:t>
      </w:r>
      <w:r w:rsidR="000D74DD" w:rsidRPr="007C6FF5">
        <w:rPr>
          <w:rFonts w:ascii="Times New Roman" w:hAnsi="Times New Roman" w:cs="Times New Roman"/>
          <w:sz w:val="24"/>
          <w:szCs w:val="24"/>
          <w:u w:val="single"/>
        </w:rPr>
        <w:t>ek</w:t>
      </w:r>
      <w:r w:rsidR="003E1442" w:rsidRPr="007C6FF5">
        <w:rPr>
          <w:rFonts w:ascii="Times New Roman" w:hAnsi="Times New Roman" w:cs="Times New Roman"/>
          <w:sz w:val="24"/>
          <w:szCs w:val="24"/>
          <w:u w:val="single"/>
        </w:rPr>
        <w:t>, które zostały</w:t>
      </w:r>
      <w:r w:rsidRPr="007C6FF5">
        <w:rPr>
          <w:rFonts w:ascii="Times New Roman" w:hAnsi="Times New Roman" w:cs="Times New Roman"/>
          <w:sz w:val="24"/>
          <w:szCs w:val="24"/>
          <w:u w:val="single"/>
        </w:rPr>
        <w:t xml:space="preserve"> zgłoszon</w:t>
      </w:r>
      <w:r w:rsidR="003E1442" w:rsidRPr="007C6FF5">
        <w:rPr>
          <w:rFonts w:ascii="Times New Roman" w:hAnsi="Times New Roman" w:cs="Times New Roman"/>
          <w:sz w:val="24"/>
          <w:szCs w:val="24"/>
          <w:u w:val="single"/>
        </w:rPr>
        <w:t>e</w:t>
      </w:r>
      <w:r w:rsidRPr="007C6FF5">
        <w:rPr>
          <w:rFonts w:ascii="Times New Roman" w:hAnsi="Times New Roman" w:cs="Times New Roman"/>
          <w:sz w:val="24"/>
          <w:szCs w:val="24"/>
          <w:u w:val="single"/>
        </w:rPr>
        <w:t xml:space="preserve"> podczas </w:t>
      </w:r>
      <w:r w:rsidR="00015908" w:rsidRPr="007C6FF5">
        <w:rPr>
          <w:rFonts w:ascii="Times New Roman" w:hAnsi="Times New Roman" w:cs="Times New Roman"/>
          <w:sz w:val="24"/>
          <w:szCs w:val="24"/>
          <w:u w:val="single"/>
        </w:rPr>
        <w:t>IV s</w:t>
      </w:r>
      <w:r w:rsidR="00B24C9B" w:rsidRPr="007C6FF5">
        <w:rPr>
          <w:rFonts w:ascii="Times New Roman" w:hAnsi="Times New Roman" w:cs="Times New Roman"/>
          <w:sz w:val="24"/>
          <w:szCs w:val="24"/>
          <w:u w:val="single"/>
        </w:rPr>
        <w:t xml:space="preserve">esji Rady Gminy Domaradz </w:t>
      </w:r>
      <w:r w:rsidR="00F02F0F" w:rsidRPr="007C6FF5">
        <w:rPr>
          <w:rFonts w:ascii="Times New Roman" w:hAnsi="Times New Roman" w:cs="Times New Roman"/>
          <w:sz w:val="24"/>
          <w:szCs w:val="24"/>
          <w:u w:val="single"/>
        </w:rPr>
        <w:t>:</w:t>
      </w:r>
    </w:p>
    <w:p w14:paraId="1E5A9600" w14:textId="77777777" w:rsidR="002B4BF4" w:rsidRPr="007C6FF5" w:rsidRDefault="002B4BF4" w:rsidP="007C6FF5">
      <w:pPr>
        <w:spacing w:after="0" w:line="276" w:lineRule="auto"/>
        <w:jc w:val="both"/>
        <w:rPr>
          <w:rFonts w:ascii="Times New Roman" w:hAnsi="Times New Roman" w:cs="Times New Roman"/>
          <w:sz w:val="24"/>
          <w:szCs w:val="24"/>
          <w:u w:val="single"/>
        </w:rPr>
      </w:pPr>
    </w:p>
    <w:p w14:paraId="0C33946C" w14:textId="32299978"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Wykonać dojazd (dojście) do domu nr 467 do Pani Agnieszki w Golcowej - wykosić trawę i  utwardzić </w:t>
      </w:r>
    </w:p>
    <w:p w14:paraId="31D1B399" w14:textId="549BF414"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Poszerzyć i utwardzić pobocza na drodze Golcowa – Ropa oraz wyciąć zakrzaczenia </w:t>
      </w:r>
    </w:p>
    <w:p w14:paraId="54E3CF8B" w14:textId="7DEF900F"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Usunąć zalegające płyty azbestowe w Golcowej </w:t>
      </w:r>
    </w:p>
    <w:p w14:paraId="429DF4F7" w14:textId="6A7685C2"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Wymienić lampy sodowe na Ledy ( 13 lamp) w kierunku Różanka – Przysietnica</w:t>
      </w:r>
      <w:r w:rsidRPr="007C6FF5">
        <w:rPr>
          <w:rFonts w:ascii="Times New Roman" w:hAnsi="Times New Roman" w:cs="Times New Roman"/>
          <w:sz w:val="24"/>
          <w:szCs w:val="24"/>
          <w:u w:val="single"/>
        </w:rPr>
        <w:t>)</w:t>
      </w:r>
    </w:p>
    <w:p w14:paraId="40CB9008" w14:textId="3CEE9DC5"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Wymienić kratki metalowe od strony drogi wojewódzkiej przy wjeździe do OSP Barycz </w:t>
      </w:r>
    </w:p>
    <w:p w14:paraId="5C6156C0" w14:textId="29277093"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Wyciąć drzewa i gałęzie przy drodze w kierunku Golcowa – Jahońki od strony Domaradza </w:t>
      </w:r>
    </w:p>
    <w:p w14:paraId="1D49E768" w14:textId="76C87111"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Usunąć zakrzaczenia i uzupełnić ubytki w asfalcie </w:t>
      </w:r>
      <w:r w:rsidR="007C6FF5">
        <w:rPr>
          <w:rFonts w:ascii="Times New Roman" w:hAnsi="Times New Roman" w:cs="Times New Roman"/>
          <w:sz w:val="24"/>
          <w:szCs w:val="24"/>
        </w:rPr>
        <w:t xml:space="preserve">na drodze nad kościołem                    </w:t>
      </w:r>
      <w:r w:rsidRPr="007C6FF5">
        <w:rPr>
          <w:rFonts w:ascii="Times New Roman" w:hAnsi="Times New Roman" w:cs="Times New Roman"/>
          <w:sz w:val="24"/>
          <w:szCs w:val="24"/>
        </w:rPr>
        <w:t xml:space="preserve">w Baryczy </w:t>
      </w:r>
    </w:p>
    <w:p w14:paraId="373F4A96" w14:textId="63681F46"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lastRenderedPageBreak/>
        <w:t xml:space="preserve">Podsypać pobocza drogi Golcowa – Magierów (droga powiatowa) pozostałością masy bitumicznej (asfaltu) w porozumieniu z powiatem. (200-300 m) </w:t>
      </w:r>
    </w:p>
    <w:p w14:paraId="121D331D" w14:textId="53CDA94F"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u w:val="single"/>
        </w:rPr>
      </w:pPr>
      <w:r w:rsidRPr="007C6FF5">
        <w:rPr>
          <w:rFonts w:ascii="Times New Roman" w:hAnsi="Times New Roman" w:cs="Times New Roman"/>
          <w:sz w:val="24"/>
          <w:szCs w:val="24"/>
        </w:rPr>
        <w:t xml:space="preserve">Dołożyć lampę na Rolach koło mostu i wymienić 2 lampy droga Domaradz- Podhyb </w:t>
      </w:r>
    </w:p>
    <w:p w14:paraId="053E921E" w14:textId="2DDD627C"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Założyć lampy oświetleniowe przy drodze nr 2034 Domaradz – Podlas – dalsza kontynuacja </w:t>
      </w:r>
    </w:p>
    <w:p w14:paraId="4C782D50" w14:textId="2118031E"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Założyć kilka lamp oświetleniowych na istniejących słupach energetycznych przy drodze nr 2091 ( droga przy przystanku w kierunku Brzozowa w górę)        </w:t>
      </w:r>
    </w:p>
    <w:p w14:paraId="396F3A8B" w14:textId="4C429C1F"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Wyczyścić korytka i przepusty na nowo wykonanym chodniku - Przysiółek Zagumnie w kierunku Góra przy drodze gminnej nr 4884 oraz nr 5623                          </w:t>
      </w:r>
    </w:p>
    <w:p w14:paraId="7B25B039" w14:textId="77777777"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 Nawiezienie kamienia i podsypanie pod kontenery na śmieci na placu przy cmentarzu w Golcowej </w:t>
      </w:r>
      <w:r w:rsidRPr="007C6FF5">
        <w:rPr>
          <w:rFonts w:ascii="Times New Roman" w:hAnsi="Times New Roman" w:cs="Times New Roman"/>
          <w:sz w:val="24"/>
          <w:szCs w:val="24"/>
          <w:u w:val="single"/>
        </w:rPr>
        <w:t>(J. Herbut)</w:t>
      </w:r>
    </w:p>
    <w:p w14:paraId="6FE670B7" w14:textId="326C35D1" w:rsidR="000206B7" w:rsidRPr="007C6FF5" w:rsidRDefault="000206B7" w:rsidP="007C6FF5">
      <w:pPr>
        <w:numPr>
          <w:ilvl w:val="0"/>
          <w:numId w:val="23"/>
        </w:numPr>
        <w:spacing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Założenie korytek na drodze Golcowa – Hadamówka (tam były wykonywane prace koparką) </w:t>
      </w:r>
      <w:r w:rsidRPr="007C6FF5">
        <w:rPr>
          <w:rFonts w:ascii="Times New Roman" w:hAnsi="Times New Roman" w:cs="Times New Roman"/>
          <w:sz w:val="24"/>
          <w:szCs w:val="24"/>
          <w:u w:val="single"/>
        </w:rPr>
        <w:t xml:space="preserve"> </w:t>
      </w:r>
    </w:p>
    <w:p w14:paraId="60DCD923" w14:textId="265E2CDE" w:rsidR="00FC3E3B" w:rsidRPr="007C6FF5" w:rsidRDefault="000206B7" w:rsidP="007C6FF5">
      <w:pPr>
        <w:widowControl w:val="0"/>
        <w:numPr>
          <w:ilvl w:val="0"/>
          <w:numId w:val="23"/>
        </w:numPr>
        <w:suppressAutoHyphens/>
        <w:autoSpaceDN w:val="0"/>
        <w:spacing w:after="0" w:line="276" w:lineRule="auto"/>
        <w:contextualSpacing/>
        <w:jc w:val="both"/>
        <w:rPr>
          <w:rFonts w:ascii="Times New Roman" w:hAnsi="Times New Roman" w:cs="Times New Roman"/>
          <w:sz w:val="24"/>
          <w:szCs w:val="24"/>
        </w:rPr>
      </w:pPr>
      <w:r w:rsidRPr="007C6FF5">
        <w:rPr>
          <w:rFonts w:ascii="Times New Roman" w:hAnsi="Times New Roman" w:cs="Times New Roman"/>
          <w:sz w:val="24"/>
          <w:szCs w:val="24"/>
        </w:rPr>
        <w:t xml:space="preserve">Rozważenie założenia monitoringu w Gminie Domaradz </w:t>
      </w:r>
    </w:p>
    <w:p w14:paraId="7DC3827B" w14:textId="011FEC84" w:rsidR="00BC75B2" w:rsidRPr="007C6FF5" w:rsidRDefault="00BC75B2" w:rsidP="007C6FF5">
      <w:pPr>
        <w:tabs>
          <w:tab w:val="left" w:pos="708"/>
        </w:tabs>
        <w:suppressAutoHyphens/>
        <w:spacing w:after="0"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 xml:space="preserve">Przewodniczący poddał </w:t>
      </w:r>
      <w:r w:rsidR="000B6D8B" w:rsidRPr="007C6FF5">
        <w:rPr>
          <w:rFonts w:ascii="Times New Roman" w:eastAsia="SimSun" w:hAnsi="Times New Roman" w:cs="Times New Roman"/>
          <w:sz w:val="24"/>
          <w:szCs w:val="24"/>
        </w:rPr>
        <w:t xml:space="preserve">wnioski </w:t>
      </w:r>
      <w:r w:rsidRPr="007C6FF5">
        <w:rPr>
          <w:rFonts w:ascii="Times New Roman" w:eastAsia="SimSun" w:hAnsi="Times New Roman" w:cs="Times New Roman"/>
          <w:sz w:val="24"/>
          <w:szCs w:val="24"/>
        </w:rPr>
        <w:t>pod głosowanie</w:t>
      </w:r>
      <w:r w:rsidR="003E1442" w:rsidRPr="007C6FF5">
        <w:rPr>
          <w:rFonts w:ascii="Times New Roman" w:eastAsia="SimSun" w:hAnsi="Times New Roman" w:cs="Times New Roman"/>
          <w:sz w:val="24"/>
          <w:szCs w:val="24"/>
        </w:rPr>
        <w:t xml:space="preserve"> </w:t>
      </w:r>
      <w:r w:rsidR="00FC3E3B" w:rsidRPr="007C6FF5">
        <w:rPr>
          <w:rFonts w:ascii="Times New Roman" w:hAnsi="Times New Roman" w:cs="Times New Roman"/>
          <w:sz w:val="24"/>
          <w:szCs w:val="24"/>
        </w:rPr>
        <w:t>przez podniesienie ręki</w:t>
      </w:r>
    </w:p>
    <w:p w14:paraId="44E900C6" w14:textId="77777777" w:rsidR="00D02319" w:rsidRPr="007C6FF5" w:rsidRDefault="00D02319" w:rsidP="007C6FF5">
      <w:pPr>
        <w:tabs>
          <w:tab w:val="left" w:pos="708"/>
        </w:tabs>
        <w:suppressAutoHyphens/>
        <w:spacing w:after="0" w:line="276" w:lineRule="auto"/>
        <w:jc w:val="both"/>
        <w:rPr>
          <w:rFonts w:ascii="Times New Roman" w:eastAsia="SimSun" w:hAnsi="Times New Roman" w:cs="Times New Roman"/>
          <w:b/>
          <w:sz w:val="24"/>
          <w:szCs w:val="24"/>
        </w:rPr>
      </w:pPr>
    </w:p>
    <w:p w14:paraId="40C122AD" w14:textId="6B56D0B3" w:rsidR="00FC3E3B" w:rsidRPr="007C6FF5" w:rsidRDefault="00FC3E3B" w:rsidP="007C6FF5">
      <w:pPr>
        <w:tabs>
          <w:tab w:val="left" w:pos="708"/>
        </w:tabs>
        <w:suppressAutoHyphens/>
        <w:spacing w:after="0" w:line="276" w:lineRule="auto"/>
        <w:jc w:val="both"/>
        <w:rPr>
          <w:rFonts w:ascii="Times New Roman" w:eastAsia="SimSun" w:hAnsi="Times New Roman" w:cs="Times New Roman"/>
          <w:b/>
          <w:sz w:val="24"/>
          <w:szCs w:val="24"/>
        </w:rPr>
      </w:pPr>
      <w:r w:rsidRPr="007C6FF5">
        <w:rPr>
          <w:rFonts w:ascii="Times New Roman" w:eastAsia="SimSun" w:hAnsi="Times New Roman" w:cs="Times New Roman"/>
          <w:b/>
          <w:sz w:val="24"/>
          <w:szCs w:val="24"/>
        </w:rPr>
        <w:t>Głosowanie : głosowała 1</w:t>
      </w:r>
      <w:r w:rsidR="00D02319" w:rsidRPr="007C6FF5">
        <w:rPr>
          <w:rFonts w:ascii="Times New Roman" w:eastAsia="SimSun" w:hAnsi="Times New Roman" w:cs="Times New Roman"/>
          <w:b/>
          <w:sz w:val="24"/>
          <w:szCs w:val="24"/>
        </w:rPr>
        <w:t>5</w:t>
      </w:r>
      <w:r w:rsidRPr="007C6FF5">
        <w:rPr>
          <w:rFonts w:ascii="Times New Roman" w:eastAsia="SimSun" w:hAnsi="Times New Roman" w:cs="Times New Roman"/>
          <w:b/>
          <w:sz w:val="24"/>
          <w:szCs w:val="24"/>
        </w:rPr>
        <w:t xml:space="preserve"> radnych:</w:t>
      </w:r>
    </w:p>
    <w:p w14:paraId="507196E7" w14:textId="6D5CC56C" w:rsidR="00BC75B2" w:rsidRPr="007C6FF5" w:rsidRDefault="00BC75B2" w:rsidP="007C6FF5">
      <w:pPr>
        <w:tabs>
          <w:tab w:val="left" w:pos="708"/>
        </w:tabs>
        <w:suppressAutoHyphens/>
        <w:spacing w:after="0" w:line="276" w:lineRule="auto"/>
        <w:jc w:val="both"/>
        <w:rPr>
          <w:rFonts w:ascii="Times New Roman" w:eastAsia="SimSun" w:hAnsi="Times New Roman" w:cs="Times New Roman"/>
          <w:b/>
          <w:sz w:val="24"/>
          <w:szCs w:val="24"/>
        </w:rPr>
      </w:pPr>
      <w:r w:rsidRPr="007C6FF5">
        <w:rPr>
          <w:rFonts w:ascii="Times New Roman" w:eastAsia="SimSun" w:hAnsi="Times New Roman" w:cs="Times New Roman"/>
          <w:b/>
          <w:sz w:val="24"/>
          <w:szCs w:val="24"/>
        </w:rPr>
        <w:t>za – 1</w:t>
      </w:r>
      <w:r w:rsidR="00D02319" w:rsidRPr="007C6FF5">
        <w:rPr>
          <w:rFonts w:ascii="Times New Roman" w:eastAsia="SimSun" w:hAnsi="Times New Roman" w:cs="Times New Roman"/>
          <w:b/>
          <w:sz w:val="24"/>
          <w:szCs w:val="24"/>
        </w:rPr>
        <w:t>5</w:t>
      </w:r>
      <w:r w:rsidRPr="007C6FF5">
        <w:rPr>
          <w:rFonts w:ascii="Times New Roman" w:eastAsia="SimSun" w:hAnsi="Times New Roman" w:cs="Times New Roman"/>
          <w:b/>
          <w:sz w:val="24"/>
          <w:szCs w:val="24"/>
        </w:rPr>
        <w:t xml:space="preserve">, przeciw – 0, wstrzymało się – </w:t>
      </w:r>
      <w:r w:rsidR="00D26FE4" w:rsidRPr="007C6FF5">
        <w:rPr>
          <w:rFonts w:ascii="Times New Roman" w:eastAsia="SimSun" w:hAnsi="Times New Roman" w:cs="Times New Roman"/>
          <w:b/>
          <w:sz w:val="24"/>
          <w:szCs w:val="24"/>
        </w:rPr>
        <w:t>0</w:t>
      </w:r>
      <w:r w:rsidRPr="007C6FF5">
        <w:rPr>
          <w:rFonts w:ascii="Times New Roman" w:eastAsia="SimSun" w:hAnsi="Times New Roman" w:cs="Times New Roman"/>
          <w:b/>
          <w:sz w:val="24"/>
          <w:szCs w:val="24"/>
        </w:rPr>
        <w:t>.</w:t>
      </w:r>
    </w:p>
    <w:p w14:paraId="30B6FD40" w14:textId="77777777" w:rsidR="00412DE5" w:rsidRPr="007C6FF5" w:rsidRDefault="00412DE5" w:rsidP="007C6FF5">
      <w:pPr>
        <w:spacing w:after="0" w:line="276" w:lineRule="auto"/>
        <w:jc w:val="both"/>
        <w:rPr>
          <w:rFonts w:ascii="Times New Roman" w:hAnsi="Times New Roman" w:cs="Times New Roman"/>
          <w:b/>
          <w:sz w:val="24"/>
          <w:szCs w:val="24"/>
        </w:rPr>
      </w:pPr>
    </w:p>
    <w:p w14:paraId="771E5836" w14:textId="56F4E8D3" w:rsidR="00412DE5" w:rsidRPr="007C6FF5" w:rsidRDefault="000B6D8B" w:rsidP="007C6FF5">
      <w:pPr>
        <w:spacing w:after="0" w:line="276" w:lineRule="auto"/>
        <w:jc w:val="both"/>
        <w:rPr>
          <w:rFonts w:ascii="Times New Roman" w:hAnsi="Times New Roman" w:cs="Times New Roman"/>
          <w:b/>
          <w:sz w:val="24"/>
          <w:szCs w:val="24"/>
        </w:rPr>
      </w:pPr>
      <w:r w:rsidRPr="007C6FF5">
        <w:rPr>
          <w:rFonts w:ascii="Times New Roman" w:hAnsi="Times New Roman" w:cs="Times New Roman"/>
          <w:b/>
          <w:sz w:val="24"/>
          <w:szCs w:val="24"/>
        </w:rPr>
        <w:t xml:space="preserve">Ad. </w:t>
      </w:r>
      <w:r w:rsidR="00823E7A" w:rsidRPr="007C6FF5">
        <w:rPr>
          <w:rFonts w:ascii="Times New Roman" w:hAnsi="Times New Roman" w:cs="Times New Roman"/>
          <w:b/>
          <w:sz w:val="24"/>
          <w:szCs w:val="24"/>
        </w:rPr>
        <w:t>1</w:t>
      </w:r>
      <w:r w:rsidR="00015908" w:rsidRPr="007C6FF5">
        <w:rPr>
          <w:rFonts w:ascii="Times New Roman" w:hAnsi="Times New Roman" w:cs="Times New Roman"/>
          <w:b/>
          <w:sz w:val="24"/>
          <w:szCs w:val="24"/>
        </w:rPr>
        <w:t>2</w:t>
      </w:r>
      <w:r w:rsidR="00823E7A" w:rsidRPr="007C6FF5">
        <w:rPr>
          <w:rFonts w:ascii="Times New Roman" w:hAnsi="Times New Roman" w:cs="Times New Roman"/>
          <w:b/>
          <w:sz w:val="24"/>
          <w:szCs w:val="24"/>
        </w:rPr>
        <w:t xml:space="preserve">. Zamknięcie sesji. </w:t>
      </w:r>
    </w:p>
    <w:p w14:paraId="622B1942" w14:textId="77777777" w:rsidR="00823E7A" w:rsidRPr="007C6FF5" w:rsidRDefault="00823E7A" w:rsidP="007C6FF5">
      <w:pPr>
        <w:tabs>
          <w:tab w:val="left" w:pos="708"/>
        </w:tabs>
        <w:suppressAutoHyphens/>
        <w:spacing w:after="0" w:line="276" w:lineRule="auto"/>
        <w:jc w:val="both"/>
        <w:rPr>
          <w:rFonts w:ascii="Times New Roman" w:eastAsia="SimSun" w:hAnsi="Times New Roman" w:cs="Times New Roman"/>
          <w:sz w:val="24"/>
          <w:szCs w:val="24"/>
        </w:rPr>
      </w:pPr>
    </w:p>
    <w:p w14:paraId="2A74ECBE" w14:textId="67167308" w:rsidR="00543152" w:rsidRPr="007C6FF5" w:rsidRDefault="000B6D8B" w:rsidP="007C6FF5">
      <w:pPr>
        <w:tabs>
          <w:tab w:val="left" w:pos="708"/>
        </w:tabs>
        <w:suppressAutoHyphens/>
        <w:spacing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 xml:space="preserve">W związku z wyczerpaniem porządku obrad Przewodniczący zamknął </w:t>
      </w:r>
      <w:r w:rsidR="00015908" w:rsidRPr="007C6FF5">
        <w:rPr>
          <w:rFonts w:ascii="Times New Roman" w:eastAsia="SimSun" w:hAnsi="Times New Roman" w:cs="Times New Roman"/>
          <w:sz w:val="24"/>
          <w:szCs w:val="24"/>
        </w:rPr>
        <w:t>IV</w:t>
      </w:r>
      <w:r w:rsidRPr="007C6FF5">
        <w:rPr>
          <w:rFonts w:ascii="Times New Roman" w:eastAsia="SimSun" w:hAnsi="Times New Roman" w:cs="Times New Roman"/>
          <w:sz w:val="24"/>
          <w:szCs w:val="24"/>
        </w:rPr>
        <w:t xml:space="preserve"> sesję Rady Gminy Domaradz. Sesja trwała od godz. </w:t>
      </w:r>
      <w:r w:rsidR="00F02F0F" w:rsidRPr="007C6FF5">
        <w:rPr>
          <w:rFonts w:ascii="Times New Roman" w:eastAsia="SimSun" w:hAnsi="Times New Roman" w:cs="Times New Roman"/>
          <w:sz w:val="24"/>
          <w:szCs w:val="24"/>
        </w:rPr>
        <w:t>1</w:t>
      </w:r>
      <w:r w:rsidR="00D02319" w:rsidRPr="007C6FF5">
        <w:rPr>
          <w:rFonts w:ascii="Times New Roman" w:eastAsia="SimSun" w:hAnsi="Times New Roman" w:cs="Times New Roman"/>
          <w:sz w:val="24"/>
          <w:szCs w:val="24"/>
        </w:rPr>
        <w:t>3</w:t>
      </w:r>
      <w:r w:rsidRPr="007C6FF5">
        <w:rPr>
          <w:rFonts w:ascii="Times New Roman" w:eastAsia="SimSun" w:hAnsi="Times New Roman" w:cs="Times New Roman"/>
          <w:sz w:val="24"/>
          <w:szCs w:val="24"/>
        </w:rPr>
        <w:t xml:space="preserve">.00 do </w:t>
      </w:r>
      <w:r w:rsidR="00A56308" w:rsidRPr="007C6FF5">
        <w:rPr>
          <w:rFonts w:ascii="Times New Roman" w:eastAsia="SimSun" w:hAnsi="Times New Roman" w:cs="Times New Roman"/>
          <w:sz w:val="24"/>
          <w:szCs w:val="24"/>
        </w:rPr>
        <w:t>1</w:t>
      </w:r>
      <w:r w:rsidR="00D02319" w:rsidRPr="007C6FF5">
        <w:rPr>
          <w:rFonts w:ascii="Times New Roman" w:eastAsia="SimSun" w:hAnsi="Times New Roman" w:cs="Times New Roman"/>
          <w:sz w:val="24"/>
          <w:szCs w:val="24"/>
        </w:rPr>
        <w:t>5</w:t>
      </w:r>
      <w:r w:rsidR="00A56308" w:rsidRPr="007C6FF5">
        <w:rPr>
          <w:rFonts w:ascii="Times New Roman" w:eastAsia="SimSun" w:hAnsi="Times New Roman" w:cs="Times New Roman"/>
          <w:sz w:val="24"/>
          <w:szCs w:val="24"/>
        </w:rPr>
        <w:t>.00</w:t>
      </w:r>
      <w:r w:rsidR="00495A84" w:rsidRPr="007C6FF5">
        <w:rPr>
          <w:rFonts w:ascii="Times New Roman" w:eastAsia="SimSun" w:hAnsi="Times New Roman" w:cs="Times New Roman"/>
          <w:sz w:val="24"/>
          <w:szCs w:val="24"/>
        </w:rPr>
        <w:tab/>
      </w:r>
      <w:r w:rsidR="00495A84" w:rsidRPr="007C6FF5">
        <w:rPr>
          <w:rFonts w:ascii="Times New Roman" w:eastAsia="SimSun" w:hAnsi="Times New Roman" w:cs="Times New Roman"/>
          <w:sz w:val="24"/>
          <w:szCs w:val="24"/>
        </w:rPr>
        <w:tab/>
      </w:r>
      <w:r w:rsidR="00495A84" w:rsidRPr="007C6FF5">
        <w:rPr>
          <w:rFonts w:ascii="Times New Roman" w:eastAsia="SimSun" w:hAnsi="Times New Roman" w:cs="Times New Roman"/>
          <w:sz w:val="24"/>
          <w:szCs w:val="24"/>
        </w:rPr>
        <w:tab/>
      </w:r>
      <w:r w:rsidR="00495A84" w:rsidRPr="007C6FF5">
        <w:rPr>
          <w:rFonts w:ascii="Times New Roman" w:eastAsia="SimSun" w:hAnsi="Times New Roman" w:cs="Times New Roman"/>
          <w:sz w:val="24"/>
          <w:szCs w:val="24"/>
        </w:rPr>
        <w:tab/>
      </w:r>
      <w:r w:rsidR="00BC5A60" w:rsidRPr="007C6FF5">
        <w:rPr>
          <w:rFonts w:ascii="Times New Roman" w:eastAsia="SimSun" w:hAnsi="Times New Roman" w:cs="Times New Roman"/>
          <w:sz w:val="24"/>
          <w:szCs w:val="24"/>
        </w:rPr>
        <w:tab/>
      </w:r>
    </w:p>
    <w:p w14:paraId="678104F5" w14:textId="77777777" w:rsidR="00EA7666" w:rsidRPr="007C6FF5" w:rsidRDefault="00EA7666" w:rsidP="007C6FF5">
      <w:pPr>
        <w:tabs>
          <w:tab w:val="left" w:pos="708"/>
        </w:tabs>
        <w:suppressAutoHyphens/>
        <w:spacing w:after="0" w:line="276" w:lineRule="auto"/>
        <w:jc w:val="both"/>
        <w:rPr>
          <w:rFonts w:ascii="Times New Roman" w:eastAsia="SimSun" w:hAnsi="Times New Roman" w:cs="Times New Roman"/>
          <w:sz w:val="24"/>
          <w:szCs w:val="24"/>
        </w:rPr>
      </w:pPr>
    </w:p>
    <w:p w14:paraId="62AB00D9" w14:textId="403C61CE" w:rsidR="002C12AD" w:rsidRPr="007C6FF5" w:rsidRDefault="002C12AD" w:rsidP="007C6FF5">
      <w:pPr>
        <w:tabs>
          <w:tab w:val="left" w:pos="708"/>
        </w:tabs>
        <w:suppressAutoHyphens/>
        <w:spacing w:after="0" w:line="276" w:lineRule="auto"/>
        <w:jc w:val="both"/>
        <w:rPr>
          <w:rFonts w:ascii="Times New Roman" w:eastAsia="SimSun" w:hAnsi="Times New Roman" w:cs="Times New Roman"/>
          <w:sz w:val="24"/>
          <w:szCs w:val="24"/>
        </w:rPr>
      </w:pPr>
      <w:r w:rsidRPr="007C6FF5">
        <w:rPr>
          <w:rFonts w:ascii="Times New Roman" w:eastAsia="SimSun" w:hAnsi="Times New Roman" w:cs="Times New Roman"/>
          <w:sz w:val="24"/>
          <w:szCs w:val="24"/>
        </w:rPr>
        <w:t>Protokołowała:</w:t>
      </w:r>
    </w:p>
    <w:p w14:paraId="5028FE85" w14:textId="77777777" w:rsidR="007C6FF5" w:rsidRDefault="00412DE5" w:rsidP="007C6FF5">
      <w:pPr>
        <w:spacing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D</w:t>
      </w:r>
      <w:r w:rsidR="000D62F5" w:rsidRPr="007C6FF5">
        <w:rPr>
          <w:rFonts w:ascii="Times New Roman" w:eastAsia="Times New Roman" w:hAnsi="Times New Roman" w:cs="Times New Roman"/>
          <w:sz w:val="24"/>
          <w:szCs w:val="24"/>
          <w:lang w:eastAsia="pl-PL"/>
        </w:rPr>
        <w:t>.</w:t>
      </w:r>
      <w:r w:rsidR="005869D7" w:rsidRPr="007C6FF5">
        <w:rPr>
          <w:rFonts w:ascii="Times New Roman" w:eastAsia="Times New Roman" w:hAnsi="Times New Roman" w:cs="Times New Roman"/>
          <w:sz w:val="24"/>
          <w:szCs w:val="24"/>
          <w:lang w:eastAsia="pl-PL"/>
        </w:rPr>
        <w:t xml:space="preserve"> </w:t>
      </w:r>
      <w:r w:rsidRPr="007C6FF5">
        <w:rPr>
          <w:rFonts w:ascii="Times New Roman" w:eastAsia="Times New Roman" w:hAnsi="Times New Roman" w:cs="Times New Roman"/>
          <w:sz w:val="24"/>
          <w:szCs w:val="24"/>
          <w:lang w:eastAsia="pl-PL"/>
        </w:rPr>
        <w:t>Mendyka</w:t>
      </w:r>
      <w:r w:rsidR="00495A84" w:rsidRPr="007C6FF5">
        <w:rPr>
          <w:rFonts w:ascii="Times New Roman" w:eastAsia="Times New Roman" w:hAnsi="Times New Roman" w:cs="Times New Roman"/>
          <w:sz w:val="24"/>
          <w:szCs w:val="24"/>
          <w:lang w:eastAsia="pl-PL"/>
        </w:rPr>
        <w:tab/>
      </w:r>
      <w:r w:rsidR="00495A84" w:rsidRPr="007C6FF5">
        <w:rPr>
          <w:rFonts w:ascii="Times New Roman" w:eastAsia="Times New Roman" w:hAnsi="Times New Roman" w:cs="Times New Roman"/>
          <w:sz w:val="24"/>
          <w:szCs w:val="24"/>
          <w:lang w:eastAsia="pl-PL"/>
        </w:rPr>
        <w:tab/>
      </w:r>
      <w:r w:rsidR="00495A84" w:rsidRPr="007C6FF5">
        <w:rPr>
          <w:rFonts w:ascii="Times New Roman" w:eastAsia="Times New Roman" w:hAnsi="Times New Roman" w:cs="Times New Roman"/>
          <w:sz w:val="24"/>
          <w:szCs w:val="24"/>
          <w:lang w:eastAsia="pl-PL"/>
        </w:rPr>
        <w:tab/>
      </w:r>
      <w:r w:rsidR="00495A84" w:rsidRPr="007C6FF5">
        <w:rPr>
          <w:rFonts w:ascii="Times New Roman" w:eastAsia="Times New Roman" w:hAnsi="Times New Roman" w:cs="Times New Roman"/>
          <w:sz w:val="24"/>
          <w:szCs w:val="24"/>
          <w:lang w:eastAsia="pl-PL"/>
        </w:rPr>
        <w:tab/>
      </w:r>
      <w:r w:rsidR="00495A84" w:rsidRPr="007C6FF5">
        <w:rPr>
          <w:rFonts w:ascii="Times New Roman" w:eastAsia="Times New Roman" w:hAnsi="Times New Roman" w:cs="Times New Roman"/>
          <w:sz w:val="24"/>
          <w:szCs w:val="24"/>
          <w:lang w:eastAsia="pl-PL"/>
        </w:rPr>
        <w:tab/>
      </w:r>
      <w:r w:rsidR="00495A84" w:rsidRPr="007C6FF5">
        <w:rPr>
          <w:rFonts w:ascii="Times New Roman" w:eastAsia="Times New Roman" w:hAnsi="Times New Roman" w:cs="Times New Roman"/>
          <w:sz w:val="24"/>
          <w:szCs w:val="24"/>
          <w:lang w:eastAsia="pl-PL"/>
        </w:rPr>
        <w:tab/>
      </w:r>
    </w:p>
    <w:p w14:paraId="5CA58C66" w14:textId="4FB91CB1" w:rsidR="00EA7666" w:rsidRPr="007C6FF5" w:rsidRDefault="00543152" w:rsidP="007C6FF5">
      <w:pPr>
        <w:spacing w:line="276" w:lineRule="auto"/>
        <w:jc w:val="both"/>
        <w:rPr>
          <w:rFonts w:ascii="Times New Roman" w:eastAsia="Times New Roman" w:hAnsi="Times New Roman" w:cs="Times New Roman"/>
          <w:sz w:val="24"/>
          <w:szCs w:val="24"/>
          <w:lang w:eastAsia="pl-PL"/>
        </w:rPr>
      </w:pPr>
      <w:r w:rsidRPr="007C6FF5">
        <w:rPr>
          <w:rFonts w:ascii="Times New Roman" w:eastAsia="Times New Roman" w:hAnsi="Times New Roman" w:cs="Times New Roman"/>
          <w:sz w:val="24"/>
          <w:szCs w:val="24"/>
          <w:lang w:eastAsia="pl-PL"/>
        </w:rPr>
        <w:t xml:space="preserve">                                              </w:t>
      </w:r>
    </w:p>
    <w:p w14:paraId="729007D6" w14:textId="263ED136" w:rsidR="003E01BA" w:rsidRPr="007C6FF5" w:rsidRDefault="00EA7666" w:rsidP="007C6FF5">
      <w:pPr>
        <w:spacing w:line="276" w:lineRule="auto"/>
        <w:ind w:left="3540" w:firstLine="708"/>
        <w:jc w:val="both"/>
        <w:rPr>
          <w:rFonts w:ascii="Times New Roman" w:eastAsia="SimSun" w:hAnsi="Times New Roman" w:cs="Times New Roman"/>
          <w:sz w:val="24"/>
          <w:szCs w:val="24"/>
        </w:rPr>
      </w:pPr>
      <w:r w:rsidRPr="007C6FF5">
        <w:rPr>
          <w:rFonts w:ascii="Times New Roman" w:eastAsia="Times New Roman" w:hAnsi="Times New Roman" w:cs="Times New Roman"/>
          <w:sz w:val="24"/>
          <w:szCs w:val="24"/>
          <w:lang w:eastAsia="pl-PL"/>
        </w:rPr>
        <w:t xml:space="preserve">                     </w:t>
      </w:r>
      <w:r w:rsidR="00732509" w:rsidRPr="007C6FF5">
        <w:rPr>
          <w:rFonts w:ascii="Times New Roman" w:eastAsia="SimSun" w:hAnsi="Times New Roman" w:cs="Times New Roman"/>
          <w:sz w:val="24"/>
          <w:szCs w:val="24"/>
        </w:rPr>
        <w:t>Przewodniczący Rady Gminy</w:t>
      </w:r>
      <w:r w:rsidR="00543152" w:rsidRPr="007C6FF5">
        <w:rPr>
          <w:rFonts w:ascii="Times New Roman" w:eastAsia="Times New Roman" w:hAnsi="Times New Roman" w:cs="Times New Roman"/>
          <w:sz w:val="24"/>
          <w:szCs w:val="24"/>
          <w:lang w:eastAsia="pl-PL"/>
        </w:rPr>
        <w:tab/>
      </w:r>
      <w:r w:rsidR="00543152" w:rsidRPr="007C6FF5">
        <w:rPr>
          <w:rFonts w:ascii="Times New Roman" w:eastAsia="Times New Roman" w:hAnsi="Times New Roman" w:cs="Times New Roman"/>
          <w:sz w:val="24"/>
          <w:szCs w:val="24"/>
          <w:lang w:eastAsia="pl-PL"/>
        </w:rPr>
        <w:tab/>
      </w:r>
      <w:r w:rsidR="00543152" w:rsidRPr="007C6FF5">
        <w:rPr>
          <w:rFonts w:ascii="Times New Roman" w:eastAsia="Times New Roman" w:hAnsi="Times New Roman" w:cs="Times New Roman"/>
          <w:sz w:val="24"/>
          <w:szCs w:val="24"/>
          <w:lang w:eastAsia="pl-PL"/>
        </w:rPr>
        <w:tab/>
      </w:r>
      <w:r w:rsidR="00543152" w:rsidRPr="007C6FF5">
        <w:rPr>
          <w:rFonts w:ascii="Times New Roman" w:eastAsia="Times New Roman" w:hAnsi="Times New Roman" w:cs="Times New Roman"/>
          <w:sz w:val="24"/>
          <w:szCs w:val="24"/>
          <w:lang w:eastAsia="pl-PL"/>
        </w:rPr>
        <w:tab/>
      </w:r>
      <w:r w:rsidRPr="007C6FF5">
        <w:rPr>
          <w:rFonts w:ascii="Times New Roman" w:eastAsia="Times New Roman" w:hAnsi="Times New Roman" w:cs="Times New Roman"/>
          <w:sz w:val="24"/>
          <w:szCs w:val="24"/>
          <w:lang w:eastAsia="pl-PL"/>
        </w:rPr>
        <w:t xml:space="preserve">         </w:t>
      </w:r>
      <w:r w:rsidR="00543152" w:rsidRPr="007C6FF5">
        <w:rPr>
          <w:rFonts w:ascii="Times New Roman" w:eastAsia="Times New Roman" w:hAnsi="Times New Roman" w:cs="Times New Roman"/>
          <w:sz w:val="24"/>
          <w:szCs w:val="24"/>
          <w:lang w:eastAsia="pl-PL"/>
        </w:rPr>
        <w:t xml:space="preserve"> </w:t>
      </w:r>
      <w:r w:rsidR="00F02F0F" w:rsidRPr="007C6FF5">
        <w:rPr>
          <w:rFonts w:ascii="Times New Roman" w:eastAsia="SimSun" w:hAnsi="Times New Roman" w:cs="Times New Roman"/>
          <w:sz w:val="24"/>
          <w:szCs w:val="24"/>
        </w:rPr>
        <w:t>Dariusz Dudek</w:t>
      </w:r>
    </w:p>
    <w:p w14:paraId="738B9B14" w14:textId="77777777" w:rsidR="00BC0895" w:rsidRPr="007C6FF5" w:rsidRDefault="00BC0895" w:rsidP="007C6FF5">
      <w:pPr>
        <w:spacing w:line="276" w:lineRule="auto"/>
        <w:jc w:val="both"/>
        <w:rPr>
          <w:rFonts w:ascii="Times New Roman" w:eastAsia="SimSun" w:hAnsi="Times New Roman" w:cs="Times New Roman"/>
          <w:sz w:val="24"/>
          <w:szCs w:val="24"/>
        </w:rPr>
      </w:pPr>
    </w:p>
    <w:sectPr w:rsidR="00BC0895" w:rsidRPr="007C6FF5" w:rsidSect="00782135">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4070" w14:textId="77777777" w:rsidR="00604A02" w:rsidRDefault="00604A02" w:rsidP="008D3608">
      <w:pPr>
        <w:spacing w:after="0" w:line="240" w:lineRule="auto"/>
      </w:pPr>
      <w:r>
        <w:separator/>
      </w:r>
    </w:p>
  </w:endnote>
  <w:endnote w:type="continuationSeparator" w:id="0">
    <w:p w14:paraId="678E9587" w14:textId="77777777" w:rsidR="00604A02" w:rsidRDefault="00604A02" w:rsidP="008D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C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04881"/>
      <w:docPartObj>
        <w:docPartGallery w:val="Page Numbers (Bottom of Page)"/>
        <w:docPartUnique/>
      </w:docPartObj>
    </w:sdtPr>
    <w:sdtContent>
      <w:p w14:paraId="0817E0BA" w14:textId="77777777" w:rsidR="00717CF6" w:rsidRDefault="00717CF6">
        <w:pPr>
          <w:pStyle w:val="Stopka"/>
          <w:jc w:val="center"/>
        </w:pPr>
        <w:r>
          <w:fldChar w:fldCharType="begin"/>
        </w:r>
        <w:r>
          <w:instrText>PAGE   \* MERGEFORMAT</w:instrText>
        </w:r>
        <w:r>
          <w:fldChar w:fldCharType="separate"/>
        </w:r>
        <w:r w:rsidR="00E3662C">
          <w:rPr>
            <w:noProof/>
          </w:rPr>
          <w:t>12</w:t>
        </w:r>
        <w:r>
          <w:rPr>
            <w:noProof/>
          </w:rPr>
          <w:fldChar w:fldCharType="end"/>
        </w:r>
      </w:p>
    </w:sdtContent>
  </w:sdt>
  <w:p w14:paraId="17150661" w14:textId="77777777" w:rsidR="00717CF6" w:rsidRDefault="00717C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F6C9B" w14:textId="77777777" w:rsidR="00604A02" w:rsidRDefault="00604A02" w:rsidP="008D3608">
      <w:pPr>
        <w:spacing w:after="0" w:line="240" w:lineRule="auto"/>
      </w:pPr>
      <w:r>
        <w:separator/>
      </w:r>
    </w:p>
  </w:footnote>
  <w:footnote w:type="continuationSeparator" w:id="0">
    <w:p w14:paraId="04CD3C76" w14:textId="77777777" w:rsidR="00604A02" w:rsidRDefault="00604A02" w:rsidP="008D3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5C2F"/>
    <w:multiLevelType w:val="hybridMultilevel"/>
    <w:tmpl w:val="A662A0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E7172E"/>
    <w:multiLevelType w:val="hybridMultilevel"/>
    <w:tmpl w:val="8562A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86431B"/>
    <w:multiLevelType w:val="hybridMultilevel"/>
    <w:tmpl w:val="7954EC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3C74422"/>
    <w:multiLevelType w:val="hybridMultilevel"/>
    <w:tmpl w:val="F9CA77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682537"/>
    <w:multiLevelType w:val="hybridMultilevel"/>
    <w:tmpl w:val="89EE1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926521"/>
    <w:multiLevelType w:val="hybridMultilevel"/>
    <w:tmpl w:val="7954EC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B60198B"/>
    <w:multiLevelType w:val="hybridMultilevel"/>
    <w:tmpl w:val="84EE03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D2458F2"/>
    <w:multiLevelType w:val="hybridMultilevel"/>
    <w:tmpl w:val="8562A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A624B0"/>
    <w:multiLevelType w:val="hybridMultilevel"/>
    <w:tmpl w:val="8562A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DF699D"/>
    <w:multiLevelType w:val="hybridMultilevel"/>
    <w:tmpl w:val="34C60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8C66EB"/>
    <w:multiLevelType w:val="hybridMultilevel"/>
    <w:tmpl w:val="C14C0D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B86719"/>
    <w:multiLevelType w:val="hybridMultilevel"/>
    <w:tmpl w:val="378447D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195FB1"/>
    <w:multiLevelType w:val="hybridMultilevel"/>
    <w:tmpl w:val="9AC29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5415D37"/>
    <w:multiLevelType w:val="multilevel"/>
    <w:tmpl w:val="910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550CD"/>
    <w:multiLevelType w:val="hybridMultilevel"/>
    <w:tmpl w:val="099E48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29378C"/>
    <w:multiLevelType w:val="multilevel"/>
    <w:tmpl w:val="5EE6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E2736"/>
    <w:multiLevelType w:val="hybridMultilevel"/>
    <w:tmpl w:val="8892C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0E5DA9"/>
    <w:multiLevelType w:val="hybridMultilevel"/>
    <w:tmpl w:val="29A63E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227158"/>
    <w:multiLevelType w:val="hybridMultilevel"/>
    <w:tmpl w:val="F168B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1728C7"/>
    <w:multiLevelType w:val="hybridMultilevel"/>
    <w:tmpl w:val="7E028524"/>
    <w:lvl w:ilvl="0" w:tplc="4B48639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AF25D04"/>
    <w:multiLevelType w:val="hybridMultilevel"/>
    <w:tmpl w:val="58C4BD86"/>
    <w:lvl w:ilvl="0" w:tplc="66ECC2CA">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1" w15:restartNumberingAfterBreak="0">
    <w:nsid w:val="7D003600"/>
    <w:multiLevelType w:val="hybridMultilevel"/>
    <w:tmpl w:val="4B0A3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F50640E"/>
    <w:multiLevelType w:val="multilevel"/>
    <w:tmpl w:val="6DEC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12"/>
  </w:num>
  <w:num w:numId="4">
    <w:abstractNumId w:val="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16"/>
  </w:num>
  <w:num w:numId="9">
    <w:abstractNumId w:val="11"/>
  </w:num>
  <w:num w:numId="10">
    <w:abstractNumId w:val="13"/>
  </w:num>
  <w:num w:numId="11">
    <w:abstractNumId w:val="14"/>
  </w:num>
  <w:num w:numId="12">
    <w:abstractNumId w:val="1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22"/>
  </w:num>
  <w:num w:numId="18">
    <w:abstractNumId w:val="10"/>
  </w:num>
  <w:num w:numId="19">
    <w:abstractNumId w:val="7"/>
  </w:num>
  <w:num w:numId="20">
    <w:abstractNumId w:val="8"/>
  </w:num>
  <w:num w:numId="21">
    <w:abstractNumId w:val="1"/>
  </w:num>
  <w:num w:numId="22">
    <w:abstractNumId w:val="18"/>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0797"/>
    <w:rsid w:val="00005704"/>
    <w:rsid w:val="00007CB5"/>
    <w:rsid w:val="00015908"/>
    <w:rsid w:val="000206B7"/>
    <w:rsid w:val="00020CE5"/>
    <w:rsid w:val="0002416E"/>
    <w:rsid w:val="000242CD"/>
    <w:rsid w:val="00027826"/>
    <w:rsid w:val="00031720"/>
    <w:rsid w:val="00032B44"/>
    <w:rsid w:val="00033132"/>
    <w:rsid w:val="00035394"/>
    <w:rsid w:val="00044B11"/>
    <w:rsid w:val="00047974"/>
    <w:rsid w:val="0005183E"/>
    <w:rsid w:val="00065908"/>
    <w:rsid w:val="00066004"/>
    <w:rsid w:val="00070594"/>
    <w:rsid w:val="000708BD"/>
    <w:rsid w:val="0007196D"/>
    <w:rsid w:val="00075298"/>
    <w:rsid w:val="00075347"/>
    <w:rsid w:val="000816F2"/>
    <w:rsid w:val="00085AB7"/>
    <w:rsid w:val="00095052"/>
    <w:rsid w:val="000A5F8C"/>
    <w:rsid w:val="000A6B32"/>
    <w:rsid w:val="000B6972"/>
    <w:rsid w:val="000B6D8B"/>
    <w:rsid w:val="000C00B7"/>
    <w:rsid w:val="000C0913"/>
    <w:rsid w:val="000C0B62"/>
    <w:rsid w:val="000C1A01"/>
    <w:rsid w:val="000C7A57"/>
    <w:rsid w:val="000D62F5"/>
    <w:rsid w:val="000D71A6"/>
    <w:rsid w:val="000D74DD"/>
    <w:rsid w:val="000E2547"/>
    <w:rsid w:val="001165EB"/>
    <w:rsid w:val="001220C4"/>
    <w:rsid w:val="00122263"/>
    <w:rsid w:val="00123339"/>
    <w:rsid w:val="001359EC"/>
    <w:rsid w:val="0014733E"/>
    <w:rsid w:val="0015469F"/>
    <w:rsid w:val="0016072C"/>
    <w:rsid w:val="00163854"/>
    <w:rsid w:val="001669F1"/>
    <w:rsid w:val="00171336"/>
    <w:rsid w:val="0018104B"/>
    <w:rsid w:val="00184DC9"/>
    <w:rsid w:val="00190EE8"/>
    <w:rsid w:val="00195D87"/>
    <w:rsid w:val="00197A4D"/>
    <w:rsid w:val="001A06E9"/>
    <w:rsid w:val="001A5722"/>
    <w:rsid w:val="001B2C99"/>
    <w:rsid w:val="001B4F41"/>
    <w:rsid w:val="001C5DED"/>
    <w:rsid w:val="001C5ECA"/>
    <w:rsid w:val="001D0CA7"/>
    <w:rsid w:val="001D7F03"/>
    <w:rsid w:val="001E1A45"/>
    <w:rsid w:val="001E5BDF"/>
    <w:rsid w:val="00205EF1"/>
    <w:rsid w:val="00206956"/>
    <w:rsid w:val="00210D18"/>
    <w:rsid w:val="0021230B"/>
    <w:rsid w:val="00213375"/>
    <w:rsid w:val="002146C4"/>
    <w:rsid w:val="00214E51"/>
    <w:rsid w:val="002156EF"/>
    <w:rsid w:val="002170C5"/>
    <w:rsid w:val="00220E93"/>
    <w:rsid w:val="00227576"/>
    <w:rsid w:val="0023009C"/>
    <w:rsid w:val="002347B5"/>
    <w:rsid w:val="00242CF1"/>
    <w:rsid w:val="0025118D"/>
    <w:rsid w:val="00252E95"/>
    <w:rsid w:val="00254371"/>
    <w:rsid w:val="00254514"/>
    <w:rsid w:val="00255E5E"/>
    <w:rsid w:val="002776CC"/>
    <w:rsid w:val="00283E46"/>
    <w:rsid w:val="00284FF5"/>
    <w:rsid w:val="002904F4"/>
    <w:rsid w:val="00291520"/>
    <w:rsid w:val="00291BD4"/>
    <w:rsid w:val="00292DD5"/>
    <w:rsid w:val="002954F1"/>
    <w:rsid w:val="00296A51"/>
    <w:rsid w:val="002A1890"/>
    <w:rsid w:val="002A1914"/>
    <w:rsid w:val="002A3C5B"/>
    <w:rsid w:val="002A619C"/>
    <w:rsid w:val="002B3871"/>
    <w:rsid w:val="002B39B1"/>
    <w:rsid w:val="002B3DB8"/>
    <w:rsid w:val="002B4BF4"/>
    <w:rsid w:val="002B6A6C"/>
    <w:rsid w:val="002C1032"/>
    <w:rsid w:val="002C12AD"/>
    <w:rsid w:val="002C2C88"/>
    <w:rsid w:val="002C5BCF"/>
    <w:rsid w:val="002D493E"/>
    <w:rsid w:val="002E234A"/>
    <w:rsid w:val="002E5B88"/>
    <w:rsid w:val="002F2124"/>
    <w:rsid w:val="002F2EAE"/>
    <w:rsid w:val="00314760"/>
    <w:rsid w:val="0031500A"/>
    <w:rsid w:val="00345EF0"/>
    <w:rsid w:val="00350234"/>
    <w:rsid w:val="00351F09"/>
    <w:rsid w:val="00362E0C"/>
    <w:rsid w:val="00374971"/>
    <w:rsid w:val="0039272A"/>
    <w:rsid w:val="00393C1A"/>
    <w:rsid w:val="003A5417"/>
    <w:rsid w:val="003A56CD"/>
    <w:rsid w:val="003B0F76"/>
    <w:rsid w:val="003B5230"/>
    <w:rsid w:val="003C6BDB"/>
    <w:rsid w:val="003E01BA"/>
    <w:rsid w:val="003E1442"/>
    <w:rsid w:val="003E21DD"/>
    <w:rsid w:val="003E2FB5"/>
    <w:rsid w:val="003E382C"/>
    <w:rsid w:val="003F6AFF"/>
    <w:rsid w:val="00407C51"/>
    <w:rsid w:val="00412DE5"/>
    <w:rsid w:val="00415ACE"/>
    <w:rsid w:val="0041650D"/>
    <w:rsid w:val="0042704D"/>
    <w:rsid w:val="00437B13"/>
    <w:rsid w:val="004430F4"/>
    <w:rsid w:val="00454AA9"/>
    <w:rsid w:val="00454FA6"/>
    <w:rsid w:val="00455056"/>
    <w:rsid w:val="00460797"/>
    <w:rsid w:val="00464458"/>
    <w:rsid w:val="004704E7"/>
    <w:rsid w:val="00472477"/>
    <w:rsid w:val="004744EC"/>
    <w:rsid w:val="00477212"/>
    <w:rsid w:val="00477522"/>
    <w:rsid w:val="00481F3F"/>
    <w:rsid w:val="00495A84"/>
    <w:rsid w:val="0049633A"/>
    <w:rsid w:val="004979C7"/>
    <w:rsid w:val="004A0551"/>
    <w:rsid w:val="004A1A5D"/>
    <w:rsid w:val="004A73C2"/>
    <w:rsid w:val="004A77CB"/>
    <w:rsid w:val="004B3A14"/>
    <w:rsid w:val="004B7092"/>
    <w:rsid w:val="004C3531"/>
    <w:rsid w:val="004C5160"/>
    <w:rsid w:val="004C5762"/>
    <w:rsid w:val="004D7017"/>
    <w:rsid w:val="004E0F94"/>
    <w:rsid w:val="004E3872"/>
    <w:rsid w:val="00500A14"/>
    <w:rsid w:val="00506CAD"/>
    <w:rsid w:val="005150A6"/>
    <w:rsid w:val="0051626C"/>
    <w:rsid w:val="00520F53"/>
    <w:rsid w:val="00525B51"/>
    <w:rsid w:val="005303F6"/>
    <w:rsid w:val="0053090C"/>
    <w:rsid w:val="00536370"/>
    <w:rsid w:val="005404CE"/>
    <w:rsid w:val="00543152"/>
    <w:rsid w:val="0054566C"/>
    <w:rsid w:val="00551B4C"/>
    <w:rsid w:val="005551EC"/>
    <w:rsid w:val="00560222"/>
    <w:rsid w:val="00563E55"/>
    <w:rsid w:val="005762EE"/>
    <w:rsid w:val="005869D7"/>
    <w:rsid w:val="005928E5"/>
    <w:rsid w:val="00593FB7"/>
    <w:rsid w:val="0059782E"/>
    <w:rsid w:val="005C2863"/>
    <w:rsid w:val="005D002D"/>
    <w:rsid w:val="005D1565"/>
    <w:rsid w:val="005D228F"/>
    <w:rsid w:val="005D2845"/>
    <w:rsid w:val="005D361C"/>
    <w:rsid w:val="005E5783"/>
    <w:rsid w:val="005E6915"/>
    <w:rsid w:val="005F2126"/>
    <w:rsid w:val="00604A02"/>
    <w:rsid w:val="006164D4"/>
    <w:rsid w:val="00620929"/>
    <w:rsid w:val="00620953"/>
    <w:rsid w:val="00647C8F"/>
    <w:rsid w:val="00650363"/>
    <w:rsid w:val="00650B35"/>
    <w:rsid w:val="00650CDD"/>
    <w:rsid w:val="00656DAF"/>
    <w:rsid w:val="00661FCA"/>
    <w:rsid w:val="00662595"/>
    <w:rsid w:val="00663995"/>
    <w:rsid w:val="00667E53"/>
    <w:rsid w:val="006710E7"/>
    <w:rsid w:val="0067224B"/>
    <w:rsid w:val="00690FFD"/>
    <w:rsid w:val="006A05A4"/>
    <w:rsid w:val="006A5E4F"/>
    <w:rsid w:val="006B0C73"/>
    <w:rsid w:val="006B1B06"/>
    <w:rsid w:val="006D7FED"/>
    <w:rsid w:val="006E4D7F"/>
    <w:rsid w:val="006E621C"/>
    <w:rsid w:val="006E7B9D"/>
    <w:rsid w:val="006F0FC2"/>
    <w:rsid w:val="006F3D62"/>
    <w:rsid w:val="006F580C"/>
    <w:rsid w:val="006F598B"/>
    <w:rsid w:val="006F6E7C"/>
    <w:rsid w:val="007007E7"/>
    <w:rsid w:val="00702D40"/>
    <w:rsid w:val="00717CF6"/>
    <w:rsid w:val="007219DF"/>
    <w:rsid w:val="00732509"/>
    <w:rsid w:val="00733471"/>
    <w:rsid w:val="00733BC1"/>
    <w:rsid w:val="007410F1"/>
    <w:rsid w:val="0074235F"/>
    <w:rsid w:val="00763BF2"/>
    <w:rsid w:val="007644B4"/>
    <w:rsid w:val="00777A7B"/>
    <w:rsid w:val="00777B0C"/>
    <w:rsid w:val="00781EA1"/>
    <w:rsid w:val="00782135"/>
    <w:rsid w:val="00792DD1"/>
    <w:rsid w:val="0079357A"/>
    <w:rsid w:val="00796629"/>
    <w:rsid w:val="007A07BC"/>
    <w:rsid w:val="007B411C"/>
    <w:rsid w:val="007C068B"/>
    <w:rsid w:val="007C1513"/>
    <w:rsid w:val="007C6FF5"/>
    <w:rsid w:val="007D157E"/>
    <w:rsid w:val="007D305E"/>
    <w:rsid w:val="007D6ED7"/>
    <w:rsid w:val="007E7762"/>
    <w:rsid w:val="007F25E9"/>
    <w:rsid w:val="007F3158"/>
    <w:rsid w:val="007F4732"/>
    <w:rsid w:val="007F5FCD"/>
    <w:rsid w:val="00800FC8"/>
    <w:rsid w:val="00820E45"/>
    <w:rsid w:val="00820FDE"/>
    <w:rsid w:val="00822DBA"/>
    <w:rsid w:val="00823E7A"/>
    <w:rsid w:val="008321C5"/>
    <w:rsid w:val="00837A60"/>
    <w:rsid w:val="008444B2"/>
    <w:rsid w:val="008511C2"/>
    <w:rsid w:val="008524B2"/>
    <w:rsid w:val="00857297"/>
    <w:rsid w:val="00857C0B"/>
    <w:rsid w:val="00864358"/>
    <w:rsid w:val="00880BC3"/>
    <w:rsid w:val="00886FF6"/>
    <w:rsid w:val="0088743E"/>
    <w:rsid w:val="00891C9C"/>
    <w:rsid w:val="0089463C"/>
    <w:rsid w:val="008956D2"/>
    <w:rsid w:val="008A1C10"/>
    <w:rsid w:val="008A25A2"/>
    <w:rsid w:val="008A282E"/>
    <w:rsid w:val="008A3D9E"/>
    <w:rsid w:val="008A503E"/>
    <w:rsid w:val="008A55DF"/>
    <w:rsid w:val="008A5B13"/>
    <w:rsid w:val="008A726A"/>
    <w:rsid w:val="008B08DF"/>
    <w:rsid w:val="008B0B09"/>
    <w:rsid w:val="008B3309"/>
    <w:rsid w:val="008B3EF6"/>
    <w:rsid w:val="008B550B"/>
    <w:rsid w:val="008B6246"/>
    <w:rsid w:val="008C6254"/>
    <w:rsid w:val="008D3608"/>
    <w:rsid w:val="008D6ABD"/>
    <w:rsid w:val="008F088B"/>
    <w:rsid w:val="008F6440"/>
    <w:rsid w:val="009041AF"/>
    <w:rsid w:val="00910A6B"/>
    <w:rsid w:val="009136EF"/>
    <w:rsid w:val="009167AA"/>
    <w:rsid w:val="00925061"/>
    <w:rsid w:val="0093078A"/>
    <w:rsid w:val="009365D6"/>
    <w:rsid w:val="00937FA4"/>
    <w:rsid w:val="00942238"/>
    <w:rsid w:val="00942AD9"/>
    <w:rsid w:val="009478D6"/>
    <w:rsid w:val="00951655"/>
    <w:rsid w:val="0095192D"/>
    <w:rsid w:val="00953878"/>
    <w:rsid w:val="009553B6"/>
    <w:rsid w:val="0097043F"/>
    <w:rsid w:val="0097348D"/>
    <w:rsid w:val="00973902"/>
    <w:rsid w:val="009770ED"/>
    <w:rsid w:val="00977FAB"/>
    <w:rsid w:val="009858B3"/>
    <w:rsid w:val="00985EAC"/>
    <w:rsid w:val="009862C5"/>
    <w:rsid w:val="009866B1"/>
    <w:rsid w:val="0099360B"/>
    <w:rsid w:val="009A5EF1"/>
    <w:rsid w:val="009A7937"/>
    <w:rsid w:val="009B0347"/>
    <w:rsid w:val="009C61B7"/>
    <w:rsid w:val="009D0553"/>
    <w:rsid w:val="009D3288"/>
    <w:rsid w:val="009D6185"/>
    <w:rsid w:val="009E1300"/>
    <w:rsid w:val="009E2F97"/>
    <w:rsid w:val="009E6566"/>
    <w:rsid w:val="009F0A1D"/>
    <w:rsid w:val="009F483D"/>
    <w:rsid w:val="009F6529"/>
    <w:rsid w:val="009F6735"/>
    <w:rsid w:val="009F6A4C"/>
    <w:rsid w:val="00A02008"/>
    <w:rsid w:val="00A04EEE"/>
    <w:rsid w:val="00A052F3"/>
    <w:rsid w:val="00A07333"/>
    <w:rsid w:val="00A11E59"/>
    <w:rsid w:val="00A12560"/>
    <w:rsid w:val="00A13E69"/>
    <w:rsid w:val="00A14309"/>
    <w:rsid w:val="00A27F18"/>
    <w:rsid w:val="00A32203"/>
    <w:rsid w:val="00A36869"/>
    <w:rsid w:val="00A43224"/>
    <w:rsid w:val="00A44B5D"/>
    <w:rsid w:val="00A56308"/>
    <w:rsid w:val="00A567D2"/>
    <w:rsid w:val="00A676B7"/>
    <w:rsid w:val="00A73F0B"/>
    <w:rsid w:val="00A76390"/>
    <w:rsid w:val="00A814AF"/>
    <w:rsid w:val="00A85E82"/>
    <w:rsid w:val="00A94879"/>
    <w:rsid w:val="00A95105"/>
    <w:rsid w:val="00AA1367"/>
    <w:rsid w:val="00AA205E"/>
    <w:rsid w:val="00AB5EE4"/>
    <w:rsid w:val="00AB7A1D"/>
    <w:rsid w:val="00AC062C"/>
    <w:rsid w:val="00AC1088"/>
    <w:rsid w:val="00AC16C5"/>
    <w:rsid w:val="00AC397A"/>
    <w:rsid w:val="00AC7424"/>
    <w:rsid w:val="00AC778E"/>
    <w:rsid w:val="00AE1D71"/>
    <w:rsid w:val="00AE222B"/>
    <w:rsid w:val="00AE3126"/>
    <w:rsid w:val="00AE3E46"/>
    <w:rsid w:val="00AF5C6F"/>
    <w:rsid w:val="00AF768D"/>
    <w:rsid w:val="00B0222A"/>
    <w:rsid w:val="00B035CC"/>
    <w:rsid w:val="00B12764"/>
    <w:rsid w:val="00B21EE1"/>
    <w:rsid w:val="00B24ACD"/>
    <w:rsid w:val="00B24C9B"/>
    <w:rsid w:val="00B25118"/>
    <w:rsid w:val="00B312DF"/>
    <w:rsid w:val="00B3466B"/>
    <w:rsid w:val="00B37ABB"/>
    <w:rsid w:val="00B40B7F"/>
    <w:rsid w:val="00B435FC"/>
    <w:rsid w:val="00B448BD"/>
    <w:rsid w:val="00B45AD1"/>
    <w:rsid w:val="00B47F6D"/>
    <w:rsid w:val="00B5670E"/>
    <w:rsid w:val="00B631C5"/>
    <w:rsid w:val="00B6482E"/>
    <w:rsid w:val="00B8494F"/>
    <w:rsid w:val="00B8658E"/>
    <w:rsid w:val="00B90D0D"/>
    <w:rsid w:val="00B927EE"/>
    <w:rsid w:val="00B9431C"/>
    <w:rsid w:val="00BA4846"/>
    <w:rsid w:val="00BA5DA6"/>
    <w:rsid w:val="00BA7117"/>
    <w:rsid w:val="00BB1BB5"/>
    <w:rsid w:val="00BB345E"/>
    <w:rsid w:val="00BC0895"/>
    <w:rsid w:val="00BC5A60"/>
    <w:rsid w:val="00BC75B2"/>
    <w:rsid w:val="00BC7DE7"/>
    <w:rsid w:val="00BD1956"/>
    <w:rsid w:val="00BD69B8"/>
    <w:rsid w:val="00BE50CF"/>
    <w:rsid w:val="00BF0F5C"/>
    <w:rsid w:val="00BF1867"/>
    <w:rsid w:val="00C104F6"/>
    <w:rsid w:val="00C15374"/>
    <w:rsid w:val="00C27B0E"/>
    <w:rsid w:val="00C35C3D"/>
    <w:rsid w:val="00C41948"/>
    <w:rsid w:val="00C471A0"/>
    <w:rsid w:val="00C47275"/>
    <w:rsid w:val="00C57ED3"/>
    <w:rsid w:val="00C62E57"/>
    <w:rsid w:val="00C64325"/>
    <w:rsid w:val="00C74E96"/>
    <w:rsid w:val="00C86905"/>
    <w:rsid w:val="00C911B4"/>
    <w:rsid w:val="00C9666D"/>
    <w:rsid w:val="00CB4594"/>
    <w:rsid w:val="00CB66A6"/>
    <w:rsid w:val="00CD01DC"/>
    <w:rsid w:val="00CD3EBB"/>
    <w:rsid w:val="00CD70A3"/>
    <w:rsid w:val="00CD71B8"/>
    <w:rsid w:val="00CF1CFA"/>
    <w:rsid w:val="00D017CE"/>
    <w:rsid w:val="00D02319"/>
    <w:rsid w:val="00D04A7C"/>
    <w:rsid w:val="00D0641F"/>
    <w:rsid w:val="00D172A7"/>
    <w:rsid w:val="00D22482"/>
    <w:rsid w:val="00D24E80"/>
    <w:rsid w:val="00D2655C"/>
    <w:rsid w:val="00D26FE4"/>
    <w:rsid w:val="00D277B2"/>
    <w:rsid w:val="00D328A3"/>
    <w:rsid w:val="00D37290"/>
    <w:rsid w:val="00D418B8"/>
    <w:rsid w:val="00D44449"/>
    <w:rsid w:val="00D448DB"/>
    <w:rsid w:val="00D45416"/>
    <w:rsid w:val="00D47DC9"/>
    <w:rsid w:val="00D67FAF"/>
    <w:rsid w:val="00D82D3A"/>
    <w:rsid w:val="00D83852"/>
    <w:rsid w:val="00D83929"/>
    <w:rsid w:val="00D84E8E"/>
    <w:rsid w:val="00D8548F"/>
    <w:rsid w:val="00D8626D"/>
    <w:rsid w:val="00D9051A"/>
    <w:rsid w:val="00D91CE8"/>
    <w:rsid w:val="00DA1340"/>
    <w:rsid w:val="00DA2114"/>
    <w:rsid w:val="00DA3204"/>
    <w:rsid w:val="00DA445C"/>
    <w:rsid w:val="00DA45A5"/>
    <w:rsid w:val="00DB730F"/>
    <w:rsid w:val="00DC29D7"/>
    <w:rsid w:val="00DC3571"/>
    <w:rsid w:val="00DC3FD7"/>
    <w:rsid w:val="00DE16D1"/>
    <w:rsid w:val="00DE308B"/>
    <w:rsid w:val="00DF0789"/>
    <w:rsid w:val="00DF14A7"/>
    <w:rsid w:val="00DF4D5F"/>
    <w:rsid w:val="00E1062D"/>
    <w:rsid w:val="00E12458"/>
    <w:rsid w:val="00E13166"/>
    <w:rsid w:val="00E15EBF"/>
    <w:rsid w:val="00E31D66"/>
    <w:rsid w:val="00E3547B"/>
    <w:rsid w:val="00E3662C"/>
    <w:rsid w:val="00E45556"/>
    <w:rsid w:val="00E51CF9"/>
    <w:rsid w:val="00E52C07"/>
    <w:rsid w:val="00E54ABB"/>
    <w:rsid w:val="00E5690C"/>
    <w:rsid w:val="00E71534"/>
    <w:rsid w:val="00E75401"/>
    <w:rsid w:val="00E7731B"/>
    <w:rsid w:val="00E831BA"/>
    <w:rsid w:val="00E92CC1"/>
    <w:rsid w:val="00EA0D9D"/>
    <w:rsid w:val="00EA610E"/>
    <w:rsid w:val="00EA7666"/>
    <w:rsid w:val="00EB6776"/>
    <w:rsid w:val="00EC0047"/>
    <w:rsid w:val="00EC3D78"/>
    <w:rsid w:val="00ED038C"/>
    <w:rsid w:val="00ED2725"/>
    <w:rsid w:val="00ED28B4"/>
    <w:rsid w:val="00ED4966"/>
    <w:rsid w:val="00ED56CF"/>
    <w:rsid w:val="00EF17F6"/>
    <w:rsid w:val="00EF42A8"/>
    <w:rsid w:val="00EF60EC"/>
    <w:rsid w:val="00EF70F2"/>
    <w:rsid w:val="00F02F0F"/>
    <w:rsid w:val="00F056EE"/>
    <w:rsid w:val="00F07FEC"/>
    <w:rsid w:val="00F10D79"/>
    <w:rsid w:val="00F13548"/>
    <w:rsid w:val="00F158B9"/>
    <w:rsid w:val="00F20A69"/>
    <w:rsid w:val="00F221A1"/>
    <w:rsid w:val="00F25E5A"/>
    <w:rsid w:val="00F34399"/>
    <w:rsid w:val="00F34AB8"/>
    <w:rsid w:val="00F368FD"/>
    <w:rsid w:val="00F40EE8"/>
    <w:rsid w:val="00F44028"/>
    <w:rsid w:val="00F51DAB"/>
    <w:rsid w:val="00F56ABA"/>
    <w:rsid w:val="00F7017F"/>
    <w:rsid w:val="00F715D7"/>
    <w:rsid w:val="00F82168"/>
    <w:rsid w:val="00F91098"/>
    <w:rsid w:val="00F91B2D"/>
    <w:rsid w:val="00F94EA5"/>
    <w:rsid w:val="00F96F67"/>
    <w:rsid w:val="00F97CE0"/>
    <w:rsid w:val="00F97EC5"/>
    <w:rsid w:val="00FA17C8"/>
    <w:rsid w:val="00FA1CB3"/>
    <w:rsid w:val="00FB12FA"/>
    <w:rsid w:val="00FB4B3C"/>
    <w:rsid w:val="00FC175C"/>
    <w:rsid w:val="00FC3E3B"/>
    <w:rsid w:val="00FD208A"/>
    <w:rsid w:val="00FE1639"/>
    <w:rsid w:val="00FE603F"/>
    <w:rsid w:val="00FE6877"/>
    <w:rsid w:val="00FE75A6"/>
    <w:rsid w:val="00FF26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9CB3"/>
  <w15:docId w15:val="{F9D89FB3-1D53-4535-BEFD-7F2D63E4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500A"/>
    <w:pPr>
      <w:spacing w:line="252"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E92CC1"/>
    <w:pPr>
      <w:tabs>
        <w:tab w:val="left" w:pos="708"/>
      </w:tabs>
      <w:suppressAutoHyphens/>
      <w:spacing w:line="254" w:lineRule="auto"/>
    </w:pPr>
    <w:rPr>
      <w:rFonts w:ascii="Calibri" w:eastAsia="SimSun" w:hAnsi="Calibri" w:cs="Calibri"/>
    </w:rPr>
  </w:style>
  <w:style w:type="paragraph" w:styleId="Akapitzlist">
    <w:name w:val="List Paragraph"/>
    <w:basedOn w:val="Normalny"/>
    <w:uiPriority w:val="34"/>
    <w:qFormat/>
    <w:rsid w:val="004B3A14"/>
    <w:pPr>
      <w:ind w:left="720"/>
      <w:contextualSpacing/>
    </w:pPr>
  </w:style>
  <w:style w:type="paragraph" w:styleId="Nagwek">
    <w:name w:val="header"/>
    <w:basedOn w:val="Normalny"/>
    <w:link w:val="NagwekZnak"/>
    <w:uiPriority w:val="99"/>
    <w:unhideWhenUsed/>
    <w:rsid w:val="008D3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3608"/>
  </w:style>
  <w:style w:type="paragraph" w:styleId="Stopka">
    <w:name w:val="footer"/>
    <w:basedOn w:val="Normalny"/>
    <w:link w:val="StopkaZnak"/>
    <w:uiPriority w:val="99"/>
    <w:unhideWhenUsed/>
    <w:rsid w:val="008D3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3608"/>
  </w:style>
  <w:style w:type="paragraph" w:customStyle="1" w:styleId="Default">
    <w:name w:val="Default"/>
    <w:rsid w:val="005D36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
    <w:name w:val="[Normal]"/>
    <w:uiPriority w:val="99"/>
    <w:rsid w:val="00F221A1"/>
    <w:pPr>
      <w:widowControl w:val="0"/>
      <w:autoSpaceDE w:val="0"/>
      <w:autoSpaceDN w:val="0"/>
      <w:adjustRightInd w:val="0"/>
      <w:spacing w:after="0" w:line="240" w:lineRule="auto"/>
    </w:pPr>
    <w:rPr>
      <w:rFonts w:ascii="Arial" w:hAnsi="Arial" w:cs="Arial"/>
      <w:sz w:val="24"/>
      <w:szCs w:val="24"/>
    </w:rPr>
  </w:style>
  <w:style w:type="paragraph" w:styleId="Tekstdymka">
    <w:name w:val="Balloon Text"/>
    <w:basedOn w:val="Normalny"/>
    <w:link w:val="TekstdymkaZnak"/>
    <w:uiPriority w:val="99"/>
    <w:semiHidden/>
    <w:unhideWhenUsed/>
    <w:rsid w:val="00551B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1B4C"/>
    <w:rPr>
      <w:rFonts w:ascii="Segoe UI" w:hAnsi="Segoe UI" w:cs="Segoe UI"/>
      <w:sz w:val="18"/>
      <w:szCs w:val="18"/>
    </w:rPr>
  </w:style>
  <w:style w:type="character" w:customStyle="1" w:styleId="markedcontent">
    <w:name w:val="markedcontent"/>
    <w:basedOn w:val="Domylnaczcionkaakapitu"/>
    <w:rsid w:val="001E1A45"/>
  </w:style>
  <w:style w:type="paragraph" w:styleId="NormalnyWeb">
    <w:name w:val="Normal (Web)"/>
    <w:basedOn w:val="Normalny"/>
    <w:uiPriority w:val="99"/>
    <w:unhideWhenUsed/>
    <w:rsid w:val="001E1A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167AA"/>
    <w:rPr>
      <w:color w:val="0563C1" w:themeColor="hyperlink"/>
      <w:u w:val="single"/>
    </w:rPr>
  </w:style>
  <w:style w:type="paragraph" w:customStyle="1" w:styleId="v1msolistparagraph">
    <w:name w:val="v1msolistparagraph"/>
    <w:basedOn w:val="Normalny"/>
    <w:rsid w:val="00777B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ewslead">
    <w:name w:val="news__lead"/>
    <w:basedOn w:val="Normalny"/>
    <w:rsid w:val="00942A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42AD9"/>
    <w:rPr>
      <w:b/>
      <w:bCs/>
    </w:rPr>
  </w:style>
  <w:style w:type="paragraph" w:styleId="Tekstprzypisukocowego">
    <w:name w:val="endnote text"/>
    <w:basedOn w:val="Normalny"/>
    <w:link w:val="TekstprzypisukocowegoZnak"/>
    <w:uiPriority w:val="99"/>
    <w:semiHidden/>
    <w:unhideWhenUsed/>
    <w:rsid w:val="000752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5298"/>
    <w:rPr>
      <w:sz w:val="20"/>
      <w:szCs w:val="20"/>
    </w:rPr>
  </w:style>
  <w:style w:type="character" w:styleId="Odwoanieprzypisukocowego">
    <w:name w:val="endnote reference"/>
    <w:basedOn w:val="Domylnaczcionkaakapitu"/>
    <w:uiPriority w:val="99"/>
    <w:semiHidden/>
    <w:unhideWhenUsed/>
    <w:rsid w:val="00075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256">
      <w:bodyDiv w:val="1"/>
      <w:marLeft w:val="0"/>
      <w:marRight w:val="0"/>
      <w:marTop w:val="0"/>
      <w:marBottom w:val="0"/>
      <w:divBdr>
        <w:top w:val="none" w:sz="0" w:space="0" w:color="auto"/>
        <w:left w:val="none" w:sz="0" w:space="0" w:color="auto"/>
        <w:bottom w:val="none" w:sz="0" w:space="0" w:color="auto"/>
        <w:right w:val="none" w:sz="0" w:space="0" w:color="auto"/>
      </w:divBdr>
    </w:div>
    <w:div w:id="640965702">
      <w:bodyDiv w:val="1"/>
      <w:marLeft w:val="0"/>
      <w:marRight w:val="0"/>
      <w:marTop w:val="0"/>
      <w:marBottom w:val="0"/>
      <w:divBdr>
        <w:top w:val="none" w:sz="0" w:space="0" w:color="auto"/>
        <w:left w:val="none" w:sz="0" w:space="0" w:color="auto"/>
        <w:bottom w:val="none" w:sz="0" w:space="0" w:color="auto"/>
        <w:right w:val="none" w:sz="0" w:space="0" w:color="auto"/>
      </w:divBdr>
    </w:div>
    <w:div w:id="729577119">
      <w:bodyDiv w:val="1"/>
      <w:marLeft w:val="0"/>
      <w:marRight w:val="0"/>
      <w:marTop w:val="0"/>
      <w:marBottom w:val="0"/>
      <w:divBdr>
        <w:top w:val="none" w:sz="0" w:space="0" w:color="auto"/>
        <w:left w:val="none" w:sz="0" w:space="0" w:color="auto"/>
        <w:bottom w:val="none" w:sz="0" w:space="0" w:color="auto"/>
        <w:right w:val="none" w:sz="0" w:space="0" w:color="auto"/>
      </w:divBdr>
    </w:div>
    <w:div w:id="1169977661">
      <w:bodyDiv w:val="1"/>
      <w:marLeft w:val="0"/>
      <w:marRight w:val="0"/>
      <w:marTop w:val="0"/>
      <w:marBottom w:val="0"/>
      <w:divBdr>
        <w:top w:val="none" w:sz="0" w:space="0" w:color="auto"/>
        <w:left w:val="none" w:sz="0" w:space="0" w:color="auto"/>
        <w:bottom w:val="none" w:sz="0" w:space="0" w:color="auto"/>
        <w:right w:val="none" w:sz="0" w:space="0" w:color="auto"/>
      </w:divBdr>
    </w:div>
    <w:div w:id="1216814909">
      <w:bodyDiv w:val="1"/>
      <w:marLeft w:val="0"/>
      <w:marRight w:val="0"/>
      <w:marTop w:val="0"/>
      <w:marBottom w:val="0"/>
      <w:divBdr>
        <w:top w:val="none" w:sz="0" w:space="0" w:color="auto"/>
        <w:left w:val="none" w:sz="0" w:space="0" w:color="auto"/>
        <w:bottom w:val="none" w:sz="0" w:space="0" w:color="auto"/>
        <w:right w:val="none" w:sz="0" w:space="0" w:color="auto"/>
      </w:divBdr>
    </w:div>
    <w:div w:id="1426028391">
      <w:bodyDiv w:val="1"/>
      <w:marLeft w:val="0"/>
      <w:marRight w:val="0"/>
      <w:marTop w:val="0"/>
      <w:marBottom w:val="0"/>
      <w:divBdr>
        <w:top w:val="none" w:sz="0" w:space="0" w:color="auto"/>
        <w:left w:val="none" w:sz="0" w:space="0" w:color="auto"/>
        <w:bottom w:val="none" w:sz="0" w:space="0" w:color="auto"/>
        <w:right w:val="none" w:sz="0" w:space="0" w:color="auto"/>
      </w:divBdr>
    </w:div>
    <w:div w:id="1659308304">
      <w:bodyDiv w:val="1"/>
      <w:marLeft w:val="0"/>
      <w:marRight w:val="0"/>
      <w:marTop w:val="0"/>
      <w:marBottom w:val="0"/>
      <w:divBdr>
        <w:top w:val="none" w:sz="0" w:space="0" w:color="auto"/>
        <w:left w:val="none" w:sz="0" w:space="0" w:color="auto"/>
        <w:bottom w:val="none" w:sz="0" w:space="0" w:color="auto"/>
        <w:right w:val="none" w:sz="0" w:space="0" w:color="auto"/>
      </w:divBdr>
    </w:div>
    <w:div w:id="1665160237">
      <w:bodyDiv w:val="1"/>
      <w:marLeft w:val="0"/>
      <w:marRight w:val="0"/>
      <w:marTop w:val="0"/>
      <w:marBottom w:val="0"/>
      <w:divBdr>
        <w:top w:val="none" w:sz="0" w:space="0" w:color="auto"/>
        <w:left w:val="none" w:sz="0" w:space="0" w:color="auto"/>
        <w:bottom w:val="none" w:sz="0" w:space="0" w:color="auto"/>
        <w:right w:val="none" w:sz="0" w:space="0" w:color="auto"/>
      </w:divBdr>
    </w:div>
    <w:div w:id="1723745974">
      <w:bodyDiv w:val="1"/>
      <w:marLeft w:val="0"/>
      <w:marRight w:val="0"/>
      <w:marTop w:val="0"/>
      <w:marBottom w:val="0"/>
      <w:divBdr>
        <w:top w:val="none" w:sz="0" w:space="0" w:color="auto"/>
        <w:left w:val="none" w:sz="0" w:space="0" w:color="auto"/>
        <w:bottom w:val="none" w:sz="0" w:space="0" w:color="auto"/>
        <w:right w:val="none" w:sz="0" w:space="0" w:color="auto"/>
      </w:divBdr>
      <w:divsChild>
        <w:div w:id="980114945">
          <w:marLeft w:val="0"/>
          <w:marRight w:val="0"/>
          <w:marTop w:val="0"/>
          <w:marBottom w:val="0"/>
          <w:divBdr>
            <w:top w:val="none" w:sz="0" w:space="0" w:color="auto"/>
            <w:left w:val="none" w:sz="0" w:space="0" w:color="auto"/>
            <w:bottom w:val="none" w:sz="0" w:space="0" w:color="auto"/>
            <w:right w:val="none" w:sz="0" w:space="0" w:color="auto"/>
          </w:divBdr>
        </w:div>
      </w:divsChild>
    </w:div>
    <w:div w:id="17273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27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89B-B06B-4135-904C-C8335477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5308</TotalTime>
  <Pages>12</Pages>
  <Words>3961</Words>
  <Characters>23770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155</cp:revision>
  <cp:lastPrinted>2024-07-25T07:59:00Z</cp:lastPrinted>
  <dcterms:created xsi:type="dcterms:W3CDTF">2020-07-15T06:41:00Z</dcterms:created>
  <dcterms:modified xsi:type="dcterms:W3CDTF">2024-10-25T12:27:00Z</dcterms:modified>
</cp:coreProperties>
</file>